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F377B0" w14:textId="77777777" w:rsidR="00076E4B" w:rsidRPr="0000073C" w:rsidRDefault="00076E4B" w:rsidP="00076E4B">
      <w:pPr>
        <w:jc w:val="center"/>
        <w:rPr>
          <w:b/>
          <w:sz w:val="16"/>
          <w:szCs w:val="16"/>
        </w:rPr>
      </w:pP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</w:p>
    <w:p w14:paraId="3E436AD0" w14:textId="77777777"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 wp14:anchorId="6D894D1B" wp14:editId="475FEE88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5792A" w14:textId="77777777" w:rsidR="0000073C" w:rsidRDefault="0000073C" w:rsidP="00076E4B">
      <w:pPr>
        <w:jc w:val="center"/>
        <w:rPr>
          <w:b/>
          <w:sz w:val="28"/>
          <w:szCs w:val="28"/>
        </w:rPr>
      </w:pPr>
    </w:p>
    <w:p w14:paraId="3EE624AA" w14:textId="77777777" w:rsidR="00076E4B" w:rsidRDefault="00076E4B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</w:p>
    <w:p w14:paraId="1E195085" w14:textId="77777777"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14:paraId="4C32D216" w14:textId="77777777" w:rsidR="0000073C" w:rsidRPr="0000073C" w:rsidRDefault="0000073C" w:rsidP="0000073C">
      <w:pPr>
        <w:jc w:val="center"/>
        <w:rPr>
          <w:b/>
          <w:sz w:val="18"/>
          <w:szCs w:val="18"/>
        </w:rPr>
      </w:pPr>
    </w:p>
    <w:p w14:paraId="54B272AD" w14:textId="77777777"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14:paraId="5CE64B23" w14:textId="77777777"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4EBCA2" wp14:editId="55A77BE6">
                <wp:simplePos x="0" y="0"/>
                <wp:positionH relativeFrom="column">
                  <wp:posOffset>-176310</wp:posOffset>
                </wp:positionH>
                <wp:positionV relativeFrom="paragraph">
                  <wp:posOffset>175032</wp:posOffset>
                </wp:positionV>
                <wp:extent cx="6271260" cy="0"/>
                <wp:effectExtent l="0" t="19050" r="1524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612FA218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8pt" to="479.9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" strokeweight="4.5pt">
                <v:stroke linestyle="thickThin"/>
              </v:line>
            </w:pict>
          </mc:Fallback>
        </mc:AlternateContent>
      </w:r>
    </w:p>
    <w:p w14:paraId="09DD53F6" w14:textId="77777777"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0AEABA78" w14:textId="77777777" w:rsidR="00076E4B" w:rsidRPr="00C42A53" w:rsidRDefault="00076E4B" w:rsidP="00076E4B">
      <w:pPr>
        <w:jc w:val="both"/>
        <w:rPr>
          <w:b/>
          <w:sz w:val="22"/>
        </w:rPr>
      </w:pPr>
    </w:p>
    <w:p w14:paraId="6A00469D" w14:textId="77777777" w:rsidR="0000073C" w:rsidRDefault="0000073C" w:rsidP="00076E4B">
      <w:pPr>
        <w:jc w:val="both"/>
        <w:rPr>
          <w:b/>
          <w:sz w:val="24"/>
          <w:szCs w:val="24"/>
        </w:rPr>
      </w:pPr>
    </w:p>
    <w:p w14:paraId="27A1D7A5" w14:textId="77777777" w:rsidR="00076E4B" w:rsidRDefault="00076E4B" w:rsidP="002D50B1">
      <w:pPr>
        <w:ind w:left="-284"/>
        <w:jc w:val="both"/>
        <w:rPr>
          <w:b/>
          <w:sz w:val="24"/>
          <w:szCs w:val="24"/>
        </w:rPr>
      </w:pPr>
      <w:r w:rsidRPr="00A7546B">
        <w:rPr>
          <w:b/>
          <w:sz w:val="24"/>
          <w:szCs w:val="24"/>
        </w:rPr>
        <w:t xml:space="preserve">от </w:t>
      </w:r>
      <w:r w:rsidRPr="00C42A53">
        <w:rPr>
          <w:b/>
          <w:sz w:val="24"/>
          <w:szCs w:val="24"/>
        </w:rPr>
        <w:t>«____»</w:t>
      </w:r>
      <w:r w:rsidR="0000073C">
        <w:rPr>
          <w:b/>
          <w:sz w:val="24"/>
          <w:szCs w:val="24"/>
        </w:rPr>
        <w:t xml:space="preserve"> </w:t>
      </w:r>
      <w:r w:rsidRPr="00C42A53">
        <w:rPr>
          <w:b/>
          <w:sz w:val="24"/>
          <w:szCs w:val="24"/>
        </w:rPr>
        <w:t>_______________2</w:t>
      </w:r>
      <w:r>
        <w:rPr>
          <w:b/>
          <w:sz w:val="24"/>
          <w:szCs w:val="24"/>
        </w:rPr>
        <w:t>0____г.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E2286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>№ ___________</w:t>
      </w:r>
    </w:p>
    <w:p w14:paraId="06DA89EB" w14:textId="77777777" w:rsidR="002D50B1" w:rsidRDefault="002D50B1" w:rsidP="002D50B1">
      <w:pPr>
        <w:ind w:left="-284"/>
        <w:jc w:val="both"/>
        <w:rPr>
          <w:b/>
          <w:sz w:val="24"/>
          <w:szCs w:val="24"/>
        </w:rPr>
      </w:pPr>
    </w:p>
    <w:p w14:paraId="1B7012D7" w14:textId="3980106D" w:rsidR="002D50B1" w:rsidRPr="004103BE" w:rsidRDefault="002D50B1" w:rsidP="00490177">
      <w:pPr>
        <w:tabs>
          <w:tab w:val="left" w:pos="4253"/>
        </w:tabs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</w:t>
      </w:r>
      <w:r w:rsidR="006F5D8C" w:rsidRPr="006F5D8C">
        <w:rPr>
          <w:sz w:val="28"/>
          <w:szCs w:val="28"/>
        </w:rPr>
        <w:t>Поряд</w:t>
      </w:r>
      <w:r w:rsidR="006F5D8C">
        <w:rPr>
          <w:sz w:val="28"/>
          <w:szCs w:val="28"/>
        </w:rPr>
        <w:t>ка</w:t>
      </w:r>
      <w:r w:rsidR="006F5D8C" w:rsidRPr="006F5D8C">
        <w:rPr>
          <w:sz w:val="28"/>
          <w:szCs w:val="28"/>
        </w:rPr>
        <w:t xml:space="preserve"> внесения изменений в документацию по планировке территории, отмены такой документации или ее отдельных частей, признания отдельных частей такой документации не подлежащими применению</w:t>
      </w:r>
      <w:r w:rsidRPr="004103BE">
        <w:rPr>
          <w:sz w:val="28"/>
          <w:szCs w:val="28"/>
        </w:rPr>
        <w:t>»</w:t>
      </w:r>
    </w:p>
    <w:p w14:paraId="5FC0D8BF" w14:textId="77777777" w:rsidR="00AE2450" w:rsidRDefault="00AE2450" w:rsidP="002D50B1">
      <w:pPr>
        <w:rPr>
          <w:color w:val="FF0000"/>
          <w:sz w:val="28"/>
          <w:szCs w:val="28"/>
        </w:rPr>
      </w:pPr>
    </w:p>
    <w:p w14:paraId="5B2BABF9" w14:textId="5CACFAB8" w:rsidR="002D50B1" w:rsidRDefault="002D50B1" w:rsidP="002D50B1">
      <w:pPr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="006F5D8C">
        <w:rPr>
          <w:sz w:val="28"/>
          <w:szCs w:val="28"/>
        </w:rPr>
        <w:t xml:space="preserve">В соответствии с </w:t>
      </w:r>
      <w:r w:rsidR="006F5D8C" w:rsidRPr="006F5D8C">
        <w:rPr>
          <w:sz w:val="28"/>
          <w:szCs w:val="28"/>
        </w:rPr>
        <w:t xml:space="preserve"> Градостроительн</w:t>
      </w:r>
      <w:r w:rsidR="006F5D8C">
        <w:rPr>
          <w:sz w:val="28"/>
          <w:szCs w:val="28"/>
        </w:rPr>
        <w:t>ым</w:t>
      </w:r>
      <w:r w:rsidR="006F5D8C" w:rsidRPr="006F5D8C">
        <w:rPr>
          <w:sz w:val="28"/>
          <w:szCs w:val="28"/>
        </w:rPr>
        <w:t xml:space="preserve"> кодекс</w:t>
      </w:r>
      <w:r w:rsidR="006F5D8C">
        <w:rPr>
          <w:sz w:val="28"/>
          <w:szCs w:val="28"/>
        </w:rPr>
        <w:t>ом</w:t>
      </w:r>
      <w:r w:rsidR="006F5D8C" w:rsidRPr="006F5D8C">
        <w:rPr>
          <w:sz w:val="28"/>
          <w:szCs w:val="28"/>
        </w:rPr>
        <w:t xml:space="preserve"> Российской Федерации, Федеральн</w:t>
      </w:r>
      <w:r w:rsidR="006F5D8C">
        <w:rPr>
          <w:sz w:val="28"/>
          <w:szCs w:val="28"/>
        </w:rPr>
        <w:t>ым</w:t>
      </w:r>
      <w:r w:rsidR="006F5D8C" w:rsidRPr="006F5D8C">
        <w:rPr>
          <w:sz w:val="28"/>
          <w:szCs w:val="28"/>
        </w:rPr>
        <w:t xml:space="preserve"> закон</w:t>
      </w:r>
      <w:r w:rsidR="006F5D8C">
        <w:rPr>
          <w:sz w:val="28"/>
          <w:szCs w:val="28"/>
        </w:rPr>
        <w:t>ом</w:t>
      </w:r>
      <w:r w:rsidR="006F5D8C" w:rsidRPr="006F5D8C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02.02.2024 № 112 «Об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значения», Уставом городского округа Жуковский Московской области,</w:t>
      </w:r>
    </w:p>
    <w:p w14:paraId="40194DCC" w14:textId="77777777" w:rsidR="0019242E" w:rsidRDefault="0019242E" w:rsidP="002D50B1">
      <w:pPr>
        <w:jc w:val="center"/>
        <w:rPr>
          <w:sz w:val="28"/>
          <w:szCs w:val="28"/>
        </w:rPr>
      </w:pPr>
    </w:p>
    <w:p w14:paraId="57B96766" w14:textId="77777777" w:rsidR="002D50B1" w:rsidRDefault="002D50B1" w:rsidP="002D50B1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14:paraId="7EC09994" w14:textId="77777777" w:rsidR="002D50B1" w:rsidRDefault="002D50B1" w:rsidP="002D50B1">
      <w:pPr>
        <w:rPr>
          <w:sz w:val="28"/>
          <w:szCs w:val="28"/>
        </w:rPr>
      </w:pPr>
    </w:p>
    <w:p w14:paraId="3DD0C7B0" w14:textId="4DD5487E" w:rsidR="002D50B1" w:rsidRDefault="00A34B53" w:rsidP="00A34B53">
      <w:pPr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2D50B1" w:rsidRPr="00A34B53">
        <w:rPr>
          <w:sz w:val="28"/>
          <w:szCs w:val="28"/>
        </w:rPr>
        <w:t>Утвердить</w:t>
      </w:r>
      <w:r w:rsidRPr="00A34B53">
        <w:rPr>
          <w:sz w:val="28"/>
          <w:szCs w:val="28"/>
        </w:rPr>
        <w:t xml:space="preserve"> прилагаем</w:t>
      </w:r>
      <w:r w:rsidR="007616E6">
        <w:rPr>
          <w:sz w:val="28"/>
          <w:szCs w:val="28"/>
        </w:rPr>
        <w:t xml:space="preserve">ый </w:t>
      </w:r>
      <w:r w:rsidR="006F5D8C" w:rsidRPr="006F5D8C">
        <w:rPr>
          <w:sz w:val="28"/>
          <w:szCs w:val="28"/>
        </w:rPr>
        <w:t>Порядок внесения изменений в документацию по планировке территории, отмены такой документации или ее отдельных частей, признания отдельных частей такой документации не подлежащими применению</w:t>
      </w:r>
      <w:r w:rsidRPr="004103BE">
        <w:rPr>
          <w:sz w:val="28"/>
          <w:szCs w:val="28"/>
        </w:rPr>
        <w:t>.</w:t>
      </w:r>
    </w:p>
    <w:p w14:paraId="0D898DC5" w14:textId="04126487" w:rsidR="00A34B53" w:rsidRDefault="00A34B53" w:rsidP="00A34B53">
      <w:pPr>
        <w:ind w:firstLine="708"/>
        <w:jc w:val="both"/>
        <w:rPr>
          <w:sz w:val="28"/>
          <w:szCs w:val="28"/>
        </w:rPr>
      </w:pPr>
      <w:r w:rsidRPr="00A34B53">
        <w:rPr>
          <w:sz w:val="28"/>
          <w:szCs w:val="28"/>
        </w:rPr>
        <w:lastRenderedPageBreak/>
        <w:t xml:space="preserve">2. </w:t>
      </w:r>
      <w:r w:rsidR="00C237BC" w:rsidRPr="00C237BC">
        <w:rPr>
          <w:sz w:val="28"/>
          <w:szCs w:val="28"/>
        </w:rPr>
        <w:t xml:space="preserve">Опубликовать настоящее </w:t>
      </w:r>
      <w:r w:rsidR="00C237BC">
        <w:rPr>
          <w:sz w:val="28"/>
          <w:szCs w:val="28"/>
        </w:rPr>
        <w:t>постановление</w:t>
      </w:r>
      <w:r w:rsidR="00C237BC" w:rsidRPr="00C237BC">
        <w:rPr>
          <w:sz w:val="28"/>
          <w:szCs w:val="28"/>
        </w:rPr>
        <w:t>, разместив его в сетевом издании – на официальном сайте городского округа Жуковский www.zhukovskiy.ru в информационно-телекоммуникационной сети «Интернет».</w:t>
      </w:r>
    </w:p>
    <w:p w14:paraId="71108871" w14:textId="3F118AF1" w:rsidR="002D50B1" w:rsidRPr="004103BE" w:rsidRDefault="00F77878" w:rsidP="00F77878">
      <w:pPr>
        <w:ind w:firstLine="708"/>
        <w:jc w:val="both"/>
        <w:rPr>
          <w:b/>
          <w:sz w:val="24"/>
          <w:szCs w:val="24"/>
        </w:rPr>
      </w:pPr>
      <w:r>
        <w:rPr>
          <w:sz w:val="28"/>
          <w:szCs w:val="28"/>
        </w:rPr>
        <w:t xml:space="preserve">3. Контроль за исполнением настоящего постановления возложить </w:t>
      </w:r>
      <w:r w:rsidR="00F12D68">
        <w:rPr>
          <w:sz w:val="28"/>
          <w:szCs w:val="28"/>
        </w:rPr>
        <w:br/>
      </w:r>
      <w:r>
        <w:rPr>
          <w:sz w:val="28"/>
          <w:szCs w:val="28"/>
        </w:rPr>
        <w:t xml:space="preserve">на заместителя Главы городского округа Жуковский </w:t>
      </w:r>
      <w:r w:rsidR="00F12D68">
        <w:rPr>
          <w:sz w:val="28"/>
          <w:szCs w:val="28"/>
        </w:rPr>
        <w:br/>
      </w:r>
      <w:r w:rsidRPr="004103BE">
        <w:rPr>
          <w:sz w:val="28"/>
          <w:szCs w:val="28"/>
        </w:rPr>
        <w:t>Сидоренко В.В.</w:t>
      </w:r>
    </w:p>
    <w:p w14:paraId="4FFA710B" w14:textId="77777777" w:rsidR="00AE2450" w:rsidRDefault="00AE2450" w:rsidP="00076E4B"/>
    <w:p w14:paraId="5962E3E4" w14:textId="77777777" w:rsidR="0000073C" w:rsidRDefault="0000073C" w:rsidP="00076E4B">
      <w:pPr>
        <w:rPr>
          <w:sz w:val="28"/>
          <w:szCs w:val="28"/>
        </w:rPr>
      </w:pPr>
    </w:p>
    <w:p w14:paraId="065710D1" w14:textId="16D3576B" w:rsidR="00F77878" w:rsidRDefault="00076E4B">
      <w:pPr>
        <w:rPr>
          <w:sz w:val="28"/>
          <w:szCs w:val="28"/>
        </w:rPr>
      </w:pPr>
      <w:r w:rsidRPr="00ED1237">
        <w:rPr>
          <w:sz w:val="28"/>
          <w:szCs w:val="28"/>
        </w:rPr>
        <w:t>Глав</w:t>
      </w:r>
      <w:r w:rsidR="00490C9F">
        <w:rPr>
          <w:sz w:val="28"/>
          <w:szCs w:val="28"/>
        </w:rPr>
        <w:t>а</w:t>
      </w:r>
      <w:r w:rsidRPr="00ED1237">
        <w:rPr>
          <w:sz w:val="28"/>
          <w:szCs w:val="28"/>
        </w:rPr>
        <w:t xml:space="preserve"> гор</w:t>
      </w:r>
      <w:r>
        <w:rPr>
          <w:sz w:val="28"/>
          <w:szCs w:val="28"/>
        </w:rPr>
        <w:t>одского округа Жуковский</w:t>
      </w:r>
      <w:r w:rsidR="007129E4">
        <w:rPr>
          <w:sz w:val="28"/>
          <w:szCs w:val="28"/>
        </w:rPr>
        <w:t xml:space="preserve"> </w:t>
      </w:r>
      <w:r w:rsidR="007129E4">
        <w:rPr>
          <w:sz w:val="28"/>
          <w:szCs w:val="28"/>
        </w:rPr>
        <w:tab/>
      </w:r>
      <w:r w:rsidR="007129E4">
        <w:rPr>
          <w:sz w:val="28"/>
          <w:szCs w:val="28"/>
        </w:rPr>
        <w:tab/>
      </w:r>
      <w:proofErr w:type="gramStart"/>
      <w:r w:rsidR="007129E4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="00AE2450">
        <w:rPr>
          <w:sz w:val="28"/>
          <w:szCs w:val="28"/>
        </w:rPr>
        <w:tab/>
      </w:r>
      <w:proofErr w:type="gramEnd"/>
      <w:r>
        <w:rPr>
          <w:sz w:val="28"/>
          <w:szCs w:val="28"/>
        </w:rPr>
        <w:t xml:space="preserve">      </w:t>
      </w:r>
      <w:r w:rsidR="007129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7616E6">
        <w:rPr>
          <w:sz w:val="28"/>
          <w:szCs w:val="28"/>
        </w:rPr>
        <w:t xml:space="preserve">Б.Е. </w:t>
      </w:r>
      <w:proofErr w:type="spellStart"/>
      <w:r w:rsidR="007616E6">
        <w:rPr>
          <w:sz w:val="28"/>
          <w:szCs w:val="28"/>
        </w:rPr>
        <w:t>Аубакиров</w:t>
      </w:r>
      <w:proofErr w:type="spellEnd"/>
    </w:p>
    <w:p w14:paraId="0A4AD6BA" w14:textId="77777777" w:rsidR="006F5D8C" w:rsidRDefault="006F5D8C">
      <w:pPr>
        <w:rPr>
          <w:sz w:val="28"/>
          <w:szCs w:val="28"/>
        </w:rPr>
      </w:pPr>
    </w:p>
    <w:p w14:paraId="741C65F3" w14:textId="77777777" w:rsidR="006F5D8C" w:rsidRDefault="006F5D8C">
      <w:pPr>
        <w:rPr>
          <w:sz w:val="28"/>
          <w:szCs w:val="28"/>
        </w:rPr>
      </w:pPr>
    </w:p>
    <w:p w14:paraId="008006F4" w14:textId="77777777" w:rsidR="006F5D8C" w:rsidRDefault="006F5D8C">
      <w:pPr>
        <w:rPr>
          <w:sz w:val="28"/>
          <w:szCs w:val="28"/>
        </w:rPr>
      </w:pPr>
    </w:p>
    <w:p w14:paraId="4A9772DE" w14:textId="77777777" w:rsidR="006F5D8C" w:rsidRDefault="006F5D8C">
      <w:pPr>
        <w:rPr>
          <w:sz w:val="28"/>
          <w:szCs w:val="28"/>
        </w:rPr>
      </w:pPr>
    </w:p>
    <w:p w14:paraId="2F1E7948" w14:textId="77777777" w:rsidR="006F5D8C" w:rsidRDefault="006F5D8C">
      <w:pPr>
        <w:rPr>
          <w:sz w:val="28"/>
          <w:szCs w:val="28"/>
        </w:rPr>
      </w:pPr>
    </w:p>
    <w:p w14:paraId="3F1F7ACD" w14:textId="77777777" w:rsidR="006F5D8C" w:rsidRDefault="006F5D8C">
      <w:pPr>
        <w:rPr>
          <w:sz w:val="28"/>
          <w:szCs w:val="28"/>
        </w:rPr>
      </w:pPr>
    </w:p>
    <w:p w14:paraId="35B6D46E" w14:textId="77777777" w:rsidR="006F5D8C" w:rsidRDefault="006F5D8C">
      <w:pPr>
        <w:rPr>
          <w:sz w:val="28"/>
          <w:szCs w:val="28"/>
        </w:rPr>
      </w:pPr>
    </w:p>
    <w:p w14:paraId="42003E27" w14:textId="77777777" w:rsidR="006F5D8C" w:rsidRDefault="006F5D8C">
      <w:pPr>
        <w:rPr>
          <w:sz w:val="28"/>
          <w:szCs w:val="28"/>
        </w:rPr>
      </w:pPr>
    </w:p>
    <w:p w14:paraId="1E5D2EDE" w14:textId="77777777" w:rsidR="006F5D8C" w:rsidRDefault="006F5D8C">
      <w:pPr>
        <w:rPr>
          <w:sz w:val="28"/>
          <w:szCs w:val="28"/>
        </w:rPr>
      </w:pPr>
    </w:p>
    <w:p w14:paraId="77DBC62C" w14:textId="77777777" w:rsidR="006F5D8C" w:rsidRDefault="006F5D8C">
      <w:pPr>
        <w:rPr>
          <w:sz w:val="28"/>
          <w:szCs w:val="28"/>
        </w:rPr>
      </w:pPr>
    </w:p>
    <w:p w14:paraId="454E89C9" w14:textId="77777777" w:rsidR="006F5D8C" w:rsidRDefault="006F5D8C">
      <w:pPr>
        <w:rPr>
          <w:sz w:val="28"/>
          <w:szCs w:val="28"/>
        </w:rPr>
      </w:pPr>
    </w:p>
    <w:p w14:paraId="7108AAF9" w14:textId="77777777" w:rsidR="006F5D8C" w:rsidRDefault="006F5D8C">
      <w:pPr>
        <w:rPr>
          <w:sz w:val="28"/>
          <w:szCs w:val="28"/>
        </w:rPr>
      </w:pPr>
    </w:p>
    <w:p w14:paraId="7494132E" w14:textId="77777777" w:rsidR="006F5D8C" w:rsidRDefault="006F5D8C">
      <w:pPr>
        <w:rPr>
          <w:sz w:val="28"/>
          <w:szCs w:val="28"/>
        </w:rPr>
      </w:pPr>
    </w:p>
    <w:p w14:paraId="6FB0CE4F" w14:textId="77777777" w:rsidR="006F5D8C" w:rsidRDefault="006F5D8C">
      <w:pPr>
        <w:rPr>
          <w:sz w:val="28"/>
          <w:szCs w:val="28"/>
        </w:rPr>
      </w:pPr>
    </w:p>
    <w:p w14:paraId="6CE79D9D" w14:textId="77777777" w:rsidR="006F5D8C" w:rsidRDefault="006F5D8C">
      <w:pPr>
        <w:rPr>
          <w:sz w:val="28"/>
          <w:szCs w:val="28"/>
        </w:rPr>
      </w:pPr>
    </w:p>
    <w:p w14:paraId="0C96860D" w14:textId="77777777" w:rsidR="006F5D8C" w:rsidRDefault="006F5D8C">
      <w:pPr>
        <w:rPr>
          <w:sz w:val="28"/>
          <w:szCs w:val="28"/>
        </w:rPr>
      </w:pPr>
    </w:p>
    <w:p w14:paraId="05A15780" w14:textId="77777777" w:rsidR="006F5D8C" w:rsidRDefault="006F5D8C">
      <w:pPr>
        <w:rPr>
          <w:sz w:val="28"/>
          <w:szCs w:val="28"/>
        </w:rPr>
      </w:pPr>
    </w:p>
    <w:p w14:paraId="19A67483" w14:textId="77777777" w:rsidR="006F5D8C" w:rsidRDefault="006F5D8C">
      <w:pPr>
        <w:rPr>
          <w:sz w:val="28"/>
          <w:szCs w:val="28"/>
        </w:rPr>
      </w:pPr>
    </w:p>
    <w:p w14:paraId="21D0831C" w14:textId="77777777" w:rsidR="006F5D8C" w:rsidRDefault="006F5D8C">
      <w:pPr>
        <w:rPr>
          <w:sz w:val="28"/>
          <w:szCs w:val="28"/>
        </w:rPr>
      </w:pPr>
    </w:p>
    <w:p w14:paraId="57428184" w14:textId="77777777" w:rsidR="006F5D8C" w:rsidRDefault="006F5D8C">
      <w:pPr>
        <w:rPr>
          <w:sz w:val="28"/>
          <w:szCs w:val="28"/>
        </w:rPr>
      </w:pPr>
    </w:p>
    <w:p w14:paraId="2D6F9592" w14:textId="77777777" w:rsidR="006F5D8C" w:rsidRDefault="006F5D8C">
      <w:pPr>
        <w:rPr>
          <w:sz w:val="28"/>
          <w:szCs w:val="28"/>
        </w:rPr>
      </w:pPr>
    </w:p>
    <w:p w14:paraId="2CC9DC1B" w14:textId="77777777" w:rsidR="006F5D8C" w:rsidRDefault="006F5D8C">
      <w:pPr>
        <w:rPr>
          <w:sz w:val="28"/>
          <w:szCs w:val="28"/>
        </w:rPr>
      </w:pPr>
    </w:p>
    <w:p w14:paraId="570DB805" w14:textId="77777777" w:rsidR="006F5D8C" w:rsidRDefault="006F5D8C">
      <w:pPr>
        <w:rPr>
          <w:sz w:val="28"/>
          <w:szCs w:val="28"/>
        </w:rPr>
      </w:pPr>
    </w:p>
    <w:p w14:paraId="44598B35" w14:textId="77777777" w:rsidR="006F5D8C" w:rsidRDefault="006F5D8C">
      <w:pPr>
        <w:rPr>
          <w:sz w:val="28"/>
          <w:szCs w:val="28"/>
        </w:rPr>
      </w:pPr>
    </w:p>
    <w:p w14:paraId="3A3E3F9B" w14:textId="77777777" w:rsidR="006F5D8C" w:rsidRDefault="006F5D8C">
      <w:pPr>
        <w:rPr>
          <w:sz w:val="28"/>
          <w:szCs w:val="28"/>
        </w:rPr>
      </w:pPr>
    </w:p>
    <w:p w14:paraId="011ADE80" w14:textId="77777777" w:rsidR="006F5D8C" w:rsidRDefault="006F5D8C">
      <w:pPr>
        <w:rPr>
          <w:sz w:val="28"/>
          <w:szCs w:val="28"/>
        </w:rPr>
      </w:pPr>
    </w:p>
    <w:p w14:paraId="7ED68905" w14:textId="77777777" w:rsidR="006F5D8C" w:rsidRDefault="006F5D8C">
      <w:pPr>
        <w:rPr>
          <w:sz w:val="28"/>
          <w:szCs w:val="28"/>
        </w:rPr>
      </w:pPr>
    </w:p>
    <w:p w14:paraId="075391B0" w14:textId="77777777" w:rsidR="006F5D8C" w:rsidRDefault="006F5D8C">
      <w:pPr>
        <w:rPr>
          <w:sz w:val="28"/>
          <w:szCs w:val="28"/>
        </w:rPr>
      </w:pPr>
    </w:p>
    <w:p w14:paraId="2C08B82C" w14:textId="77777777" w:rsidR="006F5D8C" w:rsidRDefault="006F5D8C">
      <w:pPr>
        <w:rPr>
          <w:sz w:val="28"/>
          <w:szCs w:val="28"/>
        </w:rPr>
      </w:pPr>
    </w:p>
    <w:p w14:paraId="658E4267" w14:textId="77777777" w:rsidR="006F5D8C" w:rsidRDefault="006F5D8C">
      <w:pPr>
        <w:rPr>
          <w:sz w:val="28"/>
          <w:szCs w:val="28"/>
        </w:rPr>
      </w:pPr>
    </w:p>
    <w:p w14:paraId="1D966221" w14:textId="77777777" w:rsidR="006F5D8C" w:rsidRDefault="006F5D8C">
      <w:pPr>
        <w:rPr>
          <w:sz w:val="28"/>
          <w:szCs w:val="28"/>
        </w:rPr>
      </w:pPr>
    </w:p>
    <w:p w14:paraId="2D3F575E" w14:textId="77777777" w:rsidR="006F5D8C" w:rsidRDefault="006F5D8C">
      <w:pPr>
        <w:rPr>
          <w:sz w:val="28"/>
          <w:szCs w:val="28"/>
        </w:rPr>
      </w:pPr>
    </w:p>
    <w:p w14:paraId="720780A5" w14:textId="77777777" w:rsidR="006F5D8C" w:rsidRPr="008E36A8" w:rsidRDefault="006F5D8C">
      <w:pPr>
        <w:rPr>
          <w:sz w:val="28"/>
          <w:szCs w:val="28"/>
        </w:rPr>
      </w:pPr>
    </w:p>
    <w:p w14:paraId="52F71FBC" w14:textId="7E2A4A51" w:rsidR="00F77878" w:rsidRPr="002A278A" w:rsidRDefault="00F77878" w:rsidP="008E36A8">
      <w:pPr>
        <w:rPr>
          <w:sz w:val="22"/>
          <w:szCs w:val="22"/>
        </w:rPr>
      </w:pPr>
      <w:bookmarkStart w:id="0" w:name="_GoBack"/>
      <w:bookmarkEnd w:id="0"/>
    </w:p>
    <w:sectPr w:rsidR="00F77878" w:rsidRPr="002A278A" w:rsidSect="00CB68C7">
      <w:pgSz w:w="11907" w:h="16840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336F8"/>
    <w:multiLevelType w:val="hybridMultilevel"/>
    <w:tmpl w:val="923A3842"/>
    <w:lvl w:ilvl="0" w:tplc="985815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53497"/>
    <w:rsid w:val="00076E4B"/>
    <w:rsid w:val="00082CE3"/>
    <w:rsid w:val="000907D5"/>
    <w:rsid w:val="000F4DF4"/>
    <w:rsid w:val="00101B58"/>
    <w:rsid w:val="00117F43"/>
    <w:rsid w:val="0019242E"/>
    <w:rsid w:val="001E5956"/>
    <w:rsid w:val="002A278A"/>
    <w:rsid w:val="002D50B1"/>
    <w:rsid w:val="00300F75"/>
    <w:rsid w:val="00382455"/>
    <w:rsid w:val="003A5911"/>
    <w:rsid w:val="004103BE"/>
    <w:rsid w:val="00445CF7"/>
    <w:rsid w:val="00490177"/>
    <w:rsid w:val="00490C9F"/>
    <w:rsid w:val="006B1E05"/>
    <w:rsid w:val="006B6F4B"/>
    <w:rsid w:val="006C001E"/>
    <w:rsid w:val="006F5D8C"/>
    <w:rsid w:val="007129E4"/>
    <w:rsid w:val="00720C7B"/>
    <w:rsid w:val="00750AE5"/>
    <w:rsid w:val="007616E6"/>
    <w:rsid w:val="008754EA"/>
    <w:rsid w:val="008918D7"/>
    <w:rsid w:val="008E36A8"/>
    <w:rsid w:val="00904F99"/>
    <w:rsid w:val="00963BDF"/>
    <w:rsid w:val="009F3C4A"/>
    <w:rsid w:val="00A34B53"/>
    <w:rsid w:val="00AE2450"/>
    <w:rsid w:val="00B67545"/>
    <w:rsid w:val="00C237BC"/>
    <w:rsid w:val="00C41869"/>
    <w:rsid w:val="00C90281"/>
    <w:rsid w:val="00C9405F"/>
    <w:rsid w:val="00CD4834"/>
    <w:rsid w:val="00CE2166"/>
    <w:rsid w:val="00D27C1A"/>
    <w:rsid w:val="00D55F32"/>
    <w:rsid w:val="00D927B7"/>
    <w:rsid w:val="00DA55C6"/>
    <w:rsid w:val="00DD0CE3"/>
    <w:rsid w:val="00DE2286"/>
    <w:rsid w:val="00E0691B"/>
    <w:rsid w:val="00F12D68"/>
    <w:rsid w:val="00F771E7"/>
    <w:rsid w:val="00F77878"/>
    <w:rsid w:val="00FB6681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C88A7"/>
  <w15:docId w15:val="{65B5E9B6-8B53-4F24-AB33-43B015D5D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D50B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A34B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2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74286-8E4B-48A7-BAE6-1AE6DD673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Железняк И. Н.</cp:lastModifiedBy>
  <cp:revision>2</cp:revision>
  <cp:lastPrinted>2024-08-27T12:37:00Z</cp:lastPrinted>
  <dcterms:created xsi:type="dcterms:W3CDTF">2024-11-18T09:01:00Z</dcterms:created>
  <dcterms:modified xsi:type="dcterms:W3CDTF">2024-11-18T09:01:00Z</dcterms:modified>
</cp:coreProperties>
</file>