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338" w:rsidRPr="00B16338" w:rsidRDefault="00B16338" w:rsidP="00B16338">
      <w:pPr>
        <w:spacing w:after="0" w:line="240" w:lineRule="auto"/>
        <w:jc w:val="center"/>
        <w:rPr>
          <w:rFonts w:ascii="Times New Roman" w:hAnsi="Times New Roman"/>
          <w:b/>
          <w:sz w:val="16"/>
          <w:szCs w:val="16"/>
          <w:lang w:eastAsia="ru-RU"/>
        </w:rPr>
      </w:pP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r w:rsidRPr="00B16338">
        <w:rPr>
          <w:rFonts w:ascii="Times New Roman" w:hAnsi="Times New Roman"/>
          <w:b/>
          <w:sz w:val="16"/>
          <w:szCs w:val="16"/>
          <w:lang w:eastAsia="ru-RU"/>
        </w:rPr>
        <w:tab/>
      </w:r>
    </w:p>
    <w:p w:rsidR="00B16338" w:rsidRPr="00B16338" w:rsidRDefault="00B16338" w:rsidP="00B16338">
      <w:pPr>
        <w:spacing w:after="0" w:line="240" w:lineRule="auto"/>
        <w:jc w:val="center"/>
        <w:rPr>
          <w:rFonts w:ascii="Times New Roman" w:hAnsi="Times New Roman"/>
          <w:b/>
          <w:sz w:val="28"/>
          <w:szCs w:val="28"/>
          <w:lang w:eastAsia="ru-RU"/>
        </w:rPr>
      </w:pPr>
      <w:r w:rsidRPr="00B16338">
        <w:rPr>
          <w:rFonts w:ascii="Times New Roman" w:hAnsi="Times New Roman"/>
          <w:b/>
          <w:noProof/>
          <w:sz w:val="28"/>
          <w:szCs w:val="28"/>
          <w:lang w:eastAsia="ru-RU"/>
        </w:rPr>
        <w:drawing>
          <wp:inline distT="0" distB="0" distL="0" distR="0">
            <wp:extent cx="535305" cy="700405"/>
            <wp:effectExtent l="0" t="0" r="0" b="4445"/>
            <wp:docPr id="3" name="Рисунок 3"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yuiu\Desktop\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535305" cy="700405"/>
                    </a:xfrm>
                    <a:prstGeom prst="rect">
                      <a:avLst/>
                    </a:prstGeom>
                    <a:noFill/>
                    <a:ln>
                      <a:noFill/>
                    </a:ln>
                  </pic:spPr>
                </pic:pic>
              </a:graphicData>
            </a:graphic>
          </wp:inline>
        </w:drawing>
      </w:r>
    </w:p>
    <w:p w:rsidR="00B16338" w:rsidRPr="00B16338" w:rsidRDefault="00B16338" w:rsidP="00B16338">
      <w:pPr>
        <w:spacing w:after="0" w:line="240" w:lineRule="auto"/>
        <w:jc w:val="center"/>
        <w:rPr>
          <w:rFonts w:ascii="Times New Roman" w:hAnsi="Times New Roman"/>
          <w:b/>
          <w:sz w:val="28"/>
          <w:szCs w:val="28"/>
          <w:lang w:eastAsia="ru-RU"/>
        </w:rPr>
      </w:pP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МОСКОВСКАЯ</w:t>
      </w:r>
      <w:r w:rsidR="002344BD">
        <w:rPr>
          <w:rFonts w:ascii="Times New Roman" w:hAnsi="Times New Roman"/>
          <w:b/>
          <w:sz w:val="28"/>
          <w:szCs w:val="28"/>
          <w:lang w:eastAsia="ru-RU"/>
        </w:rPr>
        <w:t xml:space="preserve"> </w:t>
      </w:r>
      <w:r w:rsidRPr="00B16338">
        <w:rPr>
          <w:rFonts w:ascii="Times New Roman" w:hAnsi="Times New Roman"/>
          <w:b/>
          <w:sz w:val="28"/>
          <w:szCs w:val="28"/>
          <w:lang w:eastAsia="ru-RU"/>
        </w:rPr>
        <w:t>ОБЛАСТЬ</w:t>
      </w:r>
    </w:p>
    <w:p w:rsidR="00B16338" w:rsidRPr="00B16338" w:rsidRDefault="00B16338" w:rsidP="002344BD">
      <w:pPr>
        <w:spacing w:after="0" w:line="240" w:lineRule="auto"/>
        <w:jc w:val="center"/>
        <w:rPr>
          <w:rFonts w:ascii="Times New Roman" w:hAnsi="Times New Roman"/>
          <w:b/>
          <w:sz w:val="28"/>
          <w:szCs w:val="28"/>
          <w:lang w:eastAsia="ru-RU"/>
        </w:rPr>
      </w:pPr>
      <w:r w:rsidRPr="00B16338">
        <w:rPr>
          <w:rFonts w:ascii="Times New Roman" w:hAnsi="Times New Roman"/>
          <w:b/>
          <w:sz w:val="28"/>
          <w:szCs w:val="28"/>
          <w:lang w:eastAsia="ru-RU"/>
        </w:rPr>
        <w:t>ГОРОДСКОЙ ОКРУГ ЖУКОВСКИЙ</w:t>
      </w:r>
    </w:p>
    <w:p w:rsidR="00B16338" w:rsidRPr="00B16338" w:rsidRDefault="00B16338" w:rsidP="00B16338">
      <w:pPr>
        <w:spacing w:after="0" w:line="240" w:lineRule="auto"/>
        <w:jc w:val="center"/>
        <w:rPr>
          <w:rFonts w:ascii="Times New Roman" w:hAnsi="Times New Roman"/>
          <w:b/>
          <w:sz w:val="18"/>
          <w:szCs w:val="18"/>
          <w:lang w:eastAsia="ru-RU"/>
        </w:rPr>
      </w:pPr>
    </w:p>
    <w:p w:rsidR="00B16338" w:rsidRPr="00B16338" w:rsidRDefault="00B16338" w:rsidP="00B16338">
      <w:pPr>
        <w:spacing w:after="0" w:line="240" w:lineRule="auto"/>
        <w:jc w:val="center"/>
        <w:rPr>
          <w:rFonts w:ascii="Times New Roman" w:hAnsi="Times New Roman"/>
          <w:b/>
          <w:sz w:val="40"/>
          <w:szCs w:val="40"/>
          <w:lang w:eastAsia="ru-RU"/>
        </w:rPr>
      </w:pPr>
      <w:r w:rsidRPr="00B16338">
        <w:rPr>
          <w:rFonts w:ascii="Times New Roman" w:hAnsi="Times New Roman"/>
          <w:b/>
          <w:sz w:val="40"/>
          <w:szCs w:val="40"/>
          <w:lang w:eastAsia="ru-RU"/>
        </w:rPr>
        <w:t>АДМИНИСТРАЦИЯ ГОРОДСКОГО ОКРУГА</w:t>
      </w:r>
    </w:p>
    <w:p w:rsidR="00B16338" w:rsidRPr="00B16338" w:rsidRDefault="00B16338" w:rsidP="00B16338">
      <w:pPr>
        <w:spacing w:after="0" w:line="240" w:lineRule="auto"/>
        <w:jc w:val="center"/>
        <w:rPr>
          <w:rFonts w:ascii="Times New Roman" w:hAnsi="Times New Roman"/>
          <w:b/>
          <w:sz w:val="56"/>
          <w:szCs w:val="20"/>
          <w:lang w:eastAsia="ru-RU"/>
        </w:rPr>
      </w:pPr>
      <w:r w:rsidRPr="00B16338">
        <w:rPr>
          <w:rFonts w:ascii="Times New Roman" w:hAnsi="Times New Roman"/>
          <w:noProof/>
          <w:sz w:val="26"/>
          <w:szCs w:val="20"/>
          <w:lang w:eastAsia="ru-RU"/>
        </w:rPr>
        <mc:AlternateContent>
          <mc:Choice Requires="wps">
            <w:drawing>
              <wp:anchor distT="0" distB="0" distL="114300" distR="114300" simplePos="0" relativeHeight="251659264" behindDoc="0" locked="0" layoutInCell="1" allowOverlap="1">
                <wp:simplePos x="0" y="0"/>
                <wp:positionH relativeFrom="column">
                  <wp:posOffset>-176530</wp:posOffset>
                </wp:positionH>
                <wp:positionV relativeFrom="paragraph">
                  <wp:posOffset>172720</wp:posOffset>
                </wp:positionV>
                <wp:extent cx="6271260" cy="15240"/>
                <wp:effectExtent l="28575" t="33020" r="34290" b="3746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1524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1C8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6pt" to="47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" strokeweight="4.5pt">
                <v:stroke linestyle="thickThin"/>
              </v:line>
            </w:pict>
          </mc:Fallback>
        </mc:AlternateContent>
      </w:r>
    </w:p>
    <w:p w:rsidR="00B16338" w:rsidRPr="00B16338" w:rsidRDefault="00B16338" w:rsidP="00B16338">
      <w:pPr>
        <w:spacing w:after="0" w:line="240" w:lineRule="auto"/>
        <w:jc w:val="center"/>
        <w:rPr>
          <w:rFonts w:ascii="Times New Roman" w:hAnsi="Times New Roman"/>
          <w:b/>
          <w:sz w:val="32"/>
          <w:szCs w:val="20"/>
          <w:lang w:eastAsia="ru-RU"/>
        </w:rPr>
      </w:pPr>
      <w:r w:rsidRPr="00B16338">
        <w:rPr>
          <w:rFonts w:ascii="Times New Roman" w:hAnsi="Times New Roman"/>
          <w:b/>
          <w:sz w:val="32"/>
          <w:szCs w:val="20"/>
          <w:lang w:eastAsia="ru-RU"/>
        </w:rPr>
        <w:t>П О С Т А Н О В Л Е Н И Е</w:t>
      </w:r>
    </w:p>
    <w:p w:rsidR="00B16338" w:rsidRPr="00B16338" w:rsidRDefault="00B16338" w:rsidP="00B16338">
      <w:pPr>
        <w:spacing w:after="0" w:line="240" w:lineRule="auto"/>
        <w:jc w:val="both"/>
        <w:rPr>
          <w:rFonts w:ascii="Times New Roman" w:hAnsi="Times New Roman"/>
          <w:b/>
          <w:szCs w:val="20"/>
          <w:lang w:eastAsia="ru-RU"/>
        </w:rPr>
      </w:pPr>
    </w:p>
    <w:p w:rsidR="00B16338" w:rsidRPr="00B16338" w:rsidRDefault="00B16338" w:rsidP="00B16338">
      <w:pPr>
        <w:spacing w:after="0" w:line="240" w:lineRule="auto"/>
        <w:jc w:val="both"/>
        <w:rPr>
          <w:rFonts w:ascii="Times New Roman" w:hAnsi="Times New Roman"/>
          <w:b/>
          <w:sz w:val="24"/>
          <w:szCs w:val="24"/>
          <w:lang w:eastAsia="ru-RU"/>
        </w:rPr>
      </w:pPr>
    </w:p>
    <w:p w:rsidR="00B16338" w:rsidRPr="00B16338" w:rsidRDefault="00B16338" w:rsidP="00B16338">
      <w:pPr>
        <w:spacing w:after="0" w:line="240" w:lineRule="auto"/>
        <w:ind w:left="-284"/>
        <w:jc w:val="both"/>
        <w:rPr>
          <w:rFonts w:ascii="Times New Roman" w:hAnsi="Times New Roman"/>
          <w:b/>
          <w:sz w:val="24"/>
          <w:szCs w:val="24"/>
          <w:lang w:eastAsia="ru-RU"/>
        </w:rPr>
      </w:pPr>
      <w:r w:rsidRPr="00B16338">
        <w:rPr>
          <w:rFonts w:ascii="Times New Roman" w:hAnsi="Times New Roman"/>
          <w:b/>
          <w:sz w:val="24"/>
          <w:szCs w:val="24"/>
          <w:lang w:eastAsia="ru-RU"/>
        </w:rPr>
        <w:t>от «____»_______________20____г.</w:t>
      </w:r>
      <w:r w:rsidRPr="00B16338">
        <w:rPr>
          <w:rFonts w:ascii="Times New Roman" w:hAnsi="Times New Roman"/>
          <w:b/>
          <w:sz w:val="24"/>
          <w:szCs w:val="24"/>
          <w:lang w:eastAsia="ru-RU"/>
        </w:rPr>
        <w:tab/>
      </w:r>
      <w:r w:rsidRPr="00B16338">
        <w:rPr>
          <w:rFonts w:ascii="Times New Roman" w:hAnsi="Times New Roman"/>
          <w:b/>
          <w:sz w:val="24"/>
          <w:szCs w:val="24"/>
          <w:lang w:eastAsia="ru-RU"/>
        </w:rPr>
        <w:tab/>
      </w:r>
      <w:r w:rsidRPr="00B16338">
        <w:rPr>
          <w:rFonts w:ascii="Times New Roman" w:hAnsi="Times New Roman"/>
          <w:b/>
          <w:sz w:val="24"/>
          <w:szCs w:val="24"/>
          <w:lang w:eastAsia="ru-RU"/>
        </w:rPr>
        <w:tab/>
      </w:r>
      <w:r w:rsidRPr="00B16338">
        <w:rPr>
          <w:rFonts w:ascii="Times New Roman" w:hAnsi="Times New Roman"/>
          <w:b/>
          <w:sz w:val="24"/>
          <w:szCs w:val="24"/>
          <w:lang w:eastAsia="ru-RU"/>
        </w:rPr>
        <w:tab/>
      </w:r>
      <w:r w:rsidRPr="00B16338">
        <w:rPr>
          <w:rFonts w:ascii="Times New Roman" w:hAnsi="Times New Roman"/>
          <w:b/>
          <w:sz w:val="24"/>
          <w:szCs w:val="24"/>
          <w:lang w:eastAsia="ru-RU"/>
        </w:rPr>
        <w:tab/>
      </w:r>
      <w:r w:rsidRPr="00B16338">
        <w:rPr>
          <w:rFonts w:ascii="Times New Roman" w:hAnsi="Times New Roman"/>
          <w:b/>
          <w:sz w:val="24"/>
          <w:szCs w:val="24"/>
          <w:lang w:eastAsia="ru-RU"/>
        </w:rPr>
        <w:tab/>
        <w:t>№ ___________</w:t>
      </w:r>
    </w:p>
    <w:p w:rsidR="00B16338" w:rsidRPr="00B16338" w:rsidRDefault="00B16338" w:rsidP="00F7623A">
      <w:pPr>
        <w:spacing w:after="0" w:line="240" w:lineRule="auto"/>
        <w:rPr>
          <w:rFonts w:ascii="Times New Roman" w:hAnsi="Times New Roman"/>
          <w:b/>
          <w:lang w:eastAsia="ru-RU"/>
        </w:rPr>
      </w:pPr>
    </w:p>
    <w:p w:rsidR="00B16338" w:rsidRPr="00B16338" w:rsidRDefault="00F7623A" w:rsidP="00F7623A">
      <w:pPr>
        <w:tabs>
          <w:tab w:val="left" w:pos="213"/>
        </w:tabs>
        <w:spacing w:after="0" w:line="240" w:lineRule="auto"/>
        <w:rPr>
          <w:rFonts w:ascii="Times New Roman" w:hAnsi="Times New Roman"/>
          <w:b/>
          <w:lang w:eastAsia="ru-RU"/>
        </w:rPr>
      </w:pPr>
      <w:r>
        <w:rPr>
          <w:rFonts w:ascii="Times New Roman" w:hAnsi="Times New Roman"/>
          <w:b/>
          <w:lang w:eastAsia="ru-RU"/>
        </w:rPr>
        <w:tab/>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«Об утверждении Порядка конкурсного отбора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заявок на предоставление субсидии на частичную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 xml:space="preserve">компенсацию затрат субъектам малого и </w:t>
      </w:r>
    </w:p>
    <w:p w:rsid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r w:rsidRPr="00F7623A">
        <w:rPr>
          <w:rFonts w:ascii="Times New Roman" w:hAnsi="Times New Roman"/>
          <w:sz w:val="28"/>
          <w:szCs w:val="28"/>
          <w:lang w:eastAsia="ru-RU"/>
        </w:rPr>
        <w:t>среднего предпринимательства»</w:t>
      </w:r>
    </w:p>
    <w:p w:rsidR="00F7623A" w:rsidRPr="00F7623A" w:rsidRDefault="00F7623A" w:rsidP="00F7623A">
      <w:pPr>
        <w:shd w:val="clear" w:color="auto" w:fill="FFFFFF"/>
        <w:autoSpaceDE w:val="0"/>
        <w:autoSpaceDN w:val="0"/>
        <w:adjustRightInd w:val="0"/>
        <w:spacing w:after="0" w:line="240" w:lineRule="auto"/>
        <w:jc w:val="both"/>
        <w:rPr>
          <w:rFonts w:ascii="Times New Roman" w:hAnsi="Times New Roman"/>
          <w:sz w:val="28"/>
          <w:szCs w:val="28"/>
          <w:lang w:eastAsia="ru-RU"/>
        </w:rPr>
      </w:pPr>
    </w:p>
    <w:p w:rsidR="00F7623A" w:rsidRPr="00F7623A" w:rsidRDefault="00F7623A" w:rsidP="00F7623A">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F7623A">
        <w:rPr>
          <w:rFonts w:ascii="Times New Roman" w:hAnsi="Times New Roman"/>
          <w:sz w:val="28"/>
          <w:szCs w:val="28"/>
          <w:lang w:eastAsia="ru-RU"/>
        </w:rPr>
        <w:t>В соответствии со статьей 78 Бюджетного кодекса Российской Федерации, с Федеральными законами от 24.07.2007 № 209-ФЗ «О развитии малого и среднего предпринимательства в Российской Федерации», от Об. 10.2003 № 131-ФЗ «Об общих принципах организации местного самоуправления в Российской Федерации», Законом Московской области от 16.07.2010 № 95/2010-03 «О развитии предпринимательской деятельности в Московской области», постановлением Правительства Московской области от 25.10.2016 №788/39 «Об утверждении государственной программы Московской области «Предпринимательство Подмосковья» на 2017-2024 годы»,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 Постановлением Администрации городского округа Жуковский от 28.08.2020 № 1162 «Об утверждения порядка Предоставления финансовой поддержки (субсидии) субъектам малого и среднего предпринимательства в рамках муниципальной программы городского округа Жуковский «Предпринимательство» подпрограммы III «Развитие малого и среднего предпринимательства», в целях создания условий для развития малого и среднего предпринимательства в городском округе Жуковский,</w:t>
      </w:r>
    </w:p>
    <w:p w:rsidR="00F7623A" w:rsidRDefault="00F7623A" w:rsidP="00F7623A">
      <w:pPr>
        <w:shd w:val="clear" w:color="auto" w:fill="FFFFFF"/>
        <w:autoSpaceDE w:val="0"/>
        <w:autoSpaceDN w:val="0"/>
        <w:adjustRightInd w:val="0"/>
        <w:spacing w:after="0" w:line="240" w:lineRule="auto"/>
        <w:jc w:val="center"/>
        <w:rPr>
          <w:rFonts w:ascii="Times New Roman" w:hAnsi="Times New Roman"/>
          <w:sz w:val="28"/>
          <w:szCs w:val="28"/>
          <w:lang w:eastAsia="ru-RU"/>
        </w:rPr>
      </w:pPr>
    </w:p>
    <w:p w:rsidR="00F7623A" w:rsidRDefault="00F7623A" w:rsidP="00F7623A">
      <w:pPr>
        <w:spacing w:after="0" w:line="240" w:lineRule="auto"/>
        <w:jc w:val="center"/>
        <w:rPr>
          <w:rFonts w:ascii="Times New Roman" w:hAnsi="Times New Roman"/>
          <w:sz w:val="28"/>
          <w:szCs w:val="28"/>
          <w:lang w:eastAsia="ru-RU"/>
        </w:rPr>
      </w:pPr>
      <w:r w:rsidRPr="00F7623A">
        <w:rPr>
          <w:rFonts w:ascii="Times New Roman" w:hAnsi="Times New Roman"/>
          <w:sz w:val="28"/>
          <w:szCs w:val="28"/>
          <w:lang w:eastAsia="ru-RU"/>
        </w:rPr>
        <w:t>ПОСТАНОВЛЯЮ:</w:t>
      </w:r>
    </w:p>
    <w:p w:rsidR="00F7623A" w:rsidRPr="00F7623A" w:rsidRDefault="00F7623A" w:rsidP="00F7623A">
      <w:pPr>
        <w:spacing w:after="0" w:line="240" w:lineRule="auto"/>
        <w:jc w:val="center"/>
        <w:rPr>
          <w:rFonts w:ascii="Times New Roman" w:hAnsi="Times New Roman"/>
          <w:sz w:val="28"/>
          <w:szCs w:val="28"/>
          <w:lang w:eastAsia="ru-RU"/>
        </w:rPr>
      </w:pPr>
    </w:p>
    <w:p w:rsidR="00F7623A" w:rsidRPr="00F7623A" w:rsidRDefault="00F7623A" w:rsidP="00ED08B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Утвердить Порядок конкурсного отбора заявок на предоставление субсидии на частичную компенсацию затрат субъектам малою и среднего предпринимательства (Приложение).</w:t>
      </w:r>
    </w:p>
    <w:p w:rsidR="00F7623A" w:rsidRPr="00F7623A" w:rsidRDefault="00F7623A" w:rsidP="00ED08B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Признать утратившим силу пункт I постановления Администрации городского округа Жуковский от 22.10.2019 № 1562 «Об утверждении Порядка предоставления</w:t>
      </w:r>
      <w:r>
        <w:rPr>
          <w:rFonts w:ascii="Times New Roman" w:hAnsi="Times New Roman"/>
          <w:sz w:val="28"/>
          <w:szCs w:val="28"/>
          <w:lang w:eastAsia="ru-RU"/>
        </w:rPr>
        <w:t xml:space="preserve"> </w:t>
      </w:r>
      <w:r w:rsidRPr="00F7623A">
        <w:rPr>
          <w:rFonts w:ascii="Times New Roman" w:hAnsi="Times New Roman"/>
          <w:sz w:val="28"/>
          <w:szCs w:val="28"/>
          <w:lang w:eastAsia="ru-RU"/>
        </w:rPr>
        <w:lastRenderedPageBreak/>
        <w:t>финансовой поддержки (субсидий) субъектам малого и среднего предпринимательства в рамках муниципальной программы городского округа Жуковский «Предпринимательство (2017-2021 годы)» подпрограммы 2 «Развитие малого и среднего предпринимательства на территории городского округа Жуковский».</w:t>
      </w:r>
    </w:p>
    <w:p w:rsidR="00F7623A" w:rsidRPr="00F7623A" w:rsidRDefault="00F7623A" w:rsidP="00ED08B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 xml:space="preserve">Опубликовать настоящее постановление в средствах массовой информации и разместить на официальном сайте Администрации городского округа Жуковский в информационно-телекоммуникационной сети «Интернет» (www. </w:t>
      </w:r>
      <w:hyperlink r:id="rId10" w:history="1">
        <w:r w:rsidRPr="00F7623A">
          <w:rPr>
            <w:rFonts w:ascii="Times New Roman" w:hAnsi="Times New Roman"/>
            <w:sz w:val="28"/>
            <w:szCs w:val="28"/>
            <w:lang w:eastAsia="ru-RU"/>
          </w:rPr>
          <w:t>zhukovskiy.ru</w:t>
        </w:r>
      </w:hyperlink>
      <w:r w:rsidRPr="00F7623A">
        <w:rPr>
          <w:rFonts w:ascii="Times New Roman" w:hAnsi="Times New Roman"/>
          <w:sz w:val="28"/>
          <w:szCs w:val="28"/>
          <w:lang w:eastAsia="ru-RU"/>
        </w:rPr>
        <w:t>).</w:t>
      </w:r>
    </w:p>
    <w:p w:rsidR="00F7623A" w:rsidRPr="00F7623A" w:rsidRDefault="00F7623A" w:rsidP="00ED08B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Настоящее постановление вступает в силу с момента его подписания.</w:t>
      </w:r>
    </w:p>
    <w:p w:rsidR="00B16338" w:rsidRPr="00F7623A" w:rsidRDefault="00F7623A" w:rsidP="00ED08B2">
      <w:pPr>
        <w:numPr>
          <w:ilvl w:val="0"/>
          <w:numId w:val="2"/>
        </w:numPr>
        <w:tabs>
          <w:tab w:val="num" w:pos="0"/>
        </w:tabs>
        <w:spacing w:after="0" w:line="240" w:lineRule="auto"/>
        <w:ind w:left="0" w:firstLine="357"/>
        <w:jc w:val="both"/>
        <w:rPr>
          <w:rFonts w:ascii="Times New Roman" w:hAnsi="Times New Roman"/>
          <w:sz w:val="28"/>
          <w:szCs w:val="28"/>
          <w:lang w:eastAsia="ru-RU"/>
        </w:rPr>
      </w:pPr>
      <w:r w:rsidRPr="00F7623A">
        <w:rPr>
          <w:rFonts w:ascii="Times New Roman" w:hAnsi="Times New Roman"/>
          <w:sz w:val="28"/>
          <w:szCs w:val="28"/>
          <w:lang w:eastAsia="ru-RU"/>
        </w:rPr>
        <w:t>Контроль за исполнением настоящего постановления возложить на первого заместителя Главы Администрации городского округа Жуковский Редькину О.А.</w:t>
      </w:r>
    </w:p>
    <w:p w:rsidR="00B16338" w:rsidRPr="00F7623A" w:rsidRDefault="00B16338" w:rsidP="00F7623A">
      <w:pPr>
        <w:spacing w:after="0" w:line="240" w:lineRule="auto"/>
        <w:jc w:val="both"/>
        <w:rPr>
          <w:rFonts w:ascii="Times New Roman" w:hAnsi="Times New Roman"/>
          <w:sz w:val="28"/>
          <w:szCs w:val="28"/>
          <w:lang w:eastAsia="ru-RU"/>
        </w:rPr>
      </w:pPr>
    </w:p>
    <w:p w:rsidR="00B16338" w:rsidRDefault="00B16338" w:rsidP="00B16338">
      <w:pPr>
        <w:spacing w:after="0" w:line="240" w:lineRule="auto"/>
        <w:jc w:val="center"/>
        <w:rPr>
          <w:rFonts w:ascii="Times New Roman" w:hAnsi="Times New Roman"/>
          <w:b/>
          <w:lang w:eastAsia="ru-RU"/>
        </w:rPr>
      </w:pPr>
    </w:p>
    <w:p w:rsidR="00F7623A" w:rsidRDefault="00F7623A" w:rsidP="00B16338">
      <w:pPr>
        <w:spacing w:after="0" w:line="240" w:lineRule="auto"/>
        <w:jc w:val="center"/>
        <w:rPr>
          <w:rFonts w:ascii="Times New Roman" w:hAnsi="Times New Roman"/>
          <w:b/>
          <w:lang w:eastAsia="ru-RU"/>
        </w:rPr>
      </w:pPr>
    </w:p>
    <w:p w:rsidR="00F7623A" w:rsidRPr="00B16338" w:rsidRDefault="00F7623A" w:rsidP="00B16338">
      <w:pPr>
        <w:spacing w:after="0" w:line="240" w:lineRule="auto"/>
        <w:jc w:val="center"/>
        <w:rPr>
          <w:rFonts w:ascii="Times New Roman" w:hAnsi="Times New Roman"/>
          <w:b/>
          <w:lang w:eastAsia="ru-RU"/>
        </w:rPr>
      </w:pPr>
    </w:p>
    <w:p w:rsidR="00F7623A" w:rsidRPr="00F7623A" w:rsidRDefault="00F7623A" w:rsidP="00F7623A">
      <w:pPr>
        <w:spacing w:after="0" w:line="240" w:lineRule="auto"/>
        <w:rPr>
          <w:rFonts w:ascii="Times New Roman" w:hAnsi="Times New Roman"/>
          <w:sz w:val="28"/>
          <w:szCs w:val="20"/>
          <w:lang w:eastAsia="ru-RU"/>
        </w:rPr>
      </w:pPr>
      <w:r w:rsidRPr="00F7623A">
        <w:rPr>
          <w:rFonts w:ascii="Times New Roman" w:hAnsi="Times New Roman"/>
          <w:sz w:val="28"/>
          <w:szCs w:val="20"/>
          <w:lang w:eastAsia="ru-RU"/>
        </w:rPr>
        <w:t>Глава городского округа Жуковский</w:t>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r>
      <w:r w:rsidRPr="00F7623A">
        <w:rPr>
          <w:rFonts w:ascii="Times New Roman" w:hAnsi="Times New Roman"/>
          <w:sz w:val="28"/>
          <w:szCs w:val="20"/>
          <w:lang w:eastAsia="ru-RU"/>
        </w:rPr>
        <w:tab/>
        <w:t xml:space="preserve">      Ю.В. Прохоров </w:t>
      </w:r>
    </w:p>
    <w:p w:rsidR="00F7623A" w:rsidRPr="00F7623A" w:rsidRDefault="00F7623A" w:rsidP="00F7623A">
      <w:pPr>
        <w:spacing w:after="0" w:line="240" w:lineRule="auto"/>
        <w:rPr>
          <w:rFonts w:ascii="Times New Roman" w:hAnsi="Times New Roman"/>
          <w:sz w:val="28"/>
          <w:szCs w:val="20"/>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Pr="00B16338" w:rsidRDefault="00B16338" w:rsidP="00B16338">
      <w:pPr>
        <w:spacing w:after="0" w:line="240" w:lineRule="auto"/>
        <w:jc w:val="center"/>
        <w:rPr>
          <w:rFonts w:ascii="Times New Roman" w:hAnsi="Times New Roman"/>
          <w:b/>
          <w:lang w:eastAsia="ru-RU"/>
        </w:rPr>
      </w:pPr>
    </w:p>
    <w:p w:rsidR="00B16338" w:rsidRDefault="00B16338"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C364E9" w:rsidRDefault="00C364E9"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F7623A" w:rsidRDefault="00F7623A" w:rsidP="00B16338">
      <w:pPr>
        <w:spacing w:after="0" w:line="240" w:lineRule="auto"/>
        <w:rPr>
          <w:rFonts w:ascii="Times New Roman" w:hAnsi="Times New Roman"/>
          <w:b/>
          <w:lang w:eastAsia="ru-RU"/>
        </w:rPr>
      </w:pPr>
    </w:p>
    <w:p w:rsidR="00947E79" w:rsidRPr="00D6007B" w:rsidRDefault="00947E79" w:rsidP="00947E79">
      <w:pPr>
        <w:widowControl w:val="0"/>
        <w:autoSpaceDE w:val="0"/>
        <w:autoSpaceDN w:val="0"/>
        <w:adjustRightInd w:val="0"/>
        <w:jc w:val="right"/>
        <w:rPr>
          <w:rFonts w:eastAsia="Times New Roman"/>
          <w:sz w:val="24"/>
          <w:szCs w:val="24"/>
        </w:rPr>
      </w:pPr>
      <w:r w:rsidRPr="00D6007B">
        <w:rPr>
          <w:rFonts w:eastAsia="Times New Roman"/>
          <w:sz w:val="24"/>
          <w:szCs w:val="24"/>
        </w:rPr>
        <w:lastRenderedPageBreak/>
        <w:t>Приложение № 1</w:t>
      </w:r>
    </w:p>
    <w:p w:rsidR="00947E79" w:rsidRPr="00D6007B" w:rsidRDefault="00947E79" w:rsidP="00947E79">
      <w:pPr>
        <w:widowControl w:val="0"/>
        <w:autoSpaceDE w:val="0"/>
        <w:autoSpaceDN w:val="0"/>
        <w:adjustRightInd w:val="0"/>
        <w:jc w:val="right"/>
        <w:rPr>
          <w:rFonts w:eastAsia="Times New Roman"/>
          <w:sz w:val="24"/>
          <w:szCs w:val="24"/>
        </w:rPr>
      </w:pPr>
      <w:r w:rsidRPr="00D6007B">
        <w:rPr>
          <w:rFonts w:eastAsia="Times New Roman"/>
          <w:sz w:val="24"/>
          <w:szCs w:val="24"/>
        </w:rPr>
        <w:t xml:space="preserve"> к Постановлению Администрации </w:t>
      </w:r>
    </w:p>
    <w:p w:rsidR="00947E79" w:rsidRPr="00D6007B" w:rsidRDefault="00947E79" w:rsidP="00947E79">
      <w:pPr>
        <w:widowControl w:val="0"/>
        <w:autoSpaceDE w:val="0"/>
        <w:autoSpaceDN w:val="0"/>
        <w:adjustRightInd w:val="0"/>
        <w:jc w:val="right"/>
        <w:rPr>
          <w:rFonts w:eastAsia="Times New Roman"/>
          <w:sz w:val="24"/>
          <w:szCs w:val="24"/>
        </w:rPr>
      </w:pPr>
      <w:r w:rsidRPr="00D6007B">
        <w:rPr>
          <w:rFonts w:eastAsia="Times New Roman"/>
          <w:sz w:val="24"/>
          <w:szCs w:val="24"/>
        </w:rPr>
        <w:t xml:space="preserve">городского округа Жуковский    </w:t>
      </w:r>
    </w:p>
    <w:p w:rsidR="00947E79" w:rsidRPr="00D6007B" w:rsidRDefault="00947E79" w:rsidP="00947E79">
      <w:pPr>
        <w:widowControl w:val="0"/>
        <w:autoSpaceDE w:val="0"/>
        <w:autoSpaceDN w:val="0"/>
        <w:adjustRightInd w:val="0"/>
        <w:jc w:val="right"/>
        <w:rPr>
          <w:rFonts w:eastAsia="Times New Roman"/>
          <w:sz w:val="24"/>
          <w:szCs w:val="24"/>
        </w:rPr>
      </w:pPr>
      <w:r w:rsidRPr="00D6007B">
        <w:rPr>
          <w:rFonts w:eastAsia="Times New Roman"/>
          <w:sz w:val="24"/>
          <w:szCs w:val="24"/>
        </w:rPr>
        <w:t>от «____»______2020 г. № _____</w:t>
      </w:r>
    </w:p>
    <w:p w:rsidR="00947E79" w:rsidRPr="00D6007B" w:rsidRDefault="00947E79" w:rsidP="00947E79">
      <w:pPr>
        <w:widowControl w:val="0"/>
        <w:autoSpaceDE w:val="0"/>
        <w:autoSpaceDN w:val="0"/>
        <w:adjustRightInd w:val="0"/>
        <w:jc w:val="center"/>
        <w:rPr>
          <w:rFonts w:eastAsia="Times New Roman"/>
          <w:b/>
          <w:bCs/>
          <w:sz w:val="24"/>
          <w:szCs w:val="24"/>
        </w:rPr>
      </w:pPr>
      <w:bookmarkStart w:id="0" w:name="Par32"/>
      <w:bookmarkEnd w:id="0"/>
    </w:p>
    <w:p w:rsidR="00947E79" w:rsidRPr="00D6007B" w:rsidRDefault="00947E79" w:rsidP="00947E79">
      <w:pPr>
        <w:widowControl w:val="0"/>
        <w:autoSpaceDE w:val="0"/>
        <w:autoSpaceDN w:val="0"/>
        <w:adjustRightInd w:val="0"/>
        <w:jc w:val="center"/>
        <w:rPr>
          <w:rFonts w:eastAsia="Times New Roman"/>
          <w:b/>
          <w:bCs/>
          <w:sz w:val="24"/>
          <w:szCs w:val="24"/>
        </w:rPr>
      </w:pPr>
      <w:r w:rsidRPr="00D6007B">
        <w:rPr>
          <w:rFonts w:eastAsia="Times New Roman"/>
          <w:b/>
          <w:bCs/>
          <w:sz w:val="24"/>
          <w:szCs w:val="24"/>
        </w:rPr>
        <w:t>ПОРЯДОК</w:t>
      </w:r>
    </w:p>
    <w:p w:rsidR="00947E79" w:rsidRPr="00D6007B" w:rsidRDefault="00947E79" w:rsidP="00947E79">
      <w:pPr>
        <w:widowControl w:val="0"/>
        <w:autoSpaceDE w:val="0"/>
        <w:autoSpaceDN w:val="0"/>
        <w:adjustRightInd w:val="0"/>
        <w:ind w:firstLine="709"/>
        <w:jc w:val="center"/>
        <w:rPr>
          <w:rFonts w:eastAsia="Times New Roman"/>
          <w:b/>
          <w:strike/>
          <w:sz w:val="24"/>
          <w:szCs w:val="24"/>
        </w:rPr>
      </w:pPr>
      <w:r w:rsidRPr="00D6007B">
        <w:rPr>
          <w:rFonts w:eastAsia="Times New Roman"/>
          <w:b/>
          <w:sz w:val="24"/>
          <w:szCs w:val="24"/>
        </w:rPr>
        <w:t xml:space="preserve">конкурсного отбора заявок на предоставление субсидии на частичную компенсацию затрат субъектам малого и среднего предпринимательства </w:t>
      </w:r>
    </w:p>
    <w:p w:rsidR="00947E79" w:rsidRPr="00D6007B" w:rsidRDefault="00947E79" w:rsidP="00947E79">
      <w:pPr>
        <w:widowControl w:val="0"/>
        <w:autoSpaceDE w:val="0"/>
        <w:autoSpaceDN w:val="0"/>
        <w:adjustRightInd w:val="0"/>
        <w:ind w:firstLine="709"/>
        <w:jc w:val="both"/>
        <w:rPr>
          <w:rFonts w:eastAsia="Times New Roman"/>
          <w:sz w:val="24"/>
          <w:szCs w:val="24"/>
        </w:rPr>
      </w:pPr>
    </w:p>
    <w:p w:rsidR="00947E79" w:rsidRDefault="00947E79" w:rsidP="00ED08B2">
      <w:pPr>
        <w:widowControl w:val="0"/>
        <w:numPr>
          <w:ilvl w:val="0"/>
          <w:numId w:val="4"/>
        </w:numPr>
        <w:autoSpaceDE w:val="0"/>
        <w:autoSpaceDN w:val="0"/>
        <w:adjustRightInd w:val="0"/>
        <w:spacing w:after="0" w:line="240" w:lineRule="auto"/>
        <w:jc w:val="center"/>
        <w:rPr>
          <w:rFonts w:eastAsia="Times New Roman"/>
          <w:b/>
          <w:sz w:val="24"/>
          <w:szCs w:val="24"/>
        </w:rPr>
      </w:pPr>
      <w:r w:rsidRPr="00D6007B">
        <w:rPr>
          <w:rFonts w:eastAsia="Times New Roman"/>
          <w:b/>
          <w:sz w:val="24"/>
          <w:szCs w:val="24"/>
        </w:rPr>
        <w:t>Общие положения</w:t>
      </w:r>
    </w:p>
    <w:p w:rsidR="00947E79" w:rsidRPr="00D6007B" w:rsidRDefault="00947E79" w:rsidP="00947E79">
      <w:pPr>
        <w:widowControl w:val="0"/>
        <w:autoSpaceDE w:val="0"/>
        <w:autoSpaceDN w:val="0"/>
        <w:adjustRightInd w:val="0"/>
        <w:ind w:left="709"/>
        <w:jc w:val="center"/>
        <w:rPr>
          <w:rFonts w:eastAsia="Times New Roman"/>
          <w:b/>
          <w:sz w:val="24"/>
          <w:szCs w:val="24"/>
        </w:rPr>
      </w:pPr>
    </w:p>
    <w:p w:rsidR="00947E79" w:rsidRPr="00C76456" w:rsidRDefault="00947E79" w:rsidP="00ED08B2">
      <w:pPr>
        <w:numPr>
          <w:ilvl w:val="1"/>
          <w:numId w:val="5"/>
        </w:numPr>
        <w:spacing w:after="0" w:line="240" w:lineRule="auto"/>
        <w:jc w:val="both"/>
        <w:rPr>
          <w:sz w:val="24"/>
          <w:szCs w:val="24"/>
        </w:rPr>
      </w:pPr>
      <w:r w:rsidRPr="00C76456">
        <w:rPr>
          <w:sz w:val="24"/>
          <w:szCs w:val="24"/>
        </w:rPr>
        <w:t xml:space="preserve">.  Порядок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Pr>
          <w:rFonts w:eastAsia="Times New Roman"/>
          <w:sz w:val="24"/>
          <w:szCs w:val="24"/>
        </w:rPr>
        <w:t xml:space="preserve"> (далее – Порядок конкурсного отбора)</w:t>
      </w:r>
      <w:r w:rsidRPr="00C76456">
        <w:rPr>
          <w:sz w:val="24"/>
          <w:szCs w:val="24"/>
        </w:rPr>
        <w:t xml:space="preserve"> разработан в соответствии с Порядком предоставления финансовой поддержки (субсидий) субъектам малого и среднего предпринимательства в рамках муниципальной программы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среднего предпринимательства», утвержденным Постановлением Администрации городского округа Жуковский от 28.08.2020 №  1162 (далее – Порядок)</w:t>
      </w:r>
    </w:p>
    <w:p w:rsidR="00947E79" w:rsidRPr="00C76456" w:rsidRDefault="00947E79" w:rsidP="00ED08B2">
      <w:pPr>
        <w:numPr>
          <w:ilvl w:val="1"/>
          <w:numId w:val="6"/>
        </w:numPr>
        <w:spacing w:after="0" w:line="240" w:lineRule="auto"/>
        <w:jc w:val="both"/>
        <w:rPr>
          <w:sz w:val="24"/>
          <w:szCs w:val="24"/>
        </w:rPr>
      </w:pPr>
      <w:r w:rsidRPr="00C76456">
        <w:rPr>
          <w:sz w:val="24"/>
          <w:szCs w:val="24"/>
        </w:rPr>
        <w:t xml:space="preserve">Настоящий Порядок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sidRPr="00C76456">
        <w:rPr>
          <w:sz w:val="24"/>
          <w:szCs w:val="24"/>
        </w:rPr>
        <w:t xml:space="preserve"> определяет цели и условия предоставления средств из бюджета городского округа Жуковский на проведение мероприятий Подпрограммы </w:t>
      </w:r>
      <w:r w:rsidRPr="00C76456">
        <w:rPr>
          <w:sz w:val="24"/>
          <w:szCs w:val="24"/>
          <w:lang w:val="en-US"/>
        </w:rPr>
        <w:t>III</w:t>
      </w:r>
      <w:r w:rsidRPr="00C76456">
        <w:rPr>
          <w:sz w:val="24"/>
          <w:szCs w:val="24"/>
        </w:rPr>
        <w:t xml:space="preserve"> «Развитие малого и среднего предпринимательства» муниципальной программы городского округа Жуковский «Предпринимательство», утвержденной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 с изменениями и дополнениями (далее - Программа).</w:t>
      </w:r>
    </w:p>
    <w:p w:rsidR="00947E79" w:rsidRPr="00C76456" w:rsidRDefault="00947E79" w:rsidP="00ED08B2">
      <w:pPr>
        <w:numPr>
          <w:ilvl w:val="1"/>
          <w:numId w:val="6"/>
        </w:numPr>
        <w:spacing w:after="0" w:line="240" w:lineRule="auto"/>
        <w:jc w:val="both"/>
        <w:rPr>
          <w:sz w:val="24"/>
          <w:szCs w:val="24"/>
        </w:rPr>
      </w:pPr>
      <w:r w:rsidRPr="00C76456">
        <w:rPr>
          <w:sz w:val="24"/>
          <w:szCs w:val="24"/>
        </w:rPr>
        <w:t xml:space="preserve">Предоставление средств бюджета городского округа Жуковский на проведение мероприятий </w:t>
      </w:r>
      <w:hyperlink r:id="rId11" w:history="1">
        <w:r w:rsidRPr="00C76456">
          <w:rPr>
            <w:sz w:val="24"/>
            <w:szCs w:val="24"/>
          </w:rPr>
          <w:t>Программы</w:t>
        </w:r>
      </w:hyperlink>
      <w:r w:rsidRPr="00C76456">
        <w:rPr>
          <w:sz w:val="24"/>
          <w:szCs w:val="24"/>
        </w:rPr>
        <w:t xml:space="preserve"> осуществляется в форме субсидий в пределах средств, предусмотренных бюджетом городского округа Жуковский на соответствующий финансовый год. </w:t>
      </w:r>
    </w:p>
    <w:p w:rsidR="00947E79" w:rsidRPr="00C76456" w:rsidRDefault="00947E79" w:rsidP="00ED08B2">
      <w:pPr>
        <w:numPr>
          <w:ilvl w:val="1"/>
          <w:numId w:val="6"/>
        </w:numPr>
        <w:spacing w:after="0" w:line="240" w:lineRule="auto"/>
        <w:jc w:val="both"/>
        <w:rPr>
          <w:sz w:val="24"/>
          <w:szCs w:val="24"/>
        </w:rPr>
      </w:pPr>
      <w:r w:rsidRPr="00C76456">
        <w:rPr>
          <w:rFonts w:eastAsia="Times New Roman"/>
          <w:sz w:val="24"/>
          <w:szCs w:val="24"/>
        </w:rPr>
        <w:t>Предоставление субсидий на частичную компенсацию затрат субъектам малого и среднего предпринимательства (далее – СМСП) за счет средств бюджета городского округа Жуковский осуществляется на конкурсной основе в порядке, определяемом Администрацией городского округа Жуковский.</w:t>
      </w:r>
    </w:p>
    <w:p w:rsidR="00947E79" w:rsidRPr="00C76456" w:rsidRDefault="00947E79" w:rsidP="00947E79">
      <w:pPr>
        <w:widowControl w:val="0"/>
        <w:autoSpaceDE w:val="0"/>
        <w:autoSpaceDN w:val="0"/>
        <w:adjustRightInd w:val="0"/>
        <w:ind w:firstLine="709"/>
        <w:jc w:val="both"/>
        <w:rPr>
          <w:rFonts w:eastAsia="Times New Roman"/>
          <w:sz w:val="24"/>
          <w:szCs w:val="24"/>
        </w:rPr>
      </w:pPr>
    </w:p>
    <w:p w:rsidR="00947E79" w:rsidRPr="00C76456" w:rsidRDefault="00947E79" w:rsidP="00ED08B2">
      <w:pPr>
        <w:widowControl w:val="0"/>
        <w:numPr>
          <w:ilvl w:val="0"/>
          <w:numId w:val="4"/>
        </w:numPr>
        <w:autoSpaceDE w:val="0"/>
        <w:autoSpaceDN w:val="0"/>
        <w:adjustRightInd w:val="0"/>
        <w:spacing w:after="0" w:line="240" w:lineRule="auto"/>
        <w:jc w:val="center"/>
        <w:rPr>
          <w:rFonts w:eastAsia="Times New Roman"/>
          <w:b/>
          <w:sz w:val="24"/>
          <w:szCs w:val="24"/>
        </w:rPr>
      </w:pPr>
      <w:r w:rsidRPr="00C76456">
        <w:rPr>
          <w:rFonts w:eastAsia="Times New Roman"/>
          <w:b/>
          <w:sz w:val="24"/>
          <w:szCs w:val="24"/>
        </w:rPr>
        <w:t>Условия предоставления субсидий</w:t>
      </w:r>
    </w:p>
    <w:p w:rsidR="00947E79" w:rsidRPr="00C76456" w:rsidRDefault="00947E79" w:rsidP="00947E79">
      <w:pPr>
        <w:widowControl w:val="0"/>
        <w:autoSpaceDE w:val="0"/>
        <w:autoSpaceDN w:val="0"/>
        <w:adjustRightInd w:val="0"/>
        <w:ind w:left="709"/>
        <w:jc w:val="center"/>
        <w:rPr>
          <w:rFonts w:eastAsia="Times New Roman"/>
          <w:b/>
          <w:sz w:val="24"/>
          <w:szCs w:val="24"/>
        </w:rPr>
      </w:pPr>
    </w:p>
    <w:p w:rsidR="00947E79" w:rsidRPr="00C76456" w:rsidRDefault="00947E79" w:rsidP="00ED08B2">
      <w:pPr>
        <w:numPr>
          <w:ilvl w:val="1"/>
          <w:numId w:val="4"/>
        </w:numPr>
        <w:spacing w:after="0" w:line="240" w:lineRule="auto"/>
        <w:ind w:left="0" w:right="57" w:firstLine="397"/>
        <w:jc w:val="both"/>
        <w:rPr>
          <w:rFonts w:eastAsia="Times New Roman"/>
          <w:sz w:val="24"/>
          <w:szCs w:val="24"/>
        </w:rPr>
      </w:pPr>
      <w:r w:rsidRPr="00C76456">
        <w:rPr>
          <w:rFonts w:eastAsia="Times New Roman"/>
          <w:sz w:val="24"/>
          <w:szCs w:val="24"/>
        </w:rPr>
        <w:t>Конкурсные процедуры на право заключения договоров о предоставлении субсидий за счет средств бюджета городского округа Жуковский (далее – Договор) проводятся по следующим мероприятиям Программы:</w:t>
      </w:r>
    </w:p>
    <w:p w:rsidR="00947E79" w:rsidRPr="00C76456" w:rsidRDefault="00947E79" w:rsidP="00ED08B2">
      <w:pPr>
        <w:numPr>
          <w:ilvl w:val="2"/>
          <w:numId w:val="4"/>
        </w:numPr>
        <w:spacing w:after="0" w:line="240" w:lineRule="auto"/>
        <w:ind w:left="0" w:firstLine="426"/>
        <w:jc w:val="both"/>
        <w:rPr>
          <w:rFonts w:eastAsia="Times New Roman"/>
          <w:sz w:val="24"/>
          <w:szCs w:val="24"/>
        </w:rPr>
      </w:pPr>
      <w:r w:rsidRPr="00C76456">
        <w:rPr>
          <w:rFonts w:eastAsia="Times New Roman"/>
          <w:sz w:val="24"/>
          <w:szCs w:val="24"/>
        </w:rPr>
        <w:t>Частичная компенсация СМСП затрат, связанных с приобретением оборудования в целях создания и (или) развития либо модернизации производства товаров (работ, услуг) (компенсируется до 50 % затрат, но не более 1 500 000 рублей на одну организацию).</w:t>
      </w:r>
    </w:p>
    <w:p w:rsidR="00947E79" w:rsidRPr="00C76456" w:rsidRDefault="00947E79" w:rsidP="00ED08B2">
      <w:pPr>
        <w:numPr>
          <w:ilvl w:val="3"/>
          <w:numId w:val="4"/>
        </w:numPr>
        <w:spacing w:after="0" w:line="240" w:lineRule="auto"/>
        <w:ind w:left="0" w:firstLine="426"/>
        <w:jc w:val="both"/>
        <w:rPr>
          <w:rFonts w:eastAsia="Times New Roman"/>
          <w:sz w:val="24"/>
          <w:szCs w:val="24"/>
        </w:rPr>
      </w:pPr>
      <w:r w:rsidRPr="00C76456">
        <w:rPr>
          <w:rFonts w:eastAsia="Times New Roman"/>
          <w:sz w:val="24"/>
          <w:szCs w:val="24"/>
        </w:rPr>
        <w:lastRenderedPageBreak/>
        <w:t>В рамках данного направления компенсируются затраты произведенные в году подачи Заявления по:</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 xml:space="preserve">- приобретению оборудования, устройств, механизмов, станков, приборов, аппаратов, агрегатов, установок, машин, спецтехники (далее – оборудование), относящегося ко второй и выше амортизационным группам Классификации основных средств, включаемых  в  амортизационные  группы,  утвержденные  Постановлением Правительства РФ от 1 января 2002 г. N 1 «О Классификации основных средств, включаемых в амортизационные группы», в целях создания и (или) развития либо модернизации производства товаров (работ, услуг); </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 xml:space="preserve">- монтажу оборудования, если затраты на монтаж предусмотрены договором (контрактом) на приобретение оборудования.  </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В рамках данного мероприятия компенсируются фактически произведенные затраты субъектов малого и среднего предпринимательства по приобретению оборудования, дата изготовления (выпуска) которого не более 5 (пяти) лет на дату подачи заявки на получение субсидии.</w:t>
      </w:r>
    </w:p>
    <w:p w:rsidR="00947E79" w:rsidRPr="00C76456" w:rsidRDefault="00947E79" w:rsidP="00947E79">
      <w:pPr>
        <w:autoSpaceDE w:val="0"/>
        <w:autoSpaceDN w:val="0"/>
        <w:adjustRightInd w:val="0"/>
        <w:jc w:val="both"/>
        <w:rPr>
          <w:rFonts w:eastAsia="Times New Roman"/>
          <w:sz w:val="24"/>
          <w:szCs w:val="24"/>
        </w:rPr>
      </w:pPr>
      <w:r w:rsidRPr="00C76456">
        <w:rPr>
          <w:rFonts w:eastAsia="Times New Roman"/>
          <w:sz w:val="24"/>
          <w:szCs w:val="24"/>
        </w:rPr>
        <w:t xml:space="preserve">          Не компенсируются затраты субъектов малого и среднего предпринимательства по приобретению оборудования:</w:t>
      </w:r>
    </w:p>
    <w:p w:rsidR="00947E79" w:rsidRPr="00C76456" w:rsidRDefault="00947E79" w:rsidP="00947E79">
      <w:pPr>
        <w:autoSpaceDE w:val="0"/>
        <w:autoSpaceDN w:val="0"/>
        <w:adjustRightInd w:val="0"/>
        <w:jc w:val="both"/>
        <w:rPr>
          <w:rFonts w:eastAsia="Times New Roman"/>
          <w:sz w:val="24"/>
          <w:szCs w:val="24"/>
        </w:rPr>
      </w:pPr>
      <w:r w:rsidRPr="00C76456">
        <w:rPr>
          <w:rFonts w:eastAsia="Times New Roman"/>
          <w:sz w:val="24"/>
          <w:szCs w:val="24"/>
        </w:rPr>
        <w:t>бывшего в эксплуатации;</w:t>
      </w:r>
    </w:p>
    <w:p w:rsidR="00947E79" w:rsidRPr="00C76456" w:rsidRDefault="00947E79" w:rsidP="00947E79">
      <w:pPr>
        <w:autoSpaceDE w:val="0"/>
        <w:autoSpaceDN w:val="0"/>
        <w:adjustRightInd w:val="0"/>
        <w:jc w:val="both"/>
        <w:rPr>
          <w:rFonts w:eastAsia="Times New Roman"/>
          <w:sz w:val="24"/>
          <w:szCs w:val="24"/>
        </w:rPr>
      </w:pPr>
      <w:r w:rsidRPr="00C76456">
        <w:rPr>
          <w:sz w:val="24"/>
          <w:szCs w:val="24"/>
        </w:rPr>
        <w:t xml:space="preserve">дата изготовления (выпуска) которого </w:t>
      </w:r>
      <w:r w:rsidRPr="00C76456">
        <w:rPr>
          <w:rFonts w:eastAsia="Times New Roman"/>
          <w:sz w:val="24"/>
          <w:szCs w:val="24"/>
        </w:rPr>
        <w:t xml:space="preserve">более 5 лет на дату подачи заявки; </w:t>
      </w:r>
    </w:p>
    <w:p w:rsidR="00947E79" w:rsidRPr="00C76456" w:rsidRDefault="00947E79" w:rsidP="00947E79">
      <w:pPr>
        <w:autoSpaceDE w:val="0"/>
        <w:autoSpaceDN w:val="0"/>
        <w:adjustRightInd w:val="0"/>
        <w:jc w:val="both"/>
        <w:rPr>
          <w:rFonts w:eastAsia="Times New Roman"/>
          <w:sz w:val="24"/>
          <w:szCs w:val="24"/>
        </w:rPr>
      </w:pPr>
      <w:r w:rsidRPr="00C76456">
        <w:rPr>
          <w:rFonts w:eastAsia="Times New Roman"/>
          <w:sz w:val="24"/>
          <w:szCs w:val="24"/>
        </w:rPr>
        <w:t>предназначенного для осуществления оптовой и розничной торговой деятельности субъектов малого и среднего предпринимательства.</w:t>
      </w:r>
    </w:p>
    <w:p w:rsidR="00947E79" w:rsidRPr="00C76456" w:rsidRDefault="00947E79" w:rsidP="00ED08B2">
      <w:pPr>
        <w:numPr>
          <w:ilvl w:val="2"/>
          <w:numId w:val="4"/>
        </w:numPr>
        <w:spacing w:after="0" w:line="240" w:lineRule="auto"/>
        <w:ind w:left="0" w:firstLine="426"/>
        <w:jc w:val="both"/>
        <w:rPr>
          <w:rFonts w:eastAsia="Times New Roman"/>
          <w:sz w:val="24"/>
          <w:szCs w:val="24"/>
        </w:rPr>
      </w:pPr>
      <w:r w:rsidRPr="00C76456">
        <w:rPr>
          <w:rFonts w:eastAsia="Times New Roman"/>
          <w:sz w:val="24"/>
          <w:szCs w:val="24"/>
        </w:rPr>
        <w:t>Частичная компенсация затрат СМСП,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 в целях создания и (или) развития социального предпринимательства (компенсируется до 85 % затрат, но не более 400 000 рублей на одну организацию).</w:t>
      </w:r>
    </w:p>
    <w:p w:rsidR="00947E79" w:rsidRPr="00C76456" w:rsidRDefault="00947E79" w:rsidP="00ED08B2">
      <w:pPr>
        <w:numPr>
          <w:ilvl w:val="3"/>
          <w:numId w:val="13"/>
        </w:numPr>
        <w:spacing w:after="0" w:line="240" w:lineRule="auto"/>
        <w:jc w:val="both"/>
        <w:rPr>
          <w:rFonts w:eastAsia="Times New Roman"/>
          <w:sz w:val="24"/>
          <w:szCs w:val="24"/>
        </w:rPr>
      </w:pPr>
      <w:r w:rsidRPr="00C76456">
        <w:rPr>
          <w:rFonts w:eastAsia="Times New Roman"/>
          <w:sz w:val="24"/>
          <w:szCs w:val="24"/>
        </w:rPr>
        <w:t>В рамках данного направления компенсируются затраты произведенные в году подачи Заявления:</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 по арендным платежам;</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 на текущий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947E79" w:rsidRPr="00C76456" w:rsidRDefault="00947E79" w:rsidP="00947E79">
      <w:pPr>
        <w:autoSpaceDE w:val="0"/>
        <w:autoSpaceDN w:val="0"/>
        <w:adjustRightInd w:val="0"/>
        <w:jc w:val="both"/>
        <w:rPr>
          <w:sz w:val="24"/>
          <w:szCs w:val="24"/>
        </w:rPr>
      </w:pPr>
      <w:r w:rsidRPr="00C76456">
        <w:rPr>
          <w:rFonts w:eastAsia="Times New Roman"/>
          <w:sz w:val="24"/>
          <w:szCs w:val="24"/>
        </w:rPr>
        <w:t xml:space="preserve">          - на капитальный ремонт помещения (</w:t>
      </w:r>
      <w:r w:rsidRPr="00C76456">
        <w:rPr>
          <w:sz w:val="24"/>
          <w:szCs w:val="24"/>
        </w:rPr>
        <w:t>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947E79" w:rsidRPr="00C76456" w:rsidRDefault="00947E79" w:rsidP="00947E79">
      <w:pPr>
        <w:autoSpaceDE w:val="0"/>
        <w:autoSpaceDN w:val="0"/>
        <w:adjustRightInd w:val="0"/>
        <w:jc w:val="both"/>
        <w:rPr>
          <w:sz w:val="24"/>
          <w:szCs w:val="24"/>
        </w:rPr>
      </w:pPr>
      <w:r w:rsidRPr="00C76456">
        <w:rPr>
          <w:rFonts w:eastAsia="Times New Roman"/>
          <w:sz w:val="24"/>
          <w:szCs w:val="24"/>
        </w:rPr>
        <w:lastRenderedPageBreak/>
        <w:t xml:space="preserve">          -  на реконструкцию помещений</w:t>
      </w:r>
      <w:r w:rsidRPr="00C76456">
        <w:rPr>
          <w:sz w:val="24"/>
          <w:szCs w:val="24"/>
        </w:rPr>
        <w:t xml:space="preserve"> (при условии, что получатель субсидии является собственником помещения);</w:t>
      </w:r>
    </w:p>
    <w:p w:rsidR="00947E79" w:rsidRPr="00C76456" w:rsidRDefault="00947E79" w:rsidP="00947E79">
      <w:pPr>
        <w:autoSpaceDE w:val="0"/>
        <w:autoSpaceDN w:val="0"/>
        <w:adjustRightInd w:val="0"/>
        <w:ind w:firstLine="708"/>
        <w:jc w:val="both"/>
        <w:rPr>
          <w:rFonts w:eastAsia="Times New Roman"/>
          <w:sz w:val="24"/>
          <w:szCs w:val="24"/>
        </w:rPr>
      </w:pPr>
      <w:r w:rsidRPr="00C76456">
        <w:rPr>
          <w:rFonts w:eastAsia="Times New Roman"/>
          <w:sz w:val="24"/>
          <w:szCs w:val="24"/>
        </w:rPr>
        <w:t>- на приобретение основных средств (за исключением автотранспортных средств);</w:t>
      </w:r>
    </w:p>
    <w:p w:rsidR="00947E79" w:rsidRPr="00C76456" w:rsidRDefault="00947E79" w:rsidP="00947E79">
      <w:pPr>
        <w:autoSpaceDE w:val="0"/>
        <w:autoSpaceDN w:val="0"/>
        <w:adjustRightInd w:val="0"/>
        <w:jc w:val="both"/>
        <w:rPr>
          <w:rFonts w:eastAsia="Times New Roman"/>
          <w:sz w:val="24"/>
          <w:szCs w:val="24"/>
        </w:rPr>
      </w:pPr>
      <w:r>
        <w:rPr>
          <w:rFonts w:eastAsia="Times New Roman"/>
          <w:sz w:val="24"/>
          <w:szCs w:val="24"/>
        </w:rPr>
        <w:t xml:space="preserve">        </w:t>
      </w:r>
      <w:r w:rsidRPr="00C76456">
        <w:rPr>
          <w:rFonts w:eastAsia="Times New Roman"/>
          <w:sz w:val="24"/>
          <w:szCs w:val="24"/>
        </w:rPr>
        <w:t>Субсидии для частичных компенсаций затрат представляются для возмещения затрат, осуществленных в текущем финансовом году и произведенных не позднее 31 октября текущего года.</w:t>
      </w:r>
    </w:p>
    <w:p w:rsidR="00947E79" w:rsidRPr="00C76456" w:rsidRDefault="00947E79" w:rsidP="00ED08B2">
      <w:pPr>
        <w:widowControl w:val="0"/>
        <w:numPr>
          <w:ilvl w:val="0"/>
          <w:numId w:val="4"/>
        </w:numPr>
        <w:autoSpaceDE w:val="0"/>
        <w:autoSpaceDN w:val="0"/>
        <w:adjustRightInd w:val="0"/>
        <w:spacing w:after="0" w:line="240" w:lineRule="auto"/>
        <w:jc w:val="center"/>
        <w:rPr>
          <w:rFonts w:eastAsia="Times New Roman"/>
          <w:b/>
          <w:sz w:val="24"/>
          <w:szCs w:val="24"/>
        </w:rPr>
      </w:pPr>
      <w:r w:rsidRPr="00C76456">
        <w:rPr>
          <w:rFonts w:eastAsia="Times New Roman"/>
          <w:b/>
          <w:sz w:val="24"/>
          <w:szCs w:val="24"/>
        </w:rPr>
        <w:t>Требования к участникам Конкурса (заявителям)</w:t>
      </w:r>
    </w:p>
    <w:p w:rsidR="00947E79" w:rsidRPr="00C76456" w:rsidRDefault="00947E79" w:rsidP="00947E79">
      <w:pPr>
        <w:ind w:firstLine="709"/>
        <w:jc w:val="center"/>
        <w:rPr>
          <w:rFonts w:eastAsia="Times New Roman"/>
          <w:b/>
          <w:sz w:val="24"/>
          <w:szCs w:val="24"/>
        </w:rPr>
      </w:pP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Критерии отбора заявителей:</w:t>
      </w:r>
    </w:p>
    <w:p w:rsidR="00947E79" w:rsidRPr="00C76456" w:rsidRDefault="00947E79" w:rsidP="00ED08B2">
      <w:pPr>
        <w:numPr>
          <w:ilvl w:val="2"/>
          <w:numId w:val="12"/>
        </w:numPr>
        <w:spacing w:after="0" w:line="240" w:lineRule="auto"/>
        <w:jc w:val="both"/>
        <w:rPr>
          <w:rFonts w:eastAsia="Times New Roman"/>
          <w:sz w:val="24"/>
          <w:szCs w:val="24"/>
        </w:rPr>
      </w:pPr>
      <w:r w:rsidRPr="00C76456">
        <w:rPr>
          <w:rFonts w:eastAsia="Times New Roman"/>
          <w:sz w:val="24"/>
          <w:szCs w:val="24"/>
        </w:rPr>
        <w:t xml:space="preserve">Заявитель должен являться </w:t>
      </w:r>
      <w:r>
        <w:rPr>
          <w:rFonts w:eastAsia="Times New Roman"/>
          <w:sz w:val="24"/>
          <w:szCs w:val="24"/>
        </w:rPr>
        <w:t>ю</w:t>
      </w:r>
      <w:r>
        <w:rPr>
          <w:sz w:val="24"/>
          <w:szCs w:val="24"/>
          <w:shd w:val="clear" w:color="auto" w:fill="FFFFFF"/>
        </w:rPr>
        <w:t>ридическим лицом</w:t>
      </w:r>
      <w:r w:rsidRPr="00AC7A95">
        <w:rPr>
          <w:sz w:val="24"/>
          <w:szCs w:val="24"/>
          <w:shd w:val="clear" w:color="auto" w:fill="FFFFFF"/>
        </w:rPr>
        <w:t xml:space="preserve"> и</w:t>
      </w:r>
      <w:r>
        <w:rPr>
          <w:sz w:val="24"/>
          <w:szCs w:val="24"/>
          <w:shd w:val="clear" w:color="auto" w:fill="FFFFFF"/>
        </w:rPr>
        <w:t>ли индивидуальным предпринимателем</w:t>
      </w:r>
      <w:r w:rsidRPr="00AC7A95">
        <w:rPr>
          <w:sz w:val="24"/>
          <w:szCs w:val="24"/>
          <w:shd w:val="clear" w:color="auto" w:fill="FFFFFF"/>
        </w:rPr>
        <w:t>,</w:t>
      </w:r>
      <w:r>
        <w:rPr>
          <w:sz w:val="24"/>
          <w:szCs w:val="24"/>
          <w:shd w:val="clear" w:color="auto" w:fill="FFFFFF"/>
        </w:rPr>
        <w:t xml:space="preserve"> отнесенным</w:t>
      </w:r>
      <w:r w:rsidRPr="005A3464">
        <w:rPr>
          <w:sz w:val="24"/>
          <w:szCs w:val="24"/>
          <w:shd w:val="clear" w:color="auto" w:fill="FFFFFF"/>
        </w:rPr>
        <w:t xml:space="preserve"> к категории субъектов малого и среднего предпринимательства в соответствии с Федеральным законом от 24.07.2007 № 209-ФЗ «О развитии малого и среднего предпринимательства в Р</w:t>
      </w:r>
      <w:r>
        <w:rPr>
          <w:sz w:val="24"/>
          <w:szCs w:val="24"/>
          <w:shd w:val="clear" w:color="auto" w:fill="FFFFFF"/>
        </w:rPr>
        <w:t>оссийской Федерации» и состоящим</w:t>
      </w:r>
      <w:r w:rsidRPr="005A3464">
        <w:rPr>
          <w:sz w:val="24"/>
          <w:szCs w:val="24"/>
          <w:shd w:val="clear" w:color="auto" w:fill="FFFFFF"/>
        </w:rPr>
        <w:t xml:space="preserve"> в реестре субъектов малого и среднего предпри</w:t>
      </w:r>
      <w:r>
        <w:rPr>
          <w:sz w:val="24"/>
          <w:szCs w:val="24"/>
          <w:shd w:val="clear" w:color="auto" w:fill="FFFFFF"/>
        </w:rPr>
        <w:t>нимательства, зарегистрированным и осуществляющим</w:t>
      </w:r>
      <w:r w:rsidRPr="005A3464">
        <w:rPr>
          <w:sz w:val="24"/>
          <w:szCs w:val="24"/>
          <w:shd w:val="clear" w:color="auto" w:fill="FFFFFF"/>
        </w:rPr>
        <w:t xml:space="preserve"> деятельность в качестве юридического лица или индивидуального предпринимателя на территории </w:t>
      </w:r>
      <w:r>
        <w:rPr>
          <w:sz w:val="24"/>
          <w:szCs w:val="24"/>
          <w:shd w:val="clear" w:color="auto" w:fill="FFFFFF"/>
        </w:rPr>
        <w:t>городского округа Жуковский</w:t>
      </w:r>
      <w:r w:rsidRPr="00C76456">
        <w:rPr>
          <w:rFonts w:eastAsia="Times New Roman"/>
          <w:sz w:val="24"/>
          <w:szCs w:val="24"/>
        </w:rPr>
        <w:t>.</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Требования, которым должен соответствовать Заявитель на дату подачи заявления:</w:t>
      </w:r>
    </w:p>
    <w:p w:rsidR="00947E79" w:rsidRPr="00C76456" w:rsidRDefault="00947E79" w:rsidP="00ED08B2">
      <w:pPr>
        <w:numPr>
          <w:ilvl w:val="2"/>
          <w:numId w:val="7"/>
        </w:numPr>
        <w:spacing w:after="0" w:line="240" w:lineRule="auto"/>
        <w:ind w:left="0" w:firstLine="426"/>
        <w:jc w:val="both"/>
        <w:rPr>
          <w:rFonts w:eastAsia="Times New Roman"/>
          <w:sz w:val="24"/>
          <w:szCs w:val="24"/>
        </w:rPr>
      </w:pPr>
      <w:r w:rsidRPr="00C76456">
        <w:rPr>
          <w:rFonts w:eastAsia="Times New Roman"/>
          <w:sz w:val="24"/>
          <w:szCs w:val="24"/>
        </w:rPr>
        <w:t xml:space="preserve">Осуществление деятельности более одного года на территории городского округа Жуковский; </w:t>
      </w:r>
    </w:p>
    <w:p w:rsidR="00947E79" w:rsidRPr="00C76456" w:rsidRDefault="00947E79" w:rsidP="00ED08B2">
      <w:pPr>
        <w:numPr>
          <w:ilvl w:val="2"/>
          <w:numId w:val="7"/>
        </w:numPr>
        <w:spacing w:after="0" w:line="240" w:lineRule="auto"/>
        <w:ind w:left="0" w:firstLine="426"/>
        <w:jc w:val="both"/>
        <w:rPr>
          <w:rFonts w:eastAsia="Times New Roman"/>
          <w:sz w:val="24"/>
          <w:szCs w:val="24"/>
        </w:rPr>
      </w:pPr>
      <w:bookmarkStart w:id="1" w:name="_Toc510617000"/>
      <w:bookmarkStart w:id="2" w:name="_Toc516677614"/>
      <w:r w:rsidRPr="00C76456">
        <w:rPr>
          <w:rFonts w:eastAsia="Times New Roman"/>
          <w:sz w:val="24"/>
          <w:szCs w:val="24"/>
        </w:rPr>
        <w:t xml:space="preserve">Исчерпывающий перечень документов, необходимых для предоставления финансовой поддержки, подлежащих предоставлению </w:t>
      </w:r>
      <w:bookmarkEnd w:id="1"/>
      <w:bookmarkEnd w:id="2"/>
      <w:r w:rsidRPr="00C76456">
        <w:rPr>
          <w:rFonts w:eastAsia="Times New Roman"/>
          <w:sz w:val="24"/>
          <w:szCs w:val="24"/>
        </w:rPr>
        <w:t xml:space="preserve">Заявителем  на дату подачи заявления указан в </w:t>
      </w:r>
      <w:r>
        <w:rPr>
          <w:rFonts w:eastAsia="Times New Roman"/>
          <w:sz w:val="24"/>
          <w:szCs w:val="24"/>
        </w:rPr>
        <w:t>разделе</w:t>
      </w:r>
      <w:r w:rsidRPr="00C76456">
        <w:rPr>
          <w:rFonts w:eastAsia="Times New Roman"/>
          <w:sz w:val="24"/>
          <w:szCs w:val="24"/>
        </w:rPr>
        <w:t xml:space="preserve"> 9  Порядка.</w:t>
      </w:r>
    </w:p>
    <w:p w:rsidR="00947E79" w:rsidRDefault="00947E79" w:rsidP="00ED08B2">
      <w:pPr>
        <w:numPr>
          <w:ilvl w:val="2"/>
          <w:numId w:val="7"/>
        </w:numPr>
        <w:spacing w:after="0" w:line="240" w:lineRule="auto"/>
        <w:ind w:left="0" w:firstLine="426"/>
        <w:jc w:val="both"/>
        <w:rPr>
          <w:rFonts w:eastAsia="Times New Roman"/>
          <w:sz w:val="24"/>
          <w:szCs w:val="24"/>
        </w:rPr>
      </w:pPr>
      <w:r w:rsidRPr="00C76456">
        <w:rPr>
          <w:rFonts w:eastAsia="Times New Roman"/>
          <w:sz w:val="24"/>
          <w:szCs w:val="24"/>
        </w:rPr>
        <w:t>По мероприятию 2.1.2 - Заявитель должен иметь статус социального предпринимателя в соответствии с Федеральным законом от 26.07.2019 № 245-ФЗ «О внесении изменений в Федеральный закон «О развитии малого и среднего предпринимательства в Российской Федерации» в части закрепления понятий «социальное предпринимательство», «социальное предприятие».</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Заявитель дает свое согласие на осуществление главным распорядителем (распорядителем) бюджетных средств Администрацией городского округа Жуковский и органом муниципального финансового контроля: </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xml:space="preserve">-   проверок соблюдения условий, целей и порядка предоставления субсидий; </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проверок (обследований), в том числе выездных, документов и (или) сведений, представленных для получения субсидии с целью подтверждения сведений и документов, содержащихся в составе Заявки и получения оригинала банковской выписки по счету Заявителя, подтверждающей осуществление затрат, а также осуществление запросов информации, уточняющей представленные в Заявке сведения, в том числе у юридических и физических лиц, упомянутых в Заявке.</w:t>
      </w:r>
    </w:p>
    <w:p w:rsidR="00947E79" w:rsidRPr="00C76456" w:rsidRDefault="00947E79" w:rsidP="00ED08B2">
      <w:pPr>
        <w:numPr>
          <w:ilvl w:val="1"/>
          <w:numId w:val="9"/>
        </w:numPr>
        <w:spacing w:after="0" w:line="240" w:lineRule="auto"/>
        <w:ind w:left="0" w:firstLine="426"/>
        <w:jc w:val="both"/>
        <w:rPr>
          <w:rFonts w:eastAsia="Times New Roman"/>
          <w:sz w:val="24"/>
          <w:szCs w:val="24"/>
        </w:rPr>
      </w:pPr>
      <w:r w:rsidRPr="00C76456">
        <w:rPr>
          <w:rFonts w:eastAsia="Times New Roman"/>
          <w:sz w:val="24"/>
          <w:szCs w:val="24"/>
        </w:rPr>
        <w:t>К участию в конкурсе не допускаются:</w:t>
      </w:r>
    </w:p>
    <w:p w:rsidR="00947E79" w:rsidRPr="00C76456" w:rsidRDefault="00947E79" w:rsidP="00ED08B2">
      <w:pPr>
        <w:numPr>
          <w:ilvl w:val="2"/>
          <w:numId w:val="8"/>
        </w:numPr>
        <w:spacing w:after="0" w:line="240" w:lineRule="auto"/>
        <w:ind w:left="0" w:firstLine="426"/>
        <w:jc w:val="both"/>
        <w:rPr>
          <w:rFonts w:eastAsia="Times New Roman"/>
          <w:sz w:val="24"/>
          <w:szCs w:val="24"/>
        </w:rPr>
      </w:pPr>
      <w:r w:rsidRPr="00C76456">
        <w:rPr>
          <w:rFonts w:eastAsia="Times New Roman"/>
          <w:sz w:val="24"/>
          <w:szCs w:val="24"/>
        </w:rPr>
        <w:t>СМСП, осуществляющие риэлтерскую деятельность и сдачу в наем жилых и нежилых помещений (за исключением гостиниц), торговых мест;</w:t>
      </w:r>
    </w:p>
    <w:p w:rsidR="00947E79" w:rsidRPr="00C76456" w:rsidRDefault="00947E79" w:rsidP="00ED08B2">
      <w:pPr>
        <w:numPr>
          <w:ilvl w:val="2"/>
          <w:numId w:val="8"/>
        </w:numPr>
        <w:spacing w:after="0" w:line="240" w:lineRule="auto"/>
        <w:ind w:left="0" w:firstLine="426"/>
        <w:jc w:val="both"/>
        <w:rPr>
          <w:rFonts w:eastAsia="Times New Roman"/>
          <w:sz w:val="24"/>
          <w:szCs w:val="24"/>
        </w:rPr>
      </w:pPr>
      <w:r w:rsidRPr="00C76456">
        <w:rPr>
          <w:rFonts w:eastAsia="Times New Roman"/>
          <w:sz w:val="24"/>
          <w:szCs w:val="24"/>
        </w:rPr>
        <w:t>СМСП, осуществляющие розничную и оптовую реализацию подакцизных товаров (алкогольной продукции, табачных изделий, нефтепродуктов), а также пива и слабоалкогольной продукции.</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К участию в Конкурсе не допускаются СМСП в случае, если:</w:t>
      </w:r>
    </w:p>
    <w:p w:rsidR="00947E79" w:rsidRPr="00C76456" w:rsidRDefault="00947E79" w:rsidP="00ED08B2">
      <w:pPr>
        <w:numPr>
          <w:ilvl w:val="2"/>
          <w:numId w:val="10"/>
        </w:numPr>
        <w:spacing w:after="0" w:line="240" w:lineRule="auto"/>
        <w:ind w:left="0" w:firstLine="426"/>
        <w:jc w:val="both"/>
        <w:rPr>
          <w:rFonts w:eastAsia="Times New Roman"/>
          <w:sz w:val="24"/>
          <w:szCs w:val="24"/>
        </w:rPr>
      </w:pPr>
      <w:r w:rsidRPr="00C76456">
        <w:rPr>
          <w:rFonts w:eastAsia="Times New Roman"/>
          <w:sz w:val="24"/>
          <w:szCs w:val="24"/>
        </w:rPr>
        <w:t>Представлены недостоверные сведения и документы;</w:t>
      </w:r>
    </w:p>
    <w:p w:rsidR="00947E79" w:rsidRPr="00C76456" w:rsidRDefault="00947E79" w:rsidP="00ED08B2">
      <w:pPr>
        <w:numPr>
          <w:ilvl w:val="2"/>
          <w:numId w:val="10"/>
        </w:numPr>
        <w:spacing w:after="0" w:line="240" w:lineRule="auto"/>
        <w:ind w:left="0" w:firstLine="426"/>
        <w:jc w:val="both"/>
        <w:rPr>
          <w:rFonts w:eastAsia="Times New Roman"/>
          <w:sz w:val="24"/>
          <w:szCs w:val="24"/>
        </w:rPr>
      </w:pPr>
      <w:r w:rsidRPr="00C76456">
        <w:rPr>
          <w:rFonts w:eastAsia="Times New Roman"/>
          <w:sz w:val="24"/>
          <w:szCs w:val="24"/>
        </w:rPr>
        <w:lastRenderedPageBreak/>
        <w:t>Ранее в отношении заявителя было принято решение об оказании аналогичной поддержки и сроки ее оказания не истекли, в том числе по муниципальным программам;</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Полный Перечень документов, представляемых для участия в конкурсе </w:t>
      </w:r>
      <w:r>
        <w:rPr>
          <w:rFonts w:eastAsia="Times New Roman"/>
          <w:sz w:val="24"/>
          <w:szCs w:val="24"/>
        </w:rPr>
        <w:t xml:space="preserve">и требования к документам и форме </w:t>
      </w:r>
      <w:r w:rsidRPr="00C76456">
        <w:rPr>
          <w:rFonts w:eastAsia="Times New Roman"/>
          <w:sz w:val="24"/>
          <w:szCs w:val="24"/>
        </w:rPr>
        <w:t xml:space="preserve">указан в </w:t>
      </w:r>
      <w:r>
        <w:rPr>
          <w:rFonts w:eastAsia="Times New Roman"/>
          <w:sz w:val="24"/>
          <w:szCs w:val="24"/>
        </w:rPr>
        <w:t>Приложениях 10,11 Порядка</w:t>
      </w:r>
      <w:r w:rsidRPr="00C76456">
        <w:rPr>
          <w:rFonts w:eastAsia="Times New Roman"/>
          <w:sz w:val="24"/>
          <w:szCs w:val="24"/>
        </w:rPr>
        <w:t xml:space="preserve">. </w:t>
      </w:r>
    </w:p>
    <w:p w:rsidR="00947E79" w:rsidRPr="00C76456" w:rsidRDefault="00947E79" w:rsidP="00947E79">
      <w:pPr>
        <w:ind w:firstLine="709"/>
        <w:jc w:val="both"/>
        <w:rPr>
          <w:rFonts w:eastAsia="Times New Roman"/>
          <w:sz w:val="24"/>
          <w:szCs w:val="24"/>
        </w:rPr>
      </w:pPr>
    </w:p>
    <w:p w:rsidR="00947E79" w:rsidRPr="00C76456" w:rsidRDefault="00947E79" w:rsidP="00ED08B2">
      <w:pPr>
        <w:widowControl w:val="0"/>
        <w:numPr>
          <w:ilvl w:val="0"/>
          <w:numId w:val="4"/>
        </w:numPr>
        <w:autoSpaceDE w:val="0"/>
        <w:autoSpaceDN w:val="0"/>
        <w:adjustRightInd w:val="0"/>
        <w:spacing w:after="0" w:line="240" w:lineRule="auto"/>
        <w:jc w:val="center"/>
        <w:rPr>
          <w:rFonts w:eastAsia="Times New Roman"/>
          <w:b/>
          <w:sz w:val="24"/>
          <w:szCs w:val="24"/>
        </w:rPr>
      </w:pPr>
      <w:r w:rsidRPr="00C76456">
        <w:rPr>
          <w:rFonts w:eastAsia="Times New Roman"/>
          <w:b/>
          <w:sz w:val="24"/>
          <w:szCs w:val="24"/>
        </w:rPr>
        <w:t>Порядок приема заявок на участие в Конкурсе</w:t>
      </w:r>
    </w:p>
    <w:p w:rsidR="00947E79" w:rsidRPr="00C76456" w:rsidRDefault="00947E79" w:rsidP="00947E79">
      <w:pPr>
        <w:ind w:firstLine="709"/>
        <w:jc w:val="both"/>
        <w:rPr>
          <w:rFonts w:eastAsia="Times New Roman"/>
          <w:sz w:val="24"/>
          <w:szCs w:val="24"/>
        </w:rPr>
      </w:pP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Извещение о проведении Конкурсного отбора размещается на официальном сайте городского округа Жуковский http://zhukovskiy.ru и публикуется в средствах массовой информации городского округа Жуковский не позднее 5 рабочих дней до даты начала приема заявлений.</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Срок начала и окончания подачи заявок указывается в извещении о проведении Конкурсного отбора</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Заявитель авторизуется на сайте Государственной информационной системы Московской области «Портал государственных и муниципальных услуг» (далее - РПГУ) </w:t>
      </w:r>
      <w:hyperlink r:id="rId12" w:history="1">
        <w:r w:rsidRPr="00C76456">
          <w:rPr>
            <w:rFonts w:eastAsia="Times New Roman"/>
            <w:sz w:val="24"/>
            <w:szCs w:val="24"/>
          </w:rPr>
          <w:t>http://uslugi.mosreg.ru</w:t>
        </w:r>
      </w:hyperlink>
      <w:r w:rsidRPr="00C76456">
        <w:rPr>
          <w:rFonts w:eastAsia="Times New Roman"/>
          <w:sz w:val="24"/>
          <w:szCs w:val="24"/>
        </w:rPr>
        <w:t xml:space="preserve">.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В РПГУ Заявитель прикладывает к заявлению электронные образы всех документов. </w:t>
      </w:r>
    </w:p>
    <w:p w:rsidR="00947E79"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Заявитель вправе подать только одно заявление на участие в Конкурсе по ко</w:t>
      </w:r>
      <w:r>
        <w:rPr>
          <w:rFonts w:eastAsia="Times New Roman"/>
          <w:sz w:val="24"/>
          <w:szCs w:val="24"/>
        </w:rPr>
        <w:t>нкретному мероприятию Программы.</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Pr>
          <w:rFonts w:eastAsia="Times New Roman"/>
          <w:sz w:val="24"/>
          <w:szCs w:val="24"/>
        </w:rPr>
        <w:t xml:space="preserve">Заявление заполняется в соответствии с Приложениями 1, 2 к настоящему Порядку о конкурсном отборе, в зависимости  </w:t>
      </w:r>
      <w:r w:rsidRPr="008C7F71">
        <w:rPr>
          <w:rFonts w:eastAsia="Times New Roman"/>
          <w:sz w:val="24"/>
          <w:szCs w:val="24"/>
        </w:rPr>
        <w:t>от выбранного Заявителем мероприятия</w:t>
      </w:r>
      <w:r>
        <w:rPr>
          <w:rFonts w:eastAsia="Times New Roman"/>
          <w:sz w:val="24"/>
          <w:szCs w:val="24"/>
        </w:rPr>
        <w:t>.</w:t>
      </w:r>
      <w:r w:rsidRPr="00B544ED">
        <w:rPr>
          <w:rFonts w:eastAsia="Times New Roman"/>
          <w:sz w:val="24"/>
          <w:szCs w:val="24"/>
        </w:rPr>
        <w:t xml:space="preserve"> Информация о Заявителе по форме, приведенной в Приложении 3 к настоящему Порядку</w:t>
      </w:r>
      <w:r>
        <w:rPr>
          <w:rFonts w:eastAsia="Times New Roman"/>
          <w:sz w:val="24"/>
          <w:szCs w:val="24"/>
        </w:rPr>
        <w:t>.</w:t>
      </w:r>
    </w:p>
    <w:p w:rsidR="00947E79" w:rsidRPr="00C76456" w:rsidRDefault="00947E79" w:rsidP="00947E79">
      <w:pPr>
        <w:ind w:firstLine="709"/>
        <w:jc w:val="both"/>
        <w:rPr>
          <w:rFonts w:eastAsia="Times New Roman"/>
          <w:sz w:val="24"/>
          <w:szCs w:val="24"/>
        </w:rPr>
      </w:pPr>
    </w:p>
    <w:p w:rsidR="00947E79" w:rsidRPr="00C76456" w:rsidRDefault="00947E79" w:rsidP="00ED08B2">
      <w:pPr>
        <w:numPr>
          <w:ilvl w:val="0"/>
          <w:numId w:val="4"/>
        </w:numPr>
        <w:spacing w:after="0" w:line="240" w:lineRule="auto"/>
        <w:jc w:val="center"/>
        <w:rPr>
          <w:rFonts w:eastAsia="Times New Roman"/>
          <w:b/>
          <w:sz w:val="24"/>
          <w:szCs w:val="24"/>
        </w:rPr>
      </w:pPr>
      <w:r w:rsidRPr="00C76456">
        <w:rPr>
          <w:rFonts w:eastAsia="Times New Roman"/>
          <w:b/>
          <w:sz w:val="24"/>
          <w:szCs w:val="24"/>
        </w:rPr>
        <w:t>Критерии и порядок оценки заявок на участие в Конкурсе</w:t>
      </w:r>
    </w:p>
    <w:p w:rsidR="00947E79" w:rsidRPr="00C76456" w:rsidRDefault="00947E79" w:rsidP="00947E79">
      <w:pPr>
        <w:ind w:firstLine="709"/>
        <w:jc w:val="both"/>
        <w:rPr>
          <w:rFonts w:eastAsia="Times New Roman"/>
          <w:sz w:val="24"/>
          <w:szCs w:val="24"/>
        </w:rPr>
      </w:pP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Заявки субъектов СМСП на участие в Конкурсе оцениваются в соответствии со следующими критериями:</w:t>
      </w:r>
    </w:p>
    <w:p w:rsidR="00947E79" w:rsidRPr="00C76456" w:rsidRDefault="00947E79" w:rsidP="00ED08B2">
      <w:pPr>
        <w:numPr>
          <w:ilvl w:val="2"/>
          <w:numId w:val="4"/>
        </w:numPr>
        <w:spacing w:after="0" w:line="240" w:lineRule="auto"/>
        <w:ind w:left="0" w:firstLine="426"/>
        <w:jc w:val="both"/>
        <w:rPr>
          <w:rFonts w:eastAsia="Times New Roman"/>
          <w:sz w:val="24"/>
          <w:szCs w:val="24"/>
        </w:rPr>
      </w:pPr>
      <w:r w:rsidRPr="00C76456">
        <w:rPr>
          <w:rFonts w:eastAsia="Times New Roman"/>
          <w:sz w:val="24"/>
          <w:szCs w:val="24"/>
        </w:rPr>
        <w:t>Социальная эффективность:</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сфера деятельности заявителя;</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создание новых рабочих мест;</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размер среднемесячной заработной платы работников.</w:t>
      </w:r>
    </w:p>
    <w:p w:rsidR="00947E79" w:rsidRPr="00C76456" w:rsidRDefault="00947E79" w:rsidP="00ED08B2">
      <w:pPr>
        <w:numPr>
          <w:ilvl w:val="2"/>
          <w:numId w:val="4"/>
        </w:numPr>
        <w:spacing w:after="0" w:line="240" w:lineRule="auto"/>
        <w:ind w:left="0" w:firstLine="426"/>
        <w:jc w:val="both"/>
        <w:rPr>
          <w:rFonts w:eastAsia="Times New Roman"/>
          <w:sz w:val="24"/>
          <w:szCs w:val="24"/>
        </w:rPr>
      </w:pPr>
      <w:r w:rsidRPr="00C76456">
        <w:rPr>
          <w:rFonts w:eastAsia="Times New Roman"/>
          <w:sz w:val="24"/>
          <w:szCs w:val="24"/>
        </w:rPr>
        <w:t>Экономическая эффективность:</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увеличение выручки от реализации товаров, работ, услуг.</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Оценка заявок проводится на основе рейтинга, составляемого по результатам балльной оценки критериев:</w:t>
      </w:r>
    </w:p>
    <w:p w:rsidR="00947E79" w:rsidRPr="00C76456" w:rsidRDefault="00947E79" w:rsidP="00ED08B2">
      <w:pPr>
        <w:numPr>
          <w:ilvl w:val="2"/>
          <w:numId w:val="4"/>
        </w:numPr>
        <w:spacing w:after="0" w:line="240" w:lineRule="auto"/>
        <w:ind w:left="0" w:firstLine="426"/>
        <w:jc w:val="both"/>
        <w:rPr>
          <w:rFonts w:eastAsia="Times New Roman"/>
          <w:sz w:val="24"/>
          <w:szCs w:val="24"/>
        </w:rPr>
      </w:pPr>
      <w:r w:rsidRPr="00C76456">
        <w:rPr>
          <w:rFonts w:eastAsia="Times New Roman"/>
          <w:sz w:val="24"/>
          <w:szCs w:val="24"/>
        </w:rPr>
        <w:t>по критерию социальная эффективность:</w:t>
      </w:r>
    </w:p>
    <w:p w:rsidR="00947E79" w:rsidRPr="00C76456" w:rsidRDefault="00947E79" w:rsidP="00ED08B2">
      <w:pPr>
        <w:numPr>
          <w:ilvl w:val="3"/>
          <w:numId w:val="4"/>
        </w:numPr>
        <w:spacing w:after="0" w:line="240" w:lineRule="auto"/>
        <w:ind w:left="0" w:firstLine="426"/>
        <w:jc w:val="both"/>
        <w:rPr>
          <w:rFonts w:eastAsia="Times New Roman"/>
          <w:sz w:val="24"/>
          <w:szCs w:val="24"/>
        </w:rPr>
      </w:pPr>
      <w:r w:rsidRPr="00C76456">
        <w:rPr>
          <w:rFonts w:eastAsia="Times New Roman"/>
          <w:sz w:val="24"/>
          <w:szCs w:val="24"/>
        </w:rPr>
        <w:t>Сфера деятельности заявителя:</w:t>
      </w:r>
    </w:p>
    <w:tbl>
      <w:tblPr>
        <w:tblW w:w="9261" w:type="dxa"/>
        <w:tblInd w:w="108" w:type="dxa"/>
        <w:tblLook w:val="04A0" w:firstRow="1" w:lastRow="0" w:firstColumn="1" w:lastColumn="0" w:noHBand="0" w:noVBand="1"/>
      </w:tblPr>
      <w:tblGrid>
        <w:gridCol w:w="7560"/>
        <w:gridCol w:w="1701"/>
      </w:tblGrid>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образование</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здравоохранение</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физическая культура и спорт</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ремесленничество</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lastRenderedPageBreak/>
              <w:t>производство товаров</w:t>
            </w:r>
          </w:p>
          <w:p w:rsidR="00947E79" w:rsidRPr="00C76456" w:rsidRDefault="00947E79" w:rsidP="00852409">
            <w:pPr>
              <w:rPr>
                <w:rFonts w:eastAsia="Times New Roman"/>
                <w:sz w:val="24"/>
                <w:szCs w:val="24"/>
              </w:rPr>
            </w:pPr>
            <w:r w:rsidRPr="00C76456">
              <w:rPr>
                <w:rFonts w:eastAsia="Times New Roman"/>
                <w:sz w:val="24"/>
                <w:szCs w:val="24"/>
              </w:rPr>
              <w:t>научно-техническая сфера</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200 баллов</w:t>
            </w:r>
          </w:p>
          <w:p w:rsidR="00947E79" w:rsidRPr="00C76456" w:rsidRDefault="00947E79" w:rsidP="00852409">
            <w:pPr>
              <w:jc w:val="both"/>
              <w:rPr>
                <w:rFonts w:eastAsia="Times New Roman"/>
                <w:sz w:val="24"/>
                <w:szCs w:val="24"/>
              </w:rPr>
            </w:pPr>
            <w:r w:rsidRPr="00C76456">
              <w:rPr>
                <w:rFonts w:eastAsia="Times New Roman"/>
                <w:sz w:val="24"/>
                <w:szCs w:val="24"/>
              </w:rPr>
              <w:t>200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издательство </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секции, кружки, студии, творческие мастерские</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торговля и общественное питание </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  80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услуги населению</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  70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иное</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  50 баллов</w:t>
            </w:r>
          </w:p>
        </w:tc>
      </w:tr>
    </w:tbl>
    <w:p w:rsidR="00947E79" w:rsidRPr="00C76456" w:rsidRDefault="00947E79" w:rsidP="00947E79">
      <w:pPr>
        <w:ind w:firstLine="708"/>
        <w:jc w:val="both"/>
        <w:rPr>
          <w:rFonts w:eastAsia="Times New Roman"/>
          <w:sz w:val="24"/>
          <w:szCs w:val="24"/>
        </w:rPr>
      </w:pPr>
    </w:p>
    <w:p w:rsidR="00947E79" w:rsidRPr="00C76456" w:rsidRDefault="00947E79" w:rsidP="00ED08B2">
      <w:pPr>
        <w:numPr>
          <w:ilvl w:val="3"/>
          <w:numId w:val="14"/>
        </w:numPr>
        <w:spacing w:after="0" w:line="240" w:lineRule="auto"/>
        <w:jc w:val="both"/>
        <w:rPr>
          <w:rFonts w:eastAsia="Times New Roman"/>
          <w:sz w:val="24"/>
          <w:szCs w:val="24"/>
        </w:rPr>
      </w:pPr>
      <w:r w:rsidRPr="00C76456">
        <w:rPr>
          <w:rFonts w:eastAsia="Times New Roman"/>
          <w:sz w:val="24"/>
          <w:szCs w:val="24"/>
        </w:rPr>
        <w:t>Количество созданных новых рабочих мест в году подачи Заявления:</w:t>
      </w:r>
    </w:p>
    <w:tbl>
      <w:tblPr>
        <w:tblW w:w="9261" w:type="dxa"/>
        <w:tblInd w:w="108" w:type="dxa"/>
        <w:tblLook w:val="04A0" w:firstRow="1" w:lastRow="0" w:firstColumn="1" w:lastColumn="0" w:noHBand="0" w:noVBand="1"/>
      </w:tblPr>
      <w:tblGrid>
        <w:gridCol w:w="7560"/>
        <w:gridCol w:w="1701"/>
      </w:tblGrid>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за каждое созданное новое рабочее место</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20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свыше 5 новых рабочих мест</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bl>
    <w:p w:rsidR="00947E79" w:rsidRPr="00C76456" w:rsidRDefault="00947E79" w:rsidP="00ED08B2">
      <w:pPr>
        <w:numPr>
          <w:ilvl w:val="3"/>
          <w:numId w:val="4"/>
        </w:numPr>
        <w:spacing w:after="0" w:line="240" w:lineRule="auto"/>
        <w:ind w:hanging="1363"/>
        <w:jc w:val="both"/>
        <w:rPr>
          <w:rFonts w:eastAsia="Times New Roman"/>
          <w:sz w:val="24"/>
          <w:szCs w:val="24"/>
        </w:rPr>
      </w:pPr>
      <w:r w:rsidRPr="00C76456">
        <w:rPr>
          <w:rFonts w:eastAsia="Times New Roman"/>
          <w:sz w:val="24"/>
          <w:szCs w:val="24"/>
        </w:rPr>
        <w:t>Размер средней заработной платы работников:</w:t>
      </w:r>
    </w:p>
    <w:tbl>
      <w:tblPr>
        <w:tblW w:w="9186" w:type="dxa"/>
        <w:tblInd w:w="108" w:type="dxa"/>
        <w:tblLook w:val="04A0" w:firstRow="1" w:lastRow="0" w:firstColumn="1" w:lastColumn="0" w:noHBand="0" w:noVBand="1"/>
      </w:tblPr>
      <w:tblGrid>
        <w:gridCol w:w="7560"/>
        <w:gridCol w:w="1626"/>
      </w:tblGrid>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более </w:t>
            </w:r>
            <w:r w:rsidRPr="00C76456">
              <w:rPr>
                <w:rFonts w:eastAsia="Times New Roman"/>
                <w:sz w:val="24"/>
                <w:szCs w:val="24"/>
                <w:lang w:val="en-US"/>
              </w:rPr>
              <w:t>30</w:t>
            </w:r>
            <w:r w:rsidRPr="00C76456">
              <w:rPr>
                <w:rFonts w:eastAsia="Times New Roman"/>
                <w:sz w:val="24"/>
                <w:szCs w:val="24"/>
              </w:rPr>
              <w:t> 000 рублей</w:t>
            </w:r>
          </w:p>
        </w:tc>
        <w:tc>
          <w:tcPr>
            <w:tcW w:w="1626"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от 15 000 рублей до </w:t>
            </w:r>
            <w:r w:rsidRPr="00C76456">
              <w:rPr>
                <w:rFonts w:eastAsia="Times New Roman"/>
                <w:sz w:val="24"/>
                <w:szCs w:val="24"/>
                <w:lang w:val="en-US"/>
              </w:rPr>
              <w:t>30</w:t>
            </w:r>
            <w:r w:rsidRPr="00C76456">
              <w:rPr>
                <w:rFonts w:eastAsia="Times New Roman"/>
                <w:sz w:val="24"/>
                <w:szCs w:val="24"/>
              </w:rPr>
              <w:t> 000 рублей</w:t>
            </w:r>
          </w:p>
        </w:tc>
        <w:tc>
          <w:tcPr>
            <w:tcW w:w="1626"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  50 баллов</w:t>
            </w:r>
          </w:p>
        </w:tc>
      </w:tr>
    </w:tbl>
    <w:p w:rsidR="00947E79" w:rsidRPr="00C76456" w:rsidRDefault="00947E79" w:rsidP="00ED08B2">
      <w:pPr>
        <w:numPr>
          <w:ilvl w:val="2"/>
          <w:numId w:val="4"/>
        </w:numPr>
        <w:spacing w:after="0" w:line="240" w:lineRule="auto"/>
        <w:ind w:hanging="1003"/>
        <w:jc w:val="both"/>
        <w:rPr>
          <w:rFonts w:eastAsia="Times New Roman"/>
          <w:sz w:val="24"/>
          <w:szCs w:val="24"/>
        </w:rPr>
      </w:pPr>
      <w:r w:rsidRPr="00C76456">
        <w:rPr>
          <w:rFonts w:eastAsia="Times New Roman"/>
          <w:sz w:val="24"/>
          <w:szCs w:val="24"/>
        </w:rPr>
        <w:t>по критерию экономическая эффективность:</w:t>
      </w:r>
    </w:p>
    <w:p w:rsidR="00947E79" w:rsidRPr="00C76456" w:rsidRDefault="00947E79" w:rsidP="00947E79">
      <w:pPr>
        <w:autoSpaceDE w:val="0"/>
        <w:autoSpaceDN w:val="0"/>
        <w:adjustRightInd w:val="0"/>
        <w:jc w:val="both"/>
        <w:rPr>
          <w:sz w:val="24"/>
          <w:szCs w:val="24"/>
        </w:rPr>
      </w:pPr>
      <w:r w:rsidRPr="00C76456">
        <w:rPr>
          <w:rFonts w:eastAsia="Times New Roman"/>
          <w:sz w:val="24"/>
          <w:szCs w:val="24"/>
        </w:rPr>
        <w:t xml:space="preserve">Увеличение выручки по сравнению с предыдущим годом </w:t>
      </w:r>
    </w:p>
    <w:tbl>
      <w:tblPr>
        <w:tblW w:w="9261" w:type="dxa"/>
        <w:tblInd w:w="108" w:type="dxa"/>
        <w:tblLook w:val="04A0" w:firstRow="1" w:lastRow="0" w:firstColumn="1" w:lastColumn="0" w:noHBand="0" w:noVBand="1"/>
      </w:tblPr>
      <w:tblGrid>
        <w:gridCol w:w="7560"/>
        <w:gridCol w:w="1701"/>
      </w:tblGrid>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более 10%</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100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от 6% до 10%</w:t>
            </w:r>
          </w:p>
        </w:tc>
        <w:tc>
          <w:tcPr>
            <w:tcW w:w="1701" w:type="dxa"/>
          </w:tcPr>
          <w:p w:rsidR="00947E79" w:rsidRPr="00C76456" w:rsidRDefault="00947E79" w:rsidP="00852409">
            <w:pPr>
              <w:jc w:val="both"/>
              <w:rPr>
                <w:rFonts w:eastAsia="Times New Roman"/>
                <w:sz w:val="24"/>
                <w:szCs w:val="24"/>
              </w:rPr>
            </w:pPr>
            <w:r w:rsidRPr="00C76456">
              <w:rPr>
                <w:rFonts w:eastAsia="Times New Roman"/>
                <w:sz w:val="24"/>
                <w:szCs w:val="24"/>
              </w:rPr>
              <w:t xml:space="preserve">  80 баллов</w:t>
            </w:r>
          </w:p>
        </w:tc>
      </w:tr>
      <w:tr w:rsidR="00947E79" w:rsidRPr="00C76456" w:rsidTr="00852409">
        <w:tc>
          <w:tcPr>
            <w:tcW w:w="7560" w:type="dxa"/>
          </w:tcPr>
          <w:p w:rsidR="00947E79" w:rsidRPr="00C76456" w:rsidRDefault="00947E79" w:rsidP="00852409">
            <w:pPr>
              <w:jc w:val="both"/>
              <w:rPr>
                <w:rFonts w:eastAsia="Times New Roman"/>
                <w:sz w:val="24"/>
                <w:szCs w:val="24"/>
              </w:rPr>
            </w:pPr>
            <w:r w:rsidRPr="00C76456">
              <w:rPr>
                <w:rFonts w:eastAsia="Times New Roman"/>
                <w:sz w:val="24"/>
                <w:szCs w:val="24"/>
              </w:rPr>
              <w:t>от 3% до 5 %</w:t>
            </w:r>
          </w:p>
        </w:tc>
        <w:tc>
          <w:tcPr>
            <w:tcW w:w="1701" w:type="dxa"/>
          </w:tcPr>
          <w:p w:rsidR="00947E79" w:rsidRPr="00C76456" w:rsidRDefault="00947E79" w:rsidP="00ED08B2">
            <w:pPr>
              <w:numPr>
                <w:ilvl w:val="0"/>
                <w:numId w:val="11"/>
              </w:numPr>
              <w:spacing w:after="0" w:line="240" w:lineRule="auto"/>
              <w:jc w:val="both"/>
              <w:rPr>
                <w:rFonts w:eastAsia="Times New Roman"/>
                <w:sz w:val="24"/>
                <w:szCs w:val="24"/>
              </w:rPr>
            </w:pPr>
            <w:r w:rsidRPr="00C76456">
              <w:rPr>
                <w:rFonts w:eastAsia="Times New Roman"/>
                <w:sz w:val="24"/>
                <w:szCs w:val="24"/>
              </w:rPr>
              <w:t>баллов</w:t>
            </w:r>
          </w:p>
        </w:tc>
      </w:tr>
    </w:tbl>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 Право на получение субсидии по мероприятиям Подпрограммы получают СМСП, набравшие большее количество баллов.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При превышении потребностей Заявителей, подавших документы на предоставление финансовой поддержки (субсидии), над лимитами бюджетных ассигнований, предусмотренных на соответствующее мероприятие муниципальной программы поддержки малого и среднего предпринимательства комиссией по принятию решений по предоставлению субсидий на частичную компенсацию затрат субъектам малого и среднего предпринимательства (далее - Конкурсная комиссия) может быть принято решение о пропорциональном снижении процента компенсации затрат установленных в пункте 2.1.1. и 2.1.2. настоя</w:t>
      </w:r>
      <w:r>
        <w:rPr>
          <w:rFonts w:eastAsia="Times New Roman"/>
          <w:sz w:val="24"/>
          <w:szCs w:val="24"/>
        </w:rPr>
        <w:t>щ</w:t>
      </w:r>
      <w:r w:rsidRPr="00C76456">
        <w:rPr>
          <w:rFonts w:eastAsia="Times New Roman"/>
          <w:sz w:val="24"/>
          <w:szCs w:val="24"/>
        </w:rPr>
        <w:t>его Порядка о конкурсном отборе.</w:t>
      </w:r>
    </w:p>
    <w:p w:rsidR="00947E79" w:rsidRPr="00C76456" w:rsidRDefault="00947E79" w:rsidP="00947E79">
      <w:pPr>
        <w:rPr>
          <w:rFonts w:eastAsia="Times New Roman"/>
          <w:color w:val="000000"/>
          <w:sz w:val="24"/>
          <w:szCs w:val="24"/>
        </w:rPr>
      </w:pPr>
    </w:p>
    <w:p w:rsidR="00947E79" w:rsidRPr="00C76456" w:rsidRDefault="00947E79" w:rsidP="00ED08B2">
      <w:pPr>
        <w:numPr>
          <w:ilvl w:val="0"/>
          <w:numId w:val="4"/>
        </w:numPr>
        <w:spacing w:after="0" w:line="240" w:lineRule="auto"/>
        <w:jc w:val="center"/>
        <w:rPr>
          <w:rFonts w:eastAsia="Times New Roman"/>
          <w:b/>
          <w:color w:val="000000"/>
          <w:sz w:val="24"/>
          <w:szCs w:val="24"/>
        </w:rPr>
      </w:pPr>
      <w:r w:rsidRPr="00C76456">
        <w:rPr>
          <w:rFonts w:eastAsia="Times New Roman"/>
          <w:b/>
          <w:color w:val="000000"/>
          <w:sz w:val="24"/>
          <w:szCs w:val="24"/>
        </w:rPr>
        <w:t xml:space="preserve">Порядок рассмотрения заявок и принятия решения по </w:t>
      </w:r>
    </w:p>
    <w:p w:rsidR="00947E79" w:rsidRPr="00C76456" w:rsidRDefault="00947E79" w:rsidP="00947E79">
      <w:pPr>
        <w:ind w:firstLine="709"/>
        <w:jc w:val="center"/>
        <w:rPr>
          <w:rFonts w:eastAsia="Times New Roman"/>
          <w:b/>
          <w:color w:val="000000"/>
          <w:sz w:val="24"/>
          <w:szCs w:val="24"/>
        </w:rPr>
      </w:pPr>
      <w:r w:rsidRPr="00C76456">
        <w:rPr>
          <w:rFonts w:eastAsia="Times New Roman"/>
          <w:b/>
          <w:color w:val="000000"/>
          <w:sz w:val="24"/>
          <w:szCs w:val="24"/>
        </w:rPr>
        <w:t>результатам Конкурса</w:t>
      </w:r>
    </w:p>
    <w:p w:rsidR="00947E79" w:rsidRPr="00C76456" w:rsidRDefault="00947E79" w:rsidP="00947E79">
      <w:pPr>
        <w:ind w:firstLine="709"/>
        <w:jc w:val="center"/>
        <w:rPr>
          <w:rFonts w:eastAsia="Times New Roman"/>
          <w:b/>
          <w:sz w:val="24"/>
          <w:szCs w:val="24"/>
        </w:rPr>
      </w:pP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Сотрудник Администрации проводит проверку документов на предмет наличия оснований для отказа в приеме документов, установленных в пункте 11 Порядка. При наличии </w:t>
      </w:r>
      <w:r w:rsidRPr="00C76456">
        <w:rPr>
          <w:rFonts w:eastAsia="Times New Roman"/>
          <w:sz w:val="24"/>
          <w:szCs w:val="24"/>
        </w:rPr>
        <w:lastRenderedPageBreak/>
        <w:t xml:space="preserve">оснований Администрацией выносится решение об отказе в приеме и регистрации документов. При отсутствии оснований осуществляется регистрация Заявления.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Сотрудники Администрации осуществляют рассмотрение</w:t>
      </w:r>
      <w:r>
        <w:rPr>
          <w:rFonts w:eastAsia="Times New Roman"/>
          <w:sz w:val="24"/>
          <w:szCs w:val="24"/>
        </w:rPr>
        <w:t xml:space="preserve"> пакета</w:t>
      </w:r>
      <w:r w:rsidRPr="00C76456">
        <w:rPr>
          <w:rFonts w:eastAsia="Times New Roman"/>
          <w:sz w:val="24"/>
          <w:szCs w:val="24"/>
        </w:rPr>
        <w:t xml:space="preserve"> документов, представленных Заявителем</w:t>
      </w:r>
      <w:r>
        <w:rPr>
          <w:rFonts w:eastAsia="Times New Roman"/>
          <w:sz w:val="24"/>
          <w:szCs w:val="24"/>
        </w:rPr>
        <w:t>,</w:t>
      </w:r>
      <w:r w:rsidRPr="00C76456">
        <w:rPr>
          <w:rFonts w:eastAsia="Times New Roman"/>
          <w:sz w:val="24"/>
          <w:szCs w:val="24"/>
        </w:rPr>
        <w:t xml:space="preserve"> на предмет соответствия </w:t>
      </w:r>
      <w:r>
        <w:rPr>
          <w:rFonts w:eastAsia="Times New Roman"/>
          <w:sz w:val="24"/>
          <w:szCs w:val="24"/>
        </w:rPr>
        <w:t xml:space="preserve">документов </w:t>
      </w:r>
      <w:r w:rsidRPr="00C76456">
        <w:rPr>
          <w:rFonts w:eastAsia="Times New Roman"/>
          <w:sz w:val="24"/>
          <w:szCs w:val="24"/>
        </w:rPr>
        <w:t>требованиям</w:t>
      </w:r>
      <w:r>
        <w:rPr>
          <w:rFonts w:eastAsia="Times New Roman"/>
          <w:sz w:val="24"/>
          <w:szCs w:val="24"/>
        </w:rPr>
        <w:t>, установленных в пункте</w:t>
      </w:r>
      <w:r w:rsidRPr="00C76456">
        <w:rPr>
          <w:rFonts w:eastAsia="Times New Roman"/>
          <w:sz w:val="24"/>
          <w:szCs w:val="24"/>
        </w:rPr>
        <w:t xml:space="preserve"> </w:t>
      </w:r>
      <w:r>
        <w:rPr>
          <w:rFonts w:eastAsia="Times New Roman"/>
          <w:sz w:val="24"/>
          <w:szCs w:val="24"/>
        </w:rPr>
        <w:t>9,</w:t>
      </w:r>
      <w:r w:rsidRPr="00C76456">
        <w:rPr>
          <w:rFonts w:eastAsia="Times New Roman"/>
          <w:sz w:val="24"/>
          <w:szCs w:val="24"/>
        </w:rPr>
        <w:t>10</w:t>
      </w:r>
      <w:r>
        <w:rPr>
          <w:rFonts w:eastAsia="Times New Roman"/>
          <w:sz w:val="24"/>
          <w:szCs w:val="24"/>
        </w:rPr>
        <w:t xml:space="preserve"> </w:t>
      </w:r>
      <w:r w:rsidRPr="00C76456">
        <w:rPr>
          <w:rFonts w:eastAsia="Times New Roman"/>
          <w:sz w:val="24"/>
          <w:szCs w:val="24"/>
        </w:rPr>
        <w:t>и приложения 1</w:t>
      </w:r>
      <w:r>
        <w:rPr>
          <w:rFonts w:eastAsia="Times New Roman"/>
          <w:sz w:val="24"/>
          <w:szCs w:val="24"/>
        </w:rPr>
        <w:t>0 и 11</w:t>
      </w:r>
      <w:r w:rsidRPr="00C76456">
        <w:rPr>
          <w:rFonts w:eastAsia="Times New Roman"/>
          <w:sz w:val="24"/>
          <w:szCs w:val="24"/>
        </w:rPr>
        <w:t xml:space="preserve"> Порядка</w:t>
      </w:r>
      <w:r>
        <w:rPr>
          <w:rFonts w:eastAsia="Times New Roman"/>
          <w:sz w:val="24"/>
          <w:szCs w:val="24"/>
        </w:rPr>
        <w:t>, а также определяет возможность предоставления финансовой поддержки.</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xml:space="preserve">Если по результатам проверки </w:t>
      </w:r>
      <w:r>
        <w:rPr>
          <w:rFonts w:eastAsia="Times New Roman"/>
          <w:sz w:val="24"/>
          <w:szCs w:val="24"/>
        </w:rPr>
        <w:t xml:space="preserve">представленных </w:t>
      </w:r>
      <w:r w:rsidRPr="00C76456">
        <w:rPr>
          <w:rFonts w:eastAsia="Times New Roman"/>
          <w:sz w:val="24"/>
          <w:szCs w:val="24"/>
        </w:rPr>
        <w:t xml:space="preserve">документов, представленных Заявителем </w:t>
      </w:r>
      <w:r>
        <w:rPr>
          <w:rFonts w:eastAsia="Times New Roman"/>
          <w:sz w:val="24"/>
          <w:szCs w:val="24"/>
        </w:rPr>
        <w:t xml:space="preserve">Заявления и пакета документов </w:t>
      </w:r>
      <w:r w:rsidRPr="00C76456">
        <w:rPr>
          <w:rFonts w:eastAsia="Times New Roman"/>
          <w:sz w:val="24"/>
          <w:szCs w:val="24"/>
        </w:rPr>
        <w:t xml:space="preserve">не выявлены основания для отказа в предоставлении </w:t>
      </w:r>
      <w:r>
        <w:rPr>
          <w:rFonts w:eastAsia="Times New Roman"/>
          <w:sz w:val="24"/>
          <w:szCs w:val="24"/>
        </w:rPr>
        <w:t>финансовой поддержки</w:t>
      </w:r>
      <w:r w:rsidRPr="00C76456">
        <w:rPr>
          <w:rFonts w:eastAsia="Times New Roman"/>
          <w:sz w:val="24"/>
          <w:szCs w:val="24"/>
        </w:rPr>
        <w:t xml:space="preserve">, установленные пунктом </w:t>
      </w:r>
      <w:r>
        <w:rPr>
          <w:rFonts w:eastAsia="Times New Roman"/>
          <w:sz w:val="24"/>
          <w:szCs w:val="24"/>
        </w:rPr>
        <w:t>12</w:t>
      </w:r>
      <w:r w:rsidRPr="00C76456">
        <w:rPr>
          <w:rFonts w:eastAsia="Times New Roman"/>
          <w:sz w:val="24"/>
          <w:szCs w:val="24"/>
        </w:rPr>
        <w:t xml:space="preserve"> Порядка, составляется положительное заключение</w:t>
      </w:r>
      <w:r>
        <w:rPr>
          <w:rFonts w:eastAsia="Times New Roman"/>
          <w:sz w:val="24"/>
          <w:szCs w:val="24"/>
        </w:rPr>
        <w:t xml:space="preserve"> по Заявителю</w:t>
      </w:r>
      <w:r w:rsidRPr="00C76456">
        <w:rPr>
          <w:rFonts w:eastAsia="Times New Roman"/>
          <w:sz w:val="24"/>
          <w:szCs w:val="24"/>
        </w:rPr>
        <w:t xml:space="preserve">. </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xml:space="preserve">Если по результатам проверки документов, представленных Заявителем </w:t>
      </w:r>
      <w:r>
        <w:rPr>
          <w:rFonts w:eastAsia="Times New Roman"/>
          <w:sz w:val="24"/>
          <w:szCs w:val="24"/>
        </w:rPr>
        <w:t>Заявления и пакета документов</w:t>
      </w:r>
      <w:r w:rsidRPr="00C76456">
        <w:rPr>
          <w:rFonts w:eastAsia="Times New Roman"/>
          <w:sz w:val="24"/>
          <w:szCs w:val="24"/>
        </w:rPr>
        <w:t xml:space="preserve"> выявлены основания для отказа в предоставлении </w:t>
      </w:r>
      <w:r>
        <w:rPr>
          <w:rFonts w:eastAsia="Times New Roman"/>
          <w:sz w:val="24"/>
          <w:szCs w:val="24"/>
        </w:rPr>
        <w:t>финансовой поддержки</w:t>
      </w:r>
      <w:r w:rsidRPr="00C76456">
        <w:rPr>
          <w:rFonts w:eastAsia="Times New Roman"/>
          <w:sz w:val="24"/>
          <w:szCs w:val="24"/>
        </w:rPr>
        <w:t xml:space="preserve">, установленные пунктом 12 Порядка, составляется отрицательное заключение.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Заявление, пакет документов и заключение направляются в конкурсную комиссию.</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Конкурсная комиссия формируется в составе десяти человек: из сотрудников Администрации городского округа Жуковский и представителей организаций, образующих инфраструктуру поддержки СМСП.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Конкурсная комиссия рассматривает Заявление, пакет документов и заключение и принимает решение: </w:t>
      </w:r>
    </w:p>
    <w:p w:rsidR="00947E79" w:rsidRPr="00C76456" w:rsidRDefault="00947E79" w:rsidP="00947E79">
      <w:pPr>
        <w:ind w:left="426"/>
        <w:jc w:val="both"/>
        <w:rPr>
          <w:rFonts w:eastAsia="Times New Roman"/>
          <w:sz w:val="24"/>
          <w:szCs w:val="24"/>
        </w:rPr>
      </w:pPr>
      <w:r w:rsidRPr="00C76456">
        <w:rPr>
          <w:rFonts w:eastAsia="Times New Roman"/>
          <w:sz w:val="24"/>
          <w:szCs w:val="24"/>
        </w:rPr>
        <w:t>- о предоставлении финансовой поддержки (субсидии) СМСП;</w:t>
      </w:r>
    </w:p>
    <w:p w:rsidR="00947E79" w:rsidRPr="00C76456" w:rsidRDefault="00947E79" w:rsidP="00947E79">
      <w:pPr>
        <w:ind w:left="426"/>
        <w:jc w:val="both"/>
        <w:rPr>
          <w:rFonts w:eastAsia="Times New Roman"/>
          <w:sz w:val="24"/>
          <w:szCs w:val="24"/>
        </w:rPr>
      </w:pPr>
      <w:r w:rsidRPr="00C76456">
        <w:rPr>
          <w:rFonts w:eastAsia="Times New Roman"/>
          <w:sz w:val="24"/>
          <w:szCs w:val="24"/>
        </w:rPr>
        <w:t>- об отказе в предоставлении финансовой поддержки (субсидии) СМСП, при наличии оснований для отказа, указанных в пункте 12</w:t>
      </w:r>
      <w:r>
        <w:rPr>
          <w:rFonts w:eastAsia="Times New Roman"/>
          <w:sz w:val="24"/>
          <w:szCs w:val="24"/>
        </w:rPr>
        <w:t xml:space="preserve">.1 </w:t>
      </w:r>
      <w:r w:rsidRPr="00C76456">
        <w:rPr>
          <w:rFonts w:eastAsia="Times New Roman"/>
          <w:sz w:val="24"/>
          <w:szCs w:val="24"/>
        </w:rPr>
        <w:t xml:space="preserve"> Порядка.</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Размер субсидии определяется в соответствии с рейтингом, составляемым по результатам балльной оценки критериев и расчетом размера субсидии в соответствии с приложением № </w:t>
      </w:r>
      <w:r>
        <w:rPr>
          <w:rFonts w:eastAsia="Times New Roman"/>
          <w:sz w:val="24"/>
          <w:szCs w:val="24"/>
        </w:rPr>
        <w:t>4</w:t>
      </w:r>
      <w:r w:rsidRPr="00C76456">
        <w:rPr>
          <w:rFonts w:eastAsia="Times New Roman"/>
          <w:sz w:val="24"/>
          <w:szCs w:val="24"/>
        </w:rPr>
        <w:t>.</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Протоколы заседания Конкурсной комиссии размещаются на официальном сайте городского округа Жуковский </w:t>
      </w:r>
      <w:hyperlink r:id="rId13" w:history="1">
        <w:r w:rsidRPr="00C76456">
          <w:rPr>
            <w:rStyle w:val="afffff8"/>
            <w:rFonts w:eastAsia="Times New Roman"/>
            <w:sz w:val="24"/>
            <w:szCs w:val="24"/>
          </w:rPr>
          <w:t>http://zhukovskiy.ru</w:t>
        </w:r>
      </w:hyperlink>
      <w:r w:rsidRPr="00C76456">
        <w:rPr>
          <w:rFonts w:eastAsia="Times New Roman"/>
          <w:sz w:val="24"/>
          <w:szCs w:val="24"/>
        </w:rPr>
        <w:t xml:space="preserve">. </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Субсидия предоставляется в пределах средств, предусмотренных в бюджете городского округа Жуковский, </w:t>
      </w:r>
      <w:r>
        <w:rPr>
          <w:rFonts w:eastAsia="Times New Roman"/>
          <w:sz w:val="24"/>
          <w:szCs w:val="24"/>
        </w:rPr>
        <w:t>на основании заключенного</w:t>
      </w:r>
      <w:r w:rsidRPr="00C76456">
        <w:rPr>
          <w:rFonts w:eastAsia="Times New Roman"/>
          <w:sz w:val="24"/>
          <w:szCs w:val="24"/>
        </w:rPr>
        <w:t xml:space="preserve"> </w:t>
      </w:r>
      <w:r>
        <w:rPr>
          <w:rFonts w:eastAsia="Times New Roman"/>
          <w:sz w:val="24"/>
          <w:szCs w:val="24"/>
        </w:rPr>
        <w:t>Д</w:t>
      </w:r>
      <w:r w:rsidRPr="00C76456">
        <w:rPr>
          <w:rFonts w:eastAsia="Times New Roman"/>
          <w:sz w:val="24"/>
          <w:szCs w:val="24"/>
        </w:rPr>
        <w:t>оговор</w:t>
      </w:r>
      <w:r>
        <w:rPr>
          <w:rFonts w:eastAsia="Times New Roman"/>
          <w:sz w:val="24"/>
          <w:szCs w:val="24"/>
        </w:rPr>
        <w:t>а</w:t>
      </w:r>
      <w:r w:rsidRPr="00C76456">
        <w:rPr>
          <w:rFonts w:eastAsia="Times New Roman"/>
          <w:sz w:val="24"/>
          <w:szCs w:val="24"/>
        </w:rPr>
        <w:t>.</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В случае наступления периода действия режима повышенной готовности для органов управления и сил Московской областной системы предупреждения и ликвидации чрезвычайных ситуаций и действия ограничительных мероприятий (карантина), вводимых в случае угрозы возникновения и (или) распространения новой коронавирусной инфекции (COVID-2019) на территории Московской области (далее - Период), допускается изменение сроков достижения результатов предоставления Субсидии и сроков достижения значений показателей, необходимых для достижения результатов предоставления Субсидии, установленных Договором, но не более чем на три года при условии невозможности достижения значений показателей, необходимых для достижения результатов предоставления Субсидии, в сроки, установленные Договором, в связи с наступлением такого Периода.</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В случае наступления Периода получатель Субсидии не позднее чем за 30 календарных дней до наступления даты представления отчетов о достижении результатов предоставления Субсидии и (или) значений показателей, необходимых для достижения результатов предоставления Субсидии, установленных Договором, направляет в Администрацию подписанное руководителем мотивированное заявление об изменении сроков достижения результатов предоставления Субсидии и сроков достижения значений показателей, необходимых для достижения результатов предоставления Субсидии, установленных Договором, с приложением к нему документов, обосновывающих степень влияния наступления Периода на достижение </w:t>
      </w:r>
      <w:r w:rsidRPr="00C76456">
        <w:rPr>
          <w:rFonts w:eastAsia="Times New Roman"/>
          <w:sz w:val="24"/>
          <w:szCs w:val="24"/>
        </w:rPr>
        <w:lastRenderedPageBreak/>
        <w:t>результата предоставления Субсидии и значений показателей, необходимых для достижения результатов предоставления Субсидии (далее - Мотивированное заявление), а также отчета о достижении результатов предоставления Субсидии и значений показателей, необходимых для достижения результатов предоставления Субсидии, установленных Договором (по состоянию на дату подачи Мотивированного заявления).</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Конкурсная комиссия в течение 10 календарных дней со дня поступления Мотивированного заявления и отчета о достижении результатов предоставления Субсидии и значений показателей, необходимых для достижения результатов предоставления Субсидии, установленных Договором, принимает решение об обоснованности влияния наступления Периода на недостижение результатов предоставления Субсидии и значений показателей, необходимых для достижения результатов предоставления Субсидии, установленных Договором.</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Администрация рассматривает Мотивированное заявление и с учетом решения Конкурсной комиссии об обоснованности влияния наступления Периода на недостижение результатов предоставления Субсидии и значений показателей, необходимых для достижения результатов предоставления Субсидии, в течение 10 календарных дней со дня принятия решения Конкурсной комиссией принимает одно из следующих решений:</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о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Соглашением;</w:t>
      </w:r>
    </w:p>
    <w:p w:rsidR="00947E79" w:rsidRPr="00C76456" w:rsidRDefault="00947E79" w:rsidP="00947E79">
      <w:pPr>
        <w:ind w:firstLine="426"/>
        <w:jc w:val="both"/>
        <w:rPr>
          <w:rFonts w:eastAsia="Times New Roman"/>
          <w:sz w:val="24"/>
          <w:szCs w:val="24"/>
        </w:rPr>
      </w:pPr>
      <w:r w:rsidRPr="00C76456">
        <w:rPr>
          <w:rFonts w:eastAsia="Times New Roman"/>
          <w:sz w:val="24"/>
          <w:szCs w:val="24"/>
        </w:rPr>
        <w:t>- об отказе в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отказе в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Соглашением.</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О принятом решении Администрация городского округа Жуковский уведомляет получателя Субсидии в срок не более 3 календарных дней с даты принятия соответствующего решения.</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В случае принятия решения о признании влияния наступления Периода на достижение результатов предоставления Субсидии и значений показателей, необходимых для достижения результатов предоставления Субсидии, и продлении сроков достижения результатов предоставления Субсидии и сроков достижения показателей, необходимых для достижения результатов предоставления Субсидии, установленных Договором, Администрация одновременно с уведомлением направляет получателю Субсидии дополнительное соглашение к Договору о предоставлении субсидии в части продления сроков достижения указанных результатов и показателей.</w:t>
      </w:r>
    </w:p>
    <w:p w:rsidR="00947E79" w:rsidRPr="00C76456" w:rsidRDefault="00947E79" w:rsidP="00947E79">
      <w:pPr>
        <w:ind w:left="567"/>
        <w:jc w:val="both"/>
        <w:rPr>
          <w:rFonts w:eastAsia="Times New Roman"/>
          <w:sz w:val="24"/>
          <w:szCs w:val="24"/>
        </w:rPr>
      </w:pPr>
    </w:p>
    <w:p w:rsidR="00947E79" w:rsidRPr="00C76456" w:rsidRDefault="00947E79" w:rsidP="00947E79">
      <w:pPr>
        <w:jc w:val="both"/>
        <w:rPr>
          <w:rFonts w:eastAsia="Times New Roman"/>
          <w:sz w:val="24"/>
          <w:szCs w:val="24"/>
        </w:rPr>
      </w:pPr>
    </w:p>
    <w:p w:rsidR="00947E79" w:rsidRPr="00C76456" w:rsidRDefault="00947E79" w:rsidP="00ED08B2">
      <w:pPr>
        <w:numPr>
          <w:ilvl w:val="0"/>
          <w:numId w:val="4"/>
        </w:numPr>
        <w:spacing w:after="0" w:line="240" w:lineRule="auto"/>
        <w:jc w:val="center"/>
        <w:rPr>
          <w:rFonts w:eastAsia="Times New Roman"/>
          <w:b/>
          <w:color w:val="000000"/>
          <w:sz w:val="24"/>
          <w:szCs w:val="24"/>
        </w:rPr>
      </w:pPr>
      <w:r w:rsidRPr="00C76456">
        <w:rPr>
          <w:rFonts w:eastAsia="Times New Roman"/>
          <w:b/>
          <w:color w:val="000000"/>
          <w:sz w:val="24"/>
          <w:szCs w:val="24"/>
        </w:rPr>
        <w:t>Заключение договора</w:t>
      </w:r>
    </w:p>
    <w:p w:rsidR="00947E79" w:rsidRPr="00C76456" w:rsidRDefault="00947E79" w:rsidP="00947E79">
      <w:pPr>
        <w:ind w:left="1414"/>
        <w:rPr>
          <w:rFonts w:eastAsia="Times New Roman"/>
          <w:b/>
          <w:color w:val="000000"/>
          <w:sz w:val="24"/>
          <w:szCs w:val="24"/>
        </w:rPr>
      </w:pP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На основании постановления Администрации городского округа Жуковский о распределении субсидий Администрация заключает Договор.</w:t>
      </w:r>
    </w:p>
    <w:p w:rsidR="00947E79" w:rsidRPr="00C76456" w:rsidRDefault="00947E79" w:rsidP="00ED08B2">
      <w:pPr>
        <w:numPr>
          <w:ilvl w:val="1"/>
          <w:numId w:val="4"/>
        </w:numPr>
        <w:spacing w:after="0" w:line="240" w:lineRule="auto"/>
        <w:ind w:left="0" w:firstLine="426"/>
        <w:jc w:val="both"/>
        <w:rPr>
          <w:rFonts w:eastAsia="Times New Roman"/>
          <w:sz w:val="24"/>
          <w:szCs w:val="24"/>
        </w:rPr>
      </w:pPr>
      <w:r w:rsidRPr="00C76456">
        <w:rPr>
          <w:rFonts w:eastAsia="Times New Roman"/>
          <w:sz w:val="24"/>
          <w:szCs w:val="24"/>
        </w:rPr>
        <w:t xml:space="preserve">Договор между Администрацией и СМСП заключается по форме согласно приложению № </w:t>
      </w:r>
      <w:r>
        <w:rPr>
          <w:rFonts w:eastAsia="Times New Roman"/>
          <w:sz w:val="24"/>
          <w:szCs w:val="24"/>
        </w:rPr>
        <w:t>5</w:t>
      </w:r>
      <w:r w:rsidRPr="00C76456">
        <w:rPr>
          <w:rFonts w:eastAsia="Times New Roman"/>
          <w:sz w:val="24"/>
          <w:szCs w:val="24"/>
        </w:rPr>
        <w:t xml:space="preserve"> к настоящему Порядку. </w:t>
      </w:r>
    </w:p>
    <w:p w:rsidR="00947E79" w:rsidRPr="00C76456" w:rsidRDefault="00947E79" w:rsidP="00947E79">
      <w:pPr>
        <w:ind w:left="709"/>
        <w:jc w:val="center"/>
        <w:rPr>
          <w:rFonts w:eastAsia="Times New Roman"/>
          <w:b/>
          <w:color w:val="000000"/>
          <w:sz w:val="24"/>
          <w:szCs w:val="24"/>
        </w:rPr>
      </w:pPr>
    </w:p>
    <w:p w:rsidR="00947E79" w:rsidRPr="00C76456" w:rsidRDefault="00947E79" w:rsidP="00ED08B2">
      <w:pPr>
        <w:numPr>
          <w:ilvl w:val="0"/>
          <w:numId w:val="4"/>
        </w:numPr>
        <w:spacing w:after="0" w:line="240" w:lineRule="auto"/>
        <w:jc w:val="center"/>
        <w:rPr>
          <w:rFonts w:eastAsia="Times New Roman"/>
          <w:b/>
          <w:color w:val="000000"/>
          <w:sz w:val="24"/>
          <w:szCs w:val="24"/>
        </w:rPr>
      </w:pPr>
      <w:r w:rsidRPr="00C76456">
        <w:rPr>
          <w:rFonts w:eastAsia="Times New Roman"/>
          <w:b/>
          <w:color w:val="000000"/>
          <w:sz w:val="24"/>
          <w:szCs w:val="24"/>
        </w:rPr>
        <w:lastRenderedPageBreak/>
        <w:t>Контроль целевого использования субсидии</w:t>
      </w:r>
    </w:p>
    <w:p w:rsidR="00947E79" w:rsidRPr="00C76456" w:rsidRDefault="00947E79" w:rsidP="00947E79">
      <w:pPr>
        <w:ind w:left="709"/>
        <w:rPr>
          <w:rFonts w:eastAsia="Times New Roman"/>
          <w:b/>
          <w:color w:val="000000"/>
          <w:sz w:val="24"/>
          <w:szCs w:val="24"/>
        </w:rPr>
      </w:pP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Контроль условий, целей, и порядка предоставления и использования субсидий из средств бюджета городского округа Жуковский, предоставляемых в соответствии с настоящим Порядком, осуществляется Администрацией и иными уполномоченными органами в соответствии с законодательством Российской Федерации.</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Субъекты малого и среднего предпринимательства - исполнители мероприятий Программы несут ответственность за достоверность данных, представляемых ими для получения субсидии, а также за нецелевое использование средств бюджета городского округа Жуковский в соответствии с законодательством Российской Федерации.</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В случае нарушения условий, установленных при предоставлении субсидии, средства подлежат возврату в бюджет городского округа Жуковский.</w:t>
      </w:r>
    </w:p>
    <w:p w:rsidR="00947E79" w:rsidRPr="00C76456" w:rsidRDefault="00947E79" w:rsidP="00947E79">
      <w:pPr>
        <w:widowControl w:val="0"/>
        <w:autoSpaceDE w:val="0"/>
        <w:autoSpaceDN w:val="0"/>
        <w:adjustRightInd w:val="0"/>
        <w:jc w:val="both"/>
        <w:rPr>
          <w:rFonts w:eastAsia="Times New Roman"/>
          <w:sz w:val="24"/>
          <w:szCs w:val="24"/>
        </w:rPr>
      </w:pPr>
    </w:p>
    <w:p w:rsidR="00947E79" w:rsidRPr="00C76456" w:rsidRDefault="00947E79" w:rsidP="00947E79">
      <w:pPr>
        <w:widowControl w:val="0"/>
        <w:autoSpaceDE w:val="0"/>
        <w:autoSpaceDN w:val="0"/>
        <w:adjustRightInd w:val="0"/>
        <w:jc w:val="both"/>
        <w:rPr>
          <w:rFonts w:eastAsia="Times New Roman"/>
          <w:sz w:val="24"/>
          <w:szCs w:val="24"/>
        </w:rPr>
      </w:pPr>
    </w:p>
    <w:p w:rsidR="00947E79" w:rsidRPr="00C76456" w:rsidRDefault="00947E79" w:rsidP="00ED08B2">
      <w:pPr>
        <w:numPr>
          <w:ilvl w:val="0"/>
          <w:numId w:val="4"/>
        </w:numPr>
        <w:spacing w:after="0" w:line="240" w:lineRule="auto"/>
        <w:jc w:val="center"/>
        <w:rPr>
          <w:rFonts w:eastAsia="Times New Roman"/>
          <w:b/>
          <w:color w:val="000000"/>
          <w:sz w:val="24"/>
          <w:szCs w:val="24"/>
        </w:rPr>
      </w:pPr>
      <w:r w:rsidRPr="00C76456">
        <w:rPr>
          <w:rFonts w:eastAsia="Times New Roman"/>
          <w:b/>
          <w:color w:val="000000"/>
          <w:sz w:val="24"/>
          <w:szCs w:val="24"/>
        </w:rPr>
        <w:t>Порядок возврата субсидии в случае выявления нарушения условий ее предоставления</w:t>
      </w:r>
    </w:p>
    <w:p w:rsidR="00947E79" w:rsidRPr="00C76456" w:rsidRDefault="00947E79" w:rsidP="00947E79">
      <w:pPr>
        <w:ind w:left="709"/>
        <w:rPr>
          <w:rFonts w:eastAsia="Times New Roman"/>
          <w:b/>
          <w:color w:val="000000"/>
          <w:sz w:val="24"/>
          <w:szCs w:val="24"/>
        </w:rPr>
      </w:pP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Администрация и (или) орган муниципального финансового контроля осуществляет контроль за выполнением получателями субсидии обязательств по Договору.</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В случае невыполнения обязательств по Договору сумма субсидии (часть субсидии) подлежит возврату в бюджет городского округа Жуковский.</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Полученная субсидия (часть субсидии) подлежит возврату в случае:</w:t>
      </w:r>
    </w:p>
    <w:p w:rsidR="00947E79" w:rsidRPr="00C76456" w:rsidRDefault="00947E79" w:rsidP="00947E79">
      <w:pPr>
        <w:ind w:firstLine="567"/>
        <w:jc w:val="both"/>
        <w:rPr>
          <w:rFonts w:eastAsia="Times New Roman"/>
          <w:sz w:val="24"/>
          <w:szCs w:val="24"/>
        </w:rPr>
      </w:pPr>
      <w:r w:rsidRPr="00C76456">
        <w:rPr>
          <w:rFonts w:eastAsia="Times New Roman"/>
          <w:sz w:val="24"/>
          <w:szCs w:val="24"/>
        </w:rPr>
        <w:t>- не предоставления получателем отчетности и документов, установленных Договором;</w:t>
      </w:r>
    </w:p>
    <w:p w:rsidR="00947E79" w:rsidRPr="00C76456" w:rsidRDefault="00947E79" w:rsidP="00947E79">
      <w:pPr>
        <w:ind w:firstLine="567"/>
        <w:jc w:val="both"/>
        <w:rPr>
          <w:rFonts w:eastAsia="Times New Roman"/>
          <w:sz w:val="24"/>
          <w:szCs w:val="24"/>
        </w:rPr>
      </w:pPr>
      <w:r w:rsidRPr="00C76456">
        <w:rPr>
          <w:rFonts w:eastAsia="Times New Roman"/>
          <w:sz w:val="24"/>
          <w:szCs w:val="24"/>
        </w:rPr>
        <w:t>- выявления факта недостоверности сведений, изложенных в представленных отчетности и документах, установленных Договором;</w:t>
      </w:r>
    </w:p>
    <w:p w:rsidR="00947E79" w:rsidRPr="00C76456" w:rsidRDefault="00947E79" w:rsidP="00947E79">
      <w:pPr>
        <w:ind w:firstLine="567"/>
        <w:jc w:val="both"/>
        <w:rPr>
          <w:rFonts w:eastAsia="Times New Roman"/>
          <w:sz w:val="24"/>
          <w:szCs w:val="24"/>
        </w:rPr>
      </w:pPr>
      <w:r w:rsidRPr="00C76456">
        <w:rPr>
          <w:rFonts w:eastAsia="Times New Roman"/>
          <w:sz w:val="24"/>
          <w:szCs w:val="24"/>
        </w:rPr>
        <w:t>- объявления о несостоятельности (банкротстве), ликвидации или реорганизации СМСП до 31 декабря года, следующего за годом получения субсидии.</w:t>
      </w:r>
    </w:p>
    <w:p w:rsidR="00947E79" w:rsidRPr="00C76456" w:rsidRDefault="00947E79" w:rsidP="00947E79">
      <w:pPr>
        <w:ind w:firstLine="567"/>
        <w:jc w:val="both"/>
        <w:rPr>
          <w:rFonts w:eastAsia="Times New Roman"/>
          <w:sz w:val="24"/>
          <w:szCs w:val="24"/>
        </w:rPr>
      </w:pPr>
      <w:r w:rsidRPr="00C76456">
        <w:rPr>
          <w:rFonts w:eastAsia="Times New Roman"/>
          <w:sz w:val="24"/>
          <w:szCs w:val="24"/>
        </w:rPr>
        <w:t xml:space="preserve">- приобретения СМСП за счет полученных средств иностранной валюты.  </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При наличии оснований, указанных в абзацах 2,3 пункта 9.3 Порядка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В случае не устранения нарушений в сроки, указанные в акте, а так же в случае, указанном в абзаце 4 пункта 9.3, Администрация принимает решение о возврате в бюджет городского округа Жуковский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должны быть перечислены средства (далее - требование).</w:t>
      </w:r>
    </w:p>
    <w:p w:rsidR="00947E79" w:rsidRPr="00C76456" w:rsidRDefault="00947E79" w:rsidP="00ED08B2">
      <w:pPr>
        <w:numPr>
          <w:ilvl w:val="1"/>
          <w:numId w:val="4"/>
        </w:numPr>
        <w:spacing w:after="0" w:line="240" w:lineRule="auto"/>
        <w:ind w:left="0" w:firstLine="567"/>
        <w:jc w:val="both"/>
        <w:rPr>
          <w:rFonts w:eastAsia="Times New Roman"/>
          <w:sz w:val="24"/>
          <w:szCs w:val="24"/>
        </w:rPr>
      </w:pPr>
      <w:r w:rsidRPr="00C76456">
        <w:rPr>
          <w:rFonts w:eastAsia="Times New Roman"/>
          <w:sz w:val="24"/>
          <w:szCs w:val="24"/>
        </w:rPr>
        <w:t>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947E79" w:rsidRPr="00C76456" w:rsidRDefault="00947E79" w:rsidP="00947E79">
      <w:pPr>
        <w:widowControl w:val="0"/>
        <w:autoSpaceDE w:val="0"/>
        <w:autoSpaceDN w:val="0"/>
        <w:adjustRightInd w:val="0"/>
        <w:ind w:firstLine="709"/>
        <w:jc w:val="both"/>
        <w:rPr>
          <w:rFonts w:eastAsia="Times New Roman"/>
          <w:sz w:val="24"/>
          <w:szCs w:val="24"/>
        </w:rPr>
      </w:pPr>
    </w:p>
    <w:p w:rsidR="00947E79" w:rsidRPr="00C76456" w:rsidRDefault="00947E79" w:rsidP="00947E79">
      <w:pPr>
        <w:widowControl w:val="0"/>
        <w:autoSpaceDE w:val="0"/>
        <w:autoSpaceDN w:val="0"/>
        <w:adjustRightInd w:val="0"/>
        <w:jc w:val="center"/>
        <w:outlineLvl w:val="1"/>
        <w:rPr>
          <w:sz w:val="24"/>
          <w:szCs w:val="24"/>
        </w:rPr>
      </w:pPr>
      <w:r w:rsidRPr="00C76456">
        <w:rPr>
          <w:rFonts w:eastAsia="Times New Roman"/>
          <w:sz w:val="24"/>
          <w:szCs w:val="24"/>
        </w:rPr>
        <w:br w:type="page"/>
      </w:r>
      <w:r w:rsidRPr="00C76456">
        <w:rPr>
          <w:rFonts w:eastAsia="Times New Roman"/>
          <w:sz w:val="24"/>
          <w:szCs w:val="24"/>
        </w:rPr>
        <w:lastRenderedPageBreak/>
        <w:t xml:space="preserve">                                                                             </w:t>
      </w:r>
      <w:r w:rsidRPr="00C76456">
        <w:rPr>
          <w:sz w:val="24"/>
          <w:szCs w:val="24"/>
        </w:rPr>
        <w:t xml:space="preserve">Приложение </w:t>
      </w:r>
      <w:r>
        <w:rPr>
          <w:sz w:val="24"/>
          <w:szCs w:val="24"/>
        </w:rPr>
        <w:t>1</w:t>
      </w:r>
      <w:r w:rsidRPr="00C76456">
        <w:rPr>
          <w:sz w:val="24"/>
          <w:szCs w:val="24"/>
        </w:rPr>
        <w:t xml:space="preserve">   </w:t>
      </w:r>
    </w:p>
    <w:p w:rsidR="00947E79" w:rsidRDefault="00947E79" w:rsidP="00947E79">
      <w:pPr>
        <w:ind w:left="5664" w:firstLine="6"/>
        <w:rPr>
          <w:sz w:val="24"/>
          <w:szCs w:val="24"/>
        </w:rPr>
      </w:pPr>
      <w:r w:rsidRPr="00C76456">
        <w:rPr>
          <w:sz w:val="24"/>
          <w:szCs w:val="24"/>
        </w:rPr>
        <w:t xml:space="preserve">                 к настоящему Порядку</w:t>
      </w:r>
    </w:p>
    <w:p w:rsidR="00947E79" w:rsidRDefault="00947E79" w:rsidP="00947E79">
      <w:pPr>
        <w:ind w:left="5664" w:firstLine="6"/>
        <w:rPr>
          <w:sz w:val="24"/>
          <w:szCs w:val="24"/>
        </w:rPr>
      </w:pPr>
    </w:p>
    <w:p w:rsidR="00947E79" w:rsidRPr="00C86D90" w:rsidRDefault="00947E79" w:rsidP="00947E79">
      <w:pPr>
        <w:pStyle w:val="ConsPlusTitle"/>
        <w:widowControl/>
        <w:ind w:left="-425" w:right="-425"/>
        <w:jc w:val="center"/>
      </w:pPr>
    </w:p>
    <w:p w:rsidR="00947E79" w:rsidRPr="000956E2" w:rsidRDefault="00947E79" w:rsidP="00947E79">
      <w:pPr>
        <w:pStyle w:val="ConsPlusTitle"/>
        <w:widowControl/>
        <w:ind w:left="5670"/>
        <w:jc w:val="right"/>
        <w:rPr>
          <w:b w:val="0"/>
        </w:rPr>
      </w:pPr>
      <w:r w:rsidRPr="000956E2">
        <w:rPr>
          <w:b w:val="0"/>
        </w:rPr>
        <w:t>ФОРМА</w:t>
      </w:r>
    </w:p>
    <w:p w:rsidR="00947E79" w:rsidRPr="000956E2" w:rsidRDefault="00947E79" w:rsidP="00947E79">
      <w:pPr>
        <w:pStyle w:val="ConsPlusTitle"/>
        <w:widowControl/>
        <w:ind w:left="5670"/>
        <w:rPr>
          <w:b w:val="0"/>
          <w:sz w:val="28"/>
          <w:szCs w:val="28"/>
        </w:rPr>
      </w:pPr>
      <w:r w:rsidRPr="000956E2">
        <w:rPr>
          <w:b w:val="0"/>
        </w:rPr>
        <w:t>В Администрацию городского округа Жуковский</w:t>
      </w:r>
    </w:p>
    <w:p w:rsidR="00947E79" w:rsidRPr="000956E2" w:rsidRDefault="00947E79" w:rsidP="00947E79">
      <w:pPr>
        <w:pStyle w:val="ConsPlusTitle"/>
        <w:widowControl/>
        <w:ind w:left="5670"/>
        <w:rPr>
          <w:sz w:val="28"/>
          <w:szCs w:val="28"/>
        </w:rPr>
      </w:pPr>
    </w:p>
    <w:p w:rsidR="00947E79" w:rsidRPr="000956E2" w:rsidRDefault="00947E79" w:rsidP="00947E79">
      <w:pPr>
        <w:pStyle w:val="ConsPlusTitle"/>
        <w:widowControl/>
        <w:shd w:val="clear" w:color="auto" w:fill="FFFFFF"/>
        <w:jc w:val="center"/>
      </w:pPr>
      <w:r w:rsidRPr="000956E2">
        <w:t>Заявление на предоставление финансовой поддержки</w:t>
      </w:r>
    </w:p>
    <w:p w:rsidR="00947E79" w:rsidRPr="000956E2" w:rsidRDefault="00947E79" w:rsidP="00947E79">
      <w:pPr>
        <w:pStyle w:val="ConsPlusTitle"/>
        <w:widowControl/>
        <w:jc w:val="center"/>
        <w:rPr>
          <w:b w:val="0"/>
          <w:u w:val="single"/>
        </w:rPr>
      </w:pPr>
      <w:r w:rsidRPr="000956E2">
        <w:rPr>
          <w:b w:val="0"/>
          <w:bCs w:val="0"/>
          <w:u w:val="single"/>
        </w:rPr>
        <w:t>Мероприятие «</w:t>
      </w:r>
      <w:r w:rsidRPr="000956E2">
        <w:rPr>
          <w:b w:val="0"/>
          <w:u w:val="single"/>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либо модернизации производства товаров (работ, услуг)»</w:t>
      </w:r>
    </w:p>
    <w:p w:rsidR="00947E79" w:rsidRPr="000956E2" w:rsidRDefault="00947E79" w:rsidP="00947E79">
      <w:pPr>
        <w:pStyle w:val="ConsPlusTitle"/>
        <w:widowControl/>
        <w:jc w:val="center"/>
        <w:rPr>
          <w:b w:val="0"/>
          <w:sz w:val="16"/>
          <w:szCs w:val="16"/>
        </w:rPr>
      </w:pPr>
    </w:p>
    <w:p w:rsidR="00947E79" w:rsidRPr="000956E2" w:rsidRDefault="00947E79" w:rsidP="00947E79">
      <w:pPr>
        <w:pStyle w:val="ConsPlusTitle"/>
        <w:widowControl/>
        <w:jc w:val="both"/>
      </w:pPr>
      <w:r w:rsidRPr="000956E2">
        <w:rPr>
          <w:bCs w:val="0"/>
        </w:rPr>
        <w:t xml:space="preserve">Раздел </w:t>
      </w:r>
      <w:r w:rsidRPr="000956E2">
        <w:rPr>
          <w:bCs w:val="0"/>
          <w:lang w:val="en-US"/>
        </w:rPr>
        <w:t>I</w:t>
      </w:r>
      <w:r w:rsidRPr="000956E2">
        <w:rPr>
          <w:bCs w:val="0"/>
        </w:rPr>
        <w:t xml:space="preserve">. Сведения о Заявителе </w:t>
      </w:r>
    </w:p>
    <w:tbl>
      <w:tblPr>
        <w:tblpPr w:leftFromText="180" w:rightFromText="180" w:vertAnchor="text" w:horzAnchor="margin" w:tblpX="83" w:tblpY="148"/>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034"/>
        <w:gridCol w:w="54"/>
        <w:gridCol w:w="5201"/>
      </w:tblGrid>
      <w:tr w:rsidR="00947E79" w:rsidRPr="000956E2" w:rsidTr="00852409">
        <w:tc>
          <w:tcPr>
            <w:tcW w:w="5088" w:type="dxa"/>
            <w:gridSpan w:val="2"/>
            <w:shd w:val="clear" w:color="auto" w:fill="auto"/>
          </w:tcPr>
          <w:p w:rsidR="00947E79" w:rsidRPr="00D0509D" w:rsidRDefault="00947E79" w:rsidP="00852409">
            <w:pPr>
              <w:spacing w:line="216" w:lineRule="auto"/>
              <w:rPr>
                <w:sz w:val="28"/>
                <w:szCs w:val="28"/>
              </w:rPr>
            </w:pPr>
            <w:r w:rsidRPr="00D0509D">
              <w:rPr>
                <w:sz w:val="24"/>
                <w:szCs w:val="24"/>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201" w:type="dxa"/>
            <w:shd w:val="clear" w:color="auto" w:fill="auto"/>
          </w:tcPr>
          <w:p w:rsidR="00947E79" w:rsidRPr="00D0509D" w:rsidRDefault="00947E79" w:rsidP="00852409">
            <w:pPr>
              <w:jc w:val="both"/>
              <w:rPr>
                <w:b/>
                <w:i/>
                <w:sz w:val="28"/>
                <w:szCs w:val="28"/>
              </w:rPr>
            </w:pPr>
          </w:p>
        </w:tc>
      </w:tr>
      <w:tr w:rsidR="00947E79" w:rsidRPr="000956E2" w:rsidTr="00852409">
        <w:tc>
          <w:tcPr>
            <w:tcW w:w="5088" w:type="dxa"/>
            <w:gridSpan w:val="2"/>
            <w:shd w:val="clear" w:color="auto" w:fill="auto"/>
          </w:tcPr>
          <w:p w:rsidR="00947E79" w:rsidRPr="00D0509D" w:rsidRDefault="00947E79" w:rsidP="00852409">
            <w:pPr>
              <w:rPr>
                <w:sz w:val="28"/>
                <w:szCs w:val="28"/>
              </w:rPr>
            </w:pPr>
            <w:r w:rsidRPr="00D0509D">
              <w:rPr>
                <w:sz w:val="24"/>
                <w:szCs w:val="24"/>
              </w:rPr>
              <w:t xml:space="preserve">Сокращенное наименование юридического лица /ИП </w:t>
            </w:r>
          </w:p>
        </w:tc>
        <w:tc>
          <w:tcPr>
            <w:tcW w:w="5201" w:type="dxa"/>
            <w:shd w:val="clear" w:color="auto" w:fill="auto"/>
          </w:tcPr>
          <w:p w:rsidR="00947E79" w:rsidRPr="00D0509D" w:rsidRDefault="00947E79" w:rsidP="00852409">
            <w:pPr>
              <w:jc w:val="both"/>
              <w:rPr>
                <w:b/>
                <w:sz w:val="28"/>
                <w:szCs w:val="28"/>
              </w:rPr>
            </w:pPr>
          </w:p>
        </w:tc>
      </w:tr>
      <w:tr w:rsidR="00947E79" w:rsidRPr="000956E2" w:rsidTr="00852409">
        <w:tc>
          <w:tcPr>
            <w:tcW w:w="5088" w:type="dxa"/>
            <w:gridSpan w:val="2"/>
            <w:shd w:val="clear" w:color="auto" w:fill="auto"/>
          </w:tcPr>
          <w:p w:rsidR="00947E79" w:rsidRPr="00D0509D" w:rsidRDefault="00947E79" w:rsidP="00852409">
            <w:pPr>
              <w:jc w:val="both"/>
              <w:rPr>
                <w:sz w:val="28"/>
                <w:szCs w:val="28"/>
              </w:rPr>
            </w:pPr>
            <w:r w:rsidRPr="00D0509D">
              <w:rPr>
                <w:sz w:val="24"/>
                <w:szCs w:val="24"/>
              </w:rPr>
              <w:t xml:space="preserve">ОГРН/ОГРНИП </w:t>
            </w:r>
          </w:p>
        </w:tc>
        <w:tc>
          <w:tcPr>
            <w:tcW w:w="5201" w:type="dxa"/>
            <w:shd w:val="clear" w:color="auto" w:fill="auto"/>
          </w:tcPr>
          <w:p w:rsidR="00947E79" w:rsidRPr="00D0509D" w:rsidRDefault="00947E79" w:rsidP="00852409">
            <w:pPr>
              <w:jc w:val="both"/>
              <w:rPr>
                <w:b/>
                <w:sz w:val="28"/>
                <w:szCs w:val="28"/>
              </w:rPr>
            </w:pPr>
          </w:p>
        </w:tc>
      </w:tr>
      <w:tr w:rsidR="00947E79" w:rsidRPr="000956E2" w:rsidTr="00852409">
        <w:tc>
          <w:tcPr>
            <w:tcW w:w="5088" w:type="dxa"/>
            <w:gridSpan w:val="2"/>
            <w:shd w:val="clear" w:color="auto" w:fill="auto"/>
          </w:tcPr>
          <w:p w:rsidR="00947E79" w:rsidRPr="00D0509D" w:rsidRDefault="00947E79" w:rsidP="00852409">
            <w:pPr>
              <w:jc w:val="both"/>
              <w:rPr>
                <w:sz w:val="28"/>
                <w:szCs w:val="28"/>
              </w:rPr>
            </w:pPr>
            <w:r w:rsidRPr="00D0509D">
              <w:rPr>
                <w:sz w:val="24"/>
                <w:szCs w:val="24"/>
              </w:rPr>
              <w:t xml:space="preserve">ИНН </w:t>
            </w:r>
          </w:p>
        </w:tc>
        <w:tc>
          <w:tcPr>
            <w:tcW w:w="5201" w:type="dxa"/>
            <w:shd w:val="clear" w:color="auto" w:fill="auto"/>
          </w:tcPr>
          <w:p w:rsidR="00947E79" w:rsidRPr="00D0509D" w:rsidRDefault="00947E79" w:rsidP="00852409">
            <w:pPr>
              <w:jc w:val="both"/>
              <w:rPr>
                <w:b/>
                <w:sz w:val="28"/>
                <w:szCs w:val="28"/>
              </w:rPr>
            </w:pPr>
          </w:p>
        </w:tc>
      </w:tr>
      <w:tr w:rsidR="00947E79" w:rsidRPr="000956E2" w:rsidTr="00852409">
        <w:tc>
          <w:tcPr>
            <w:tcW w:w="5088" w:type="dxa"/>
            <w:gridSpan w:val="2"/>
            <w:shd w:val="clear" w:color="auto" w:fill="auto"/>
          </w:tcPr>
          <w:p w:rsidR="00947E79" w:rsidRPr="00D0509D" w:rsidRDefault="00947E79" w:rsidP="00852409">
            <w:pPr>
              <w:jc w:val="both"/>
              <w:rPr>
                <w:sz w:val="28"/>
                <w:szCs w:val="28"/>
              </w:rPr>
            </w:pPr>
            <w:r w:rsidRPr="00D0509D">
              <w:rPr>
                <w:sz w:val="24"/>
                <w:szCs w:val="24"/>
              </w:rPr>
              <w:t xml:space="preserve">КПП </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jc w:val="both"/>
              <w:rPr>
                <w:sz w:val="28"/>
                <w:szCs w:val="28"/>
              </w:rPr>
            </w:pPr>
            <w:r w:rsidRPr="00D0509D">
              <w:rPr>
                <w:sz w:val="24"/>
                <w:szCs w:val="24"/>
              </w:rPr>
              <w:t>Адрес места нахождения (места регистрации)/места жительства (для ИП)</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 xml:space="preserve">Адрес места ведения бизнеса </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10289" w:type="dxa"/>
            <w:gridSpan w:val="3"/>
            <w:shd w:val="clear" w:color="auto" w:fill="auto"/>
          </w:tcPr>
          <w:p w:rsidR="00947E79" w:rsidRPr="00D0509D" w:rsidRDefault="00947E79" w:rsidP="00852409">
            <w:pPr>
              <w:jc w:val="center"/>
              <w:rPr>
                <w:b/>
                <w:sz w:val="28"/>
                <w:szCs w:val="28"/>
              </w:rPr>
            </w:pPr>
            <w:r w:rsidRPr="00D0509D">
              <w:rPr>
                <w:sz w:val="24"/>
                <w:szCs w:val="24"/>
              </w:rPr>
              <w:t>Реквизиты</w:t>
            </w: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Наименование банка</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rPr>
          <w:trHeight w:val="423"/>
        </w:trPr>
        <w:tc>
          <w:tcPr>
            <w:tcW w:w="5088" w:type="dxa"/>
            <w:gridSpan w:val="2"/>
            <w:shd w:val="clear" w:color="auto" w:fill="auto"/>
          </w:tcPr>
          <w:p w:rsidR="00947E79" w:rsidRPr="00D0509D" w:rsidRDefault="00947E79" w:rsidP="00852409">
            <w:pPr>
              <w:rPr>
                <w:sz w:val="28"/>
                <w:szCs w:val="28"/>
              </w:rPr>
            </w:pPr>
            <w:r w:rsidRPr="00D0509D">
              <w:rPr>
                <w:sz w:val="24"/>
                <w:szCs w:val="24"/>
              </w:rPr>
              <w:t xml:space="preserve">Расчетный счет </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Кор / счет</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БИК</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ИНН банка</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gridSpan w:val="2"/>
            <w:shd w:val="clear" w:color="auto" w:fill="auto"/>
          </w:tcPr>
          <w:p w:rsidR="00947E79" w:rsidRPr="00D0509D" w:rsidRDefault="00947E79" w:rsidP="00852409">
            <w:pPr>
              <w:rPr>
                <w:sz w:val="28"/>
                <w:szCs w:val="28"/>
              </w:rPr>
            </w:pPr>
            <w:r w:rsidRPr="00D0509D">
              <w:rPr>
                <w:sz w:val="24"/>
                <w:szCs w:val="24"/>
              </w:rPr>
              <w:t>КПП банка</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10289" w:type="dxa"/>
            <w:gridSpan w:val="3"/>
            <w:shd w:val="clear" w:color="auto" w:fill="auto"/>
          </w:tcPr>
          <w:p w:rsidR="00947E79" w:rsidRPr="00D0509D" w:rsidRDefault="00947E79" w:rsidP="00852409">
            <w:pPr>
              <w:jc w:val="center"/>
              <w:rPr>
                <w:sz w:val="28"/>
                <w:szCs w:val="28"/>
              </w:rPr>
            </w:pPr>
            <w:r w:rsidRPr="00D0509D">
              <w:rPr>
                <w:sz w:val="24"/>
                <w:szCs w:val="24"/>
              </w:rPr>
              <w:t>Руководитель</w:t>
            </w:r>
          </w:p>
        </w:tc>
      </w:tr>
      <w:tr w:rsidR="00947E79" w:rsidRPr="00C86D90" w:rsidTr="00852409">
        <w:tc>
          <w:tcPr>
            <w:tcW w:w="5034" w:type="dxa"/>
            <w:shd w:val="clear" w:color="auto" w:fill="auto"/>
          </w:tcPr>
          <w:p w:rsidR="00947E79" w:rsidRPr="00D0509D" w:rsidRDefault="00947E79" w:rsidP="00852409">
            <w:pPr>
              <w:rPr>
                <w:sz w:val="28"/>
                <w:szCs w:val="28"/>
              </w:rPr>
            </w:pPr>
            <w:r w:rsidRPr="00D0509D">
              <w:rPr>
                <w:sz w:val="24"/>
                <w:szCs w:val="24"/>
              </w:rPr>
              <w:lastRenderedPageBreak/>
              <w:t>Фамилия, имя, отчество</w:t>
            </w:r>
          </w:p>
        </w:tc>
        <w:tc>
          <w:tcPr>
            <w:tcW w:w="5255" w:type="dxa"/>
            <w:gridSpan w:val="2"/>
            <w:shd w:val="clear" w:color="auto" w:fill="auto"/>
          </w:tcPr>
          <w:p w:rsidR="00947E79" w:rsidRPr="00D0509D" w:rsidRDefault="00947E79" w:rsidP="00852409">
            <w:pPr>
              <w:jc w:val="center"/>
              <w:rPr>
                <w:sz w:val="28"/>
                <w:szCs w:val="28"/>
              </w:rPr>
            </w:pPr>
          </w:p>
        </w:tc>
      </w:tr>
      <w:tr w:rsidR="00947E79" w:rsidRPr="00C86D90" w:rsidTr="00852409">
        <w:tc>
          <w:tcPr>
            <w:tcW w:w="5034" w:type="dxa"/>
            <w:shd w:val="clear" w:color="auto" w:fill="auto"/>
          </w:tcPr>
          <w:p w:rsidR="00947E79" w:rsidRPr="00D0509D" w:rsidRDefault="00947E79" w:rsidP="00852409">
            <w:pPr>
              <w:rPr>
                <w:sz w:val="28"/>
                <w:szCs w:val="28"/>
              </w:rPr>
            </w:pPr>
            <w:r w:rsidRPr="00D0509D">
              <w:rPr>
                <w:sz w:val="24"/>
                <w:szCs w:val="24"/>
              </w:rPr>
              <w:t>Контактный телефон</w:t>
            </w:r>
          </w:p>
        </w:tc>
        <w:tc>
          <w:tcPr>
            <w:tcW w:w="5255" w:type="dxa"/>
            <w:gridSpan w:val="2"/>
            <w:shd w:val="clear" w:color="auto" w:fill="auto"/>
          </w:tcPr>
          <w:p w:rsidR="00947E79" w:rsidRPr="00D0509D" w:rsidRDefault="00947E79" w:rsidP="00852409">
            <w:pPr>
              <w:jc w:val="center"/>
              <w:rPr>
                <w:sz w:val="28"/>
                <w:szCs w:val="28"/>
              </w:rPr>
            </w:pPr>
          </w:p>
        </w:tc>
      </w:tr>
    </w:tbl>
    <w:p w:rsidR="00947E79" w:rsidRPr="00C86D90" w:rsidRDefault="00947E79" w:rsidP="00947E79">
      <w:pPr>
        <w:pStyle w:val="ConsPlusTitle"/>
        <w:widowControl/>
        <w:jc w:val="both"/>
        <w:rPr>
          <w:bCs w:val="0"/>
          <w:sz w:val="28"/>
          <w:szCs w:val="28"/>
        </w:rPr>
      </w:pPr>
    </w:p>
    <w:tbl>
      <w:tblPr>
        <w:tblpPr w:leftFromText="180" w:rightFromText="180" w:vertAnchor="text" w:horzAnchor="margin" w:tblpX="83" w:tblpY="29"/>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088"/>
        <w:gridCol w:w="5201"/>
      </w:tblGrid>
      <w:tr w:rsidR="00947E79" w:rsidRPr="00C86D90" w:rsidTr="00852409">
        <w:tc>
          <w:tcPr>
            <w:tcW w:w="10289" w:type="dxa"/>
            <w:gridSpan w:val="2"/>
            <w:shd w:val="clear" w:color="auto" w:fill="auto"/>
          </w:tcPr>
          <w:p w:rsidR="00947E79" w:rsidRPr="00D0509D" w:rsidRDefault="00947E79" w:rsidP="00852409">
            <w:pPr>
              <w:jc w:val="center"/>
              <w:rPr>
                <w:sz w:val="24"/>
                <w:szCs w:val="24"/>
              </w:rPr>
            </w:pPr>
            <w:r w:rsidRPr="00D0509D">
              <w:rPr>
                <w:sz w:val="24"/>
                <w:szCs w:val="24"/>
              </w:rPr>
              <w:t>Контактное лицо</w:t>
            </w:r>
          </w:p>
        </w:tc>
      </w:tr>
      <w:tr w:rsidR="00947E79" w:rsidRPr="00C86D90" w:rsidTr="00852409">
        <w:tc>
          <w:tcPr>
            <w:tcW w:w="5088" w:type="dxa"/>
            <w:shd w:val="clear" w:color="auto" w:fill="auto"/>
          </w:tcPr>
          <w:p w:rsidR="00947E79" w:rsidRPr="00D0509D" w:rsidRDefault="00947E79" w:rsidP="00852409">
            <w:pPr>
              <w:rPr>
                <w:sz w:val="24"/>
                <w:szCs w:val="24"/>
              </w:rPr>
            </w:pPr>
            <w:r w:rsidRPr="00D0509D">
              <w:rPr>
                <w:sz w:val="24"/>
                <w:szCs w:val="24"/>
              </w:rPr>
              <w:t>Должность</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shd w:val="clear" w:color="auto" w:fill="auto"/>
          </w:tcPr>
          <w:p w:rsidR="00947E79" w:rsidRPr="00D0509D" w:rsidRDefault="00947E79" w:rsidP="00852409">
            <w:pPr>
              <w:rPr>
                <w:sz w:val="24"/>
                <w:szCs w:val="24"/>
              </w:rPr>
            </w:pPr>
            <w:r w:rsidRPr="00D0509D">
              <w:rPr>
                <w:sz w:val="24"/>
                <w:szCs w:val="24"/>
              </w:rPr>
              <w:t>Фамилия, имя, отчество</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shd w:val="clear" w:color="auto" w:fill="auto"/>
          </w:tcPr>
          <w:p w:rsidR="00947E79" w:rsidRPr="00D0509D" w:rsidRDefault="00947E79" w:rsidP="00852409">
            <w:pPr>
              <w:rPr>
                <w:sz w:val="24"/>
                <w:szCs w:val="24"/>
              </w:rPr>
            </w:pPr>
            <w:r w:rsidRPr="00D0509D">
              <w:rPr>
                <w:sz w:val="24"/>
                <w:szCs w:val="24"/>
              </w:rPr>
              <w:t>Контактный телефон</w:t>
            </w:r>
          </w:p>
        </w:tc>
        <w:tc>
          <w:tcPr>
            <w:tcW w:w="5201" w:type="dxa"/>
            <w:shd w:val="clear" w:color="auto" w:fill="auto"/>
          </w:tcPr>
          <w:p w:rsidR="00947E79" w:rsidRPr="00D0509D" w:rsidRDefault="00947E79" w:rsidP="00852409">
            <w:pPr>
              <w:jc w:val="both"/>
              <w:rPr>
                <w:b/>
                <w:sz w:val="28"/>
                <w:szCs w:val="28"/>
              </w:rPr>
            </w:pPr>
          </w:p>
        </w:tc>
      </w:tr>
      <w:tr w:rsidR="00947E79" w:rsidRPr="00C86D90" w:rsidTr="00852409">
        <w:tc>
          <w:tcPr>
            <w:tcW w:w="5088" w:type="dxa"/>
            <w:shd w:val="clear" w:color="auto" w:fill="auto"/>
          </w:tcPr>
          <w:p w:rsidR="00947E79" w:rsidRPr="00D0509D" w:rsidRDefault="00947E79" w:rsidP="00852409">
            <w:pPr>
              <w:rPr>
                <w:sz w:val="24"/>
                <w:szCs w:val="24"/>
              </w:rPr>
            </w:pPr>
            <w:r w:rsidRPr="00D0509D">
              <w:rPr>
                <w:sz w:val="24"/>
                <w:szCs w:val="24"/>
              </w:rPr>
              <w:t>Адрес электронной почты</w:t>
            </w:r>
          </w:p>
        </w:tc>
        <w:tc>
          <w:tcPr>
            <w:tcW w:w="5201" w:type="dxa"/>
            <w:shd w:val="clear" w:color="auto" w:fill="auto"/>
          </w:tcPr>
          <w:p w:rsidR="00947E79" w:rsidRPr="00D0509D" w:rsidRDefault="00947E79" w:rsidP="00852409">
            <w:pPr>
              <w:jc w:val="both"/>
              <w:rPr>
                <w:b/>
                <w:sz w:val="28"/>
                <w:szCs w:val="28"/>
              </w:rPr>
            </w:pPr>
          </w:p>
        </w:tc>
      </w:tr>
    </w:tbl>
    <w:p w:rsidR="00947E79" w:rsidRDefault="00947E79" w:rsidP="00947E79">
      <w:pPr>
        <w:pStyle w:val="ConsPlusTitle"/>
        <w:widowControl/>
        <w:jc w:val="both"/>
        <w:rPr>
          <w:bCs w:val="0"/>
        </w:rPr>
      </w:pPr>
    </w:p>
    <w:p w:rsidR="00947E79" w:rsidRDefault="00947E79" w:rsidP="00947E79">
      <w:pPr>
        <w:rPr>
          <w:rFonts w:eastAsia="Times New Roman"/>
          <w:b/>
          <w:sz w:val="24"/>
          <w:szCs w:val="24"/>
        </w:rPr>
      </w:pPr>
      <w:r>
        <w:rPr>
          <w:bCs/>
          <w:sz w:val="24"/>
        </w:rPr>
        <w:br w:type="page"/>
      </w:r>
    </w:p>
    <w:p w:rsidR="00947E79" w:rsidRPr="00C86D90" w:rsidRDefault="00947E79" w:rsidP="00947E79">
      <w:pPr>
        <w:pStyle w:val="ConsPlusTitle"/>
        <w:widowControl/>
        <w:jc w:val="both"/>
        <w:rPr>
          <w:bCs w:val="0"/>
        </w:rPr>
      </w:pPr>
      <w:r w:rsidRPr="00C86D90">
        <w:rPr>
          <w:bCs w:val="0"/>
        </w:rPr>
        <w:lastRenderedPageBreak/>
        <w:t xml:space="preserve">Раздел </w:t>
      </w:r>
      <w:r w:rsidRPr="00C86D90">
        <w:rPr>
          <w:bCs w:val="0"/>
          <w:lang w:val="en-US"/>
        </w:rPr>
        <w:t>II</w:t>
      </w:r>
      <w:r w:rsidRPr="00C86D90">
        <w:rPr>
          <w:bCs w:val="0"/>
        </w:rPr>
        <w:t xml:space="preserve">. Расчет размера субсидии </w:t>
      </w:r>
    </w:p>
    <w:p w:rsidR="00947E79" w:rsidRPr="00C86D90" w:rsidRDefault="00947E79" w:rsidP="00947E79">
      <w:pPr>
        <w:pStyle w:val="ConsPlusTitle"/>
        <w:widowControl/>
        <w:jc w:val="both"/>
        <w:rPr>
          <w:sz w:val="16"/>
          <w:szCs w:val="16"/>
        </w:rPr>
      </w:pPr>
    </w:p>
    <w:tbl>
      <w:tblPr>
        <w:tblW w:w="490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49"/>
        <w:gridCol w:w="2245"/>
        <w:gridCol w:w="1813"/>
        <w:gridCol w:w="1935"/>
        <w:gridCol w:w="1804"/>
        <w:gridCol w:w="1649"/>
      </w:tblGrid>
      <w:tr w:rsidR="00947E79" w:rsidRPr="00C86D90" w:rsidTr="00852409">
        <w:tc>
          <w:tcPr>
            <w:tcW w:w="479" w:type="dxa"/>
            <w:shd w:val="clear" w:color="auto" w:fill="auto"/>
          </w:tcPr>
          <w:p w:rsidR="00947E79" w:rsidRPr="00D0509D" w:rsidRDefault="00947E79" w:rsidP="00852409">
            <w:pPr>
              <w:jc w:val="center"/>
              <w:rPr>
                <w:sz w:val="24"/>
                <w:szCs w:val="24"/>
              </w:rPr>
            </w:pPr>
            <w:r w:rsidRPr="00D0509D">
              <w:rPr>
                <w:sz w:val="24"/>
                <w:szCs w:val="24"/>
              </w:rPr>
              <w:t>№ п/п</w:t>
            </w:r>
          </w:p>
        </w:tc>
        <w:tc>
          <w:tcPr>
            <w:tcW w:w="2357" w:type="dxa"/>
            <w:shd w:val="clear" w:color="auto" w:fill="auto"/>
          </w:tcPr>
          <w:p w:rsidR="00947E79" w:rsidRPr="00D0509D" w:rsidRDefault="00947E79" w:rsidP="00852409">
            <w:pPr>
              <w:spacing w:line="216" w:lineRule="auto"/>
              <w:jc w:val="center"/>
              <w:rPr>
                <w:sz w:val="24"/>
                <w:szCs w:val="24"/>
              </w:rPr>
            </w:pPr>
            <w:r w:rsidRPr="00D0509D">
              <w:rPr>
                <w:sz w:val="24"/>
                <w:szCs w:val="24"/>
              </w:rPr>
              <w:t>Наименование расходов.</w:t>
            </w:r>
          </w:p>
          <w:p w:rsidR="00947E79" w:rsidRPr="00D0509D" w:rsidRDefault="00947E79" w:rsidP="00852409">
            <w:pPr>
              <w:spacing w:line="216" w:lineRule="auto"/>
              <w:jc w:val="center"/>
              <w:rPr>
                <w:sz w:val="24"/>
                <w:szCs w:val="24"/>
              </w:rPr>
            </w:pPr>
            <w:r w:rsidRPr="00D0509D">
              <w:rPr>
                <w:sz w:val="24"/>
                <w:szCs w:val="24"/>
              </w:rPr>
              <w:t>В составе должно быть указано:</w:t>
            </w:r>
          </w:p>
          <w:p w:rsidR="00947E79" w:rsidRPr="00D0509D" w:rsidRDefault="00947E79" w:rsidP="00852409">
            <w:pPr>
              <w:spacing w:line="216" w:lineRule="auto"/>
              <w:jc w:val="center"/>
              <w:rPr>
                <w:sz w:val="24"/>
                <w:szCs w:val="24"/>
              </w:rPr>
            </w:pPr>
            <w:r w:rsidRPr="00D0509D">
              <w:rPr>
                <w:sz w:val="24"/>
                <w:szCs w:val="24"/>
              </w:rPr>
              <w:t>- наименование оборудования;</w:t>
            </w:r>
          </w:p>
          <w:p w:rsidR="00947E79" w:rsidRPr="00D0509D" w:rsidRDefault="00947E79" w:rsidP="00852409">
            <w:pPr>
              <w:spacing w:line="216" w:lineRule="auto"/>
              <w:jc w:val="center"/>
              <w:rPr>
                <w:sz w:val="24"/>
                <w:szCs w:val="24"/>
              </w:rPr>
            </w:pPr>
            <w:r w:rsidRPr="00D0509D">
              <w:rPr>
                <w:sz w:val="24"/>
                <w:szCs w:val="24"/>
              </w:rPr>
              <w:t>- марка,</w:t>
            </w:r>
          </w:p>
          <w:p w:rsidR="00947E79" w:rsidRPr="00D0509D" w:rsidRDefault="00947E79" w:rsidP="00852409">
            <w:pPr>
              <w:spacing w:line="216" w:lineRule="auto"/>
              <w:jc w:val="center"/>
              <w:rPr>
                <w:sz w:val="24"/>
                <w:szCs w:val="24"/>
              </w:rPr>
            </w:pPr>
            <w:r w:rsidRPr="00D0509D">
              <w:rPr>
                <w:sz w:val="24"/>
                <w:szCs w:val="24"/>
              </w:rPr>
              <w:t>- серия.</w:t>
            </w:r>
          </w:p>
        </w:tc>
        <w:tc>
          <w:tcPr>
            <w:tcW w:w="1842" w:type="dxa"/>
            <w:shd w:val="clear" w:color="auto" w:fill="auto"/>
          </w:tcPr>
          <w:p w:rsidR="00947E79" w:rsidRPr="00D0509D" w:rsidRDefault="00947E79" w:rsidP="00852409">
            <w:pPr>
              <w:jc w:val="center"/>
              <w:rPr>
                <w:sz w:val="24"/>
                <w:szCs w:val="24"/>
              </w:rPr>
            </w:pPr>
            <w:r w:rsidRPr="00D0509D">
              <w:rPr>
                <w:sz w:val="24"/>
                <w:szCs w:val="24"/>
              </w:rPr>
              <w:t>№, дата заключения договора на приобретение оборудования</w:t>
            </w:r>
          </w:p>
        </w:tc>
        <w:tc>
          <w:tcPr>
            <w:tcW w:w="1991" w:type="dxa"/>
            <w:shd w:val="clear" w:color="auto" w:fill="auto"/>
          </w:tcPr>
          <w:p w:rsidR="00947E79" w:rsidRPr="00D0509D" w:rsidRDefault="00947E79" w:rsidP="00852409">
            <w:pPr>
              <w:jc w:val="center"/>
              <w:rPr>
                <w:sz w:val="24"/>
                <w:szCs w:val="24"/>
              </w:rPr>
            </w:pPr>
            <w:r w:rsidRPr="00D0509D">
              <w:rPr>
                <w:sz w:val="24"/>
                <w:szCs w:val="24"/>
              </w:rPr>
              <w:t xml:space="preserve">Стоимость оборудования (в соответствии с договором), </w:t>
            </w:r>
          </w:p>
          <w:p w:rsidR="00947E79" w:rsidRPr="00D0509D" w:rsidRDefault="00947E79" w:rsidP="00852409">
            <w:pPr>
              <w:jc w:val="center"/>
              <w:rPr>
                <w:sz w:val="24"/>
                <w:szCs w:val="24"/>
              </w:rPr>
            </w:pPr>
            <w:r w:rsidRPr="00D0509D">
              <w:rPr>
                <w:sz w:val="24"/>
                <w:szCs w:val="24"/>
              </w:rPr>
              <w:t>в руб.</w:t>
            </w:r>
          </w:p>
        </w:tc>
        <w:tc>
          <w:tcPr>
            <w:tcW w:w="1834" w:type="dxa"/>
            <w:shd w:val="clear" w:color="auto" w:fill="auto"/>
          </w:tcPr>
          <w:p w:rsidR="00947E79" w:rsidRPr="00D0509D" w:rsidRDefault="00947E79" w:rsidP="00852409">
            <w:pPr>
              <w:jc w:val="center"/>
              <w:rPr>
                <w:sz w:val="24"/>
                <w:szCs w:val="24"/>
              </w:rPr>
            </w:pPr>
            <w:r w:rsidRPr="00D0509D">
              <w:rPr>
                <w:sz w:val="24"/>
                <w:szCs w:val="24"/>
              </w:rPr>
              <w:t>Страна произво-дитель,</w:t>
            </w:r>
          </w:p>
          <w:p w:rsidR="00947E79" w:rsidRPr="00D0509D" w:rsidRDefault="00947E79" w:rsidP="00852409">
            <w:pPr>
              <w:jc w:val="center"/>
              <w:rPr>
                <w:sz w:val="24"/>
                <w:szCs w:val="24"/>
              </w:rPr>
            </w:pPr>
            <w:r w:rsidRPr="00D0509D">
              <w:rPr>
                <w:sz w:val="24"/>
                <w:szCs w:val="24"/>
              </w:rPr>
              <w:t xml:space="preserve">срок эксплуатации до приобретения </w:t>
            </w:r>
          </w:p>
        </w:tc>
        <w:tc>
          <w:tcPr>
            <w:tcW w:w="1703" w:type="dxa"/>
            <w:shd w:val="clear" w:color="auto" w:fill="auto"/>
          </w:tcPr>
          <w:p w:rsidR="00947E79" w:rsidRPr="00D0509D" w:rsidRDefault="00947E79" w:rsidP="00852409">
            <w:pPr>
              <w:jc w:val="center"/>
              <w:rPr>
                <w:sz w:val="24"/>
                <w:szCs w:val="24"/>
              </w:rPr>
            </w:pPr>
            <w:r w:rsidRPr="00D0509D">
              <w:rPr>
                <w:sz w:val="24"/>
                <w:szCs w:val="24"/>
              </w:rPr>
              <w:t>№ и дата платежного поручения</w:t>
            </w:r>
          </w:p>
        </w:tc>
      </w:tr>
      <w:tr w:rsidR="00947E79" w:rsidRPr="00C86D90" w:rsidTr="00852409">
        <w:tc>
          <w:tcPr>
            <w:tcW w:w="479" w:type="dxa"/>
            <w:shd w:val="clear" w:color="auto" w:fill="auto"/>
          </w:tcPr>
          <w:p w:rsidR="00947E79" w:rsidRPr="00D0509D" w:rsidRDefault="00947E79" w:rsidP="00852409">
            <w:pPr>
              <w:jc w:val="center"/>
              <w:rPr>
                <w:sz w:val="24"/>
                <w:szCs w:val="24"/>
              </w:rPr>
            </w:pPr>
            <w:r w:rsidRPr="00D0509D">
              <w:rPr>
                <w:sz w:val="24"/>
                <w:szCs w:val="24"/>
              </w:rPr>
              <w:t>1</w:t>
            </w:r>
          </w:p>
        </w:tc>
        <w:tc>
          <w:tcPr>
            <w:tcW w:w="2357" w:type="dxa"/>
            <w:shd w:val="clear" w:color="auto" w:fill="auto"/>
          </w:tcPr>
          <w:p w:rsidR="00947E79" w:rsidRPr="00D0509D" w:rsidRDefault="00947E79" w:rsidP="00852409">
            <w:pPr>
              <w:jc w:val="center"/>
              <w:rPr>
                <w:sz w:val="24"/>
                <w:szCs w:val="24"/>
              </w:rPr>
            </w:pPr>
            <w:r w:rsidRPr="00D0509D">
              <w:rPr>
                <w:sz w:val="24"/>
                <w:szCs w:val="24"/>
              </w:rPr>
              <w:t>2</w:t>
            </w:r>
          </w:p>
        </w:tc>
        <w:tc>
          <w:tcPr>
            <w:tcW w:w="1842" w:type="dxa"/>
            <w:shd w:val="clear" w:color="auto" w:fill="auto"/>
          </w:tcPr>
          <w:p w:rsidR="00947E79" w:rsidRPr="00D0509D" w:rsidRDefault="00947E79" w:rsidP="00852409">
            <w:pPr>
              <w:jc w:val="center"/>
              <w:rPr>
                <w:sz w:val="24"/>
                <w:szCs w:val="24"/>
              </w:rPr>
            </w:pPr>
            <w:r w:rsidRPr="00D0509D">
              <w:rPr>
                <w:sz w:val="24"/>
                <w:szCs w:val="24"/>
              </w:rPr>
              <w:t>3</w:t>
            </w:r>
          </w:p>
        </w:tc>
        <w:tc>
          <w:tcPr>
            <w:tcW w:w="1991" w:type="dxa"/>
            <w:shd w:val="clear" w:color="auto" w:fill="auto"/>
          </w:tcPr>
          <w:p w:rsidR="00947E79" w:rsidRPr="00D0509D" w:rsidRDefault="00947E79" w:rsidP="00852409">
            <w:pPr>
              <w:jc w:val="center"/>
              <w:rPr>
                <w:sz w:val="24"/>
                <w:szCs w:val="24"/>
              </w:rPr>
            </w:pPr>
            <w:r w:rsidRPr="00D0509D">
              <w:rPr>
                <w:sz w:val="24"/>
                <w:szCs w:val="24"/>
              </w:rPr>
              <w:t>4</w:t>
            </w:r>
          </w:p>
        </w:tc>
        <w:tc>
          <w:tcPr>
            <w:tcW w:w="1834" w:type="dxa"/>
            <w:shd w:val="clear" w:color="auto" w:fill="auto"/>
          </w:tcPr>
          <w:p w:rsidR="00947E79" w:rsidRPr="00D0509D" w:rsidRDefault="00947E79" w:rsidP="00852409">
            <w:pPr>
              <w:tabs>
                <w:tab w:val="left" w:pos="1104"/>
              </w:tabs>
              <w:jc w:val="center"/>
              <w:rPr>
                <w:sz w:val="24"/>
                <w:szCs w:val="24"/>
              </w:rPr>
            </w:pPr>
            <w:r w:rsidRPr="00D0509D">
              <w:rPr>
                <w:sz w:val="24"/>
                <w:szCs w:val="24"/>
              </w:rPr>
              <w:t>5</w:t>
            </w:r>
          </w:p>
        </w:tc>
        <w:tc>
          <w:tcPr>
            <w:tcW w:w="1703" w:type="dxa"/>
            <w:shd w:val="clear" w:color="auto" w:fill="auto"/>
          </w:tcPr>
          <w:p w:rsidR="00947E79" w:rsidRPr="00D0509D" w:rsidRDefault="00947E79" w:rsidP="00852409">
            <w:pPr>
              <w:tabs>
                <w:tab w:val="left" w:pos="1104"/>
              </w:tabs>
              <w:jc w:val="center"/>
              <w:rPr>
                <w:sz w:val="24"/>
                <w:szCs w:val="24"/>
              </w:rPr>
            </w:pPr>
            <w:r w:rsidRPr="00D0509D">
              <w:rPr>
                <w:sz w:val="24"/>
                <w:szCs w:val="24"/>
              </w:rPr>
              <w:t>6</w:t>
            </w:r>
          </w:p>
        </w:tc>
      </w:tr>
      <w:tr w:rsidR="00947E79" w:rsidRPr="00C86D90" w:rsidTr="00852409">
        <w:tc>
          <w:tcPr>
            <w:tcW w:w="479" w:type="dxa"/>
            <w:shd w:val="clear" w:color="auto" w:fill="auto"/>
          </w:tcPr>
          <w:p w:rsidR="00947E79" w:rsidRPr="00D0509D" w:rsidRDefault="00947E79" w:rsidP="00852409">
            <w:pPr>
              <w:jc w:val="both"/>
              <w:rPr>
                <w:sz w:val="24"/>
                <w:szCs w:val="24"/>
              </w:rPr>
            </w:pPr>
          </w:p>
        </w:tc>
        <w:tc>
          <w:tcPr>
            <w:tcW w:w="2357" w:type="dxa"/>
            <w:shd w:val="clear" w:color="auto" w:fill="auto"/>
          </w:tcPr>
          <w:p w:rsidR="00947E79" w:rsidRPr="00D0509D" w:rsidRDefault="00947E79" w:rsidP="00852409">
            <w:pPr>
              <w:jc w:val="both"/>
              <w:rPr>
                <w:sz w:val="24"/>
                <w:szCs w:val="24"/>
              </w:rPr>
            </w:pPr>
          </w:p>
          <w:p w:rsidR="00947E79" w:rsidRPr="00D0509D" w:rsidRDefault="00947E79" w:rsidP="00852409">
            <w:pPr>
              <w:jc w:val="both"/>
              <w:rPr>
                <w:sz w:val="24"/>
                <w:szCs w:val="24"/>
              </w:rPr>
            </w:pPr>
          </w:p>
        </w:tc>
        <w:tc>
          <w:tcPr>
            <w:tcW w:w="1842" w:type="dxa"/>
            <w:shd w:val="clear" w:color="auto" w:fill="auto"/>
          </w:tcPr>
          <w:p w:rsidR="00947E79" w:rsidRPr="00D0509D" w:rsidRDefault="00947E79" w:rsidP="00852409">
            <w:pPr>
              <w:jc w:val="both"/>
              <w:rPr>
                <w:sz w:val="24"/>
                <w:szCs w:val="24"/>
              </w:rPr>
            </w:pPr>
          </w:p>
        </w:tc>
        <w:tc>
          <w:tcPr>
            <w:tcW w:w="1991" w:type="dxa"/>
            <w:shd w:val="clear" w:color="auto" w:fill="auto"/>
          </w:tcPr>
          <w:p w:rsidR="00947E79" w:rsidRPr="00D0509D" w:rsidRDefault="00947E79" w:rsidP="00852409">
            <w:pPr>
              <w:jc w:val="both"/>
              <w:rPr>
                <w:sz w:val="24"/>
                <w:szCs w:val="24"/>
              </w:rPr>
            </w:pPr>
          </w:p>
        </w:tc>
        <w:tc>
          <w:tcPr>
            <w:tcW w:w="1834" w:type="dxa"/>
            <w:shd w:val="clear" w:color="auto" w:fill="auto"/>
          </w:tcPr>
          <w:p w:rsidR="00947E79" w:rsidRPr="00D0509D" w:rsidRDefault="00947E79" w:rsidP="00852409">
            <w:pPr>
              <w:tabs>
                <w:tab w:val="left" w:pos="1104"/>
              </w:tabs>
              <w:rPr>
                <w:sz w:val="24"/>
                <w:szCs w:val="24"/>
              </w:rPr>
            </w:pPr>
          </w:p>
        </w:tc>
        <w:tc>
          <w:tcPr>
            <w:tcW w:w="1703" w:type="dxa"/>
            <w:shd w:val="clear" w:color="auto" w:fill="auto"/>
          </w:tcPr>
          <w:p w:rsidR="00947E79" w:rsidRPr="00D0509D" w:rsidRDefault="00947E79" w:rsidP="00852409">
            <w:pPr>
              <w:tabs>
                <w:tab w:val="left" w:pos="1104"/>
              </w:tabs>
              <w:rPr>
                <w:sz w:val="24"/>
                <w:szCs w:val="24"/>
              </w:rPr>
            </w:pPr>
          </w:p>
        </w:tc>
      </w:tr>
      <w:tr w:rsidR="00947E79" w:rsidRPr="00C86D90" w:rsidTr="00852409">
        <w:tc>
          <w:tcPr>
            <w:tcW w:w="479" w:type="dxa"/>
            <w:shd w:val="clear" w:color="auto" w:fill="auto"/>
          </w:tcPr>
          <w:p w:rsidR="00947E79" w:rsidRPr="00D0509D" w:rsidRDefault="00947E79" w:rsidP="00852409">
            <w:pPr>
              <w:jc w:val="both"/>
              <w:rPr>
                <w:sz w:val="24"/>
                <w:szCs w:val="24"/>
              </w:rPr>
            </w:pPr>
          </w:p>
        </w:tc>
        <w:tc>
          <w:tcPr>
            <w:tcW w:w="2357" w:type="dxa"/>
            <w:shd w:val="clear" w:color="auto" w:fill="auto"/>
          </w:tcPr>
          <w:p w:rsidR="00947E79" w:rsidRPr="00D0509D" w:rsidRDefault="00947E79" w:rsidP="00852409">
            <w:pPr>
              <w:jc w:val="both"/>
              <w:rPr>
                <w:sz w:val="24"/>
                <w:szCs w:val="24"/>
              </w:rPr>
            </w:pPr>
            <w:r w:rsidRPr="00D0509D">
              <w:rPr>
                <w:sz w:val="24"/>
                <w:szCs w:val="24"/>
              </w:rPr>
              <w:t>ИТОГО</w:t>
            </w:r>
          </w:p>
        </w:tc>
        <w:tc>
          <w:tcPr>
            <w:tcW w:w="1842" w:type="dxa"/>
            <w:shd w:val="clear" w:color="auto" w:fill="auto"/>
          </w:tcPr>
          <w:p w:rsidR="00947E79" w:rsidRPr="00D0509D" w:rsidRDefault="00947E79" w:rsidP="00852409">
            <w:pPr>
              <w:jc w:val="both"/>
              <w:rPr>
                <w:sz w:val="24"/>
                <w:szCs w:val="24"/>
              </w:rPr>
            </w:pPr>
          </w:p>
        </w:tc>
        <w:tc>
          <w:tcPr>
            <w:tcW w:w="1991" w:type="dxa"/>
            <w:shd w:val="clear" w:color="auto" w:fill="auto"/>
          </w:tcPr>
          <w:p w:rsidR="00947E79" w:rsidRPr="00D0509D" w:rsidRDefault="00947E79" w:rsidP="00852409">
            <w:pPr>
              <w:jc w:val="both"/>
              <w:rPr>
                <w:sz w:val="24"/>
                <w:szCs w:val="24"/>
              </w:rPr>
            </w:pPr>
          </w:p>
        </w:tc>
        <w:tc>
          <w:tcPr>
            <w:tcW w:w="1834" w:type="dxa"/>
            <w:shd w:val="clear" w:color="auto" w:fill="auto"/>
          </w:tcPr>
          <w:p w:rsidR="00947E79" w:rsidRPr="00D0509D" w:rsidRDefault="00947E79" w:rsidP="00852409">
            <w:pPr>
              <w:tabs>
                <w:tab w:val="left" w:pos="1104"/>
              </w:tabs>
              <w:rPr>
                <w:sz w:val="24"/>
                <w:szCs w:val="24"/>
              </w:rPr>
            </w:pPr>
          </w:p>
        </w:tc>
        <w:tc>
          <w:tcPr>
            <w:tcW w:w="1703" w:type="dxa"/>
            <w:shd w:val="clear" w:color="auto" w:fill="auto"/>
          </w:tcPr>
          <w:p w:rsidR="00947E79" w:rsidRPr="00D0509D" w:rsidRDefault="00947E79" w:rsidP="00852409">
            <w:pPr>
              <w:tabs>
                <w:tab w:val="left" w:pos="1104"/>
              </w:tabs>
              <w:rPr>
                <w:sz w:val="24"/>
                <w:szCs w:val="24"/>
              </w:rPr>
            </w:pPr>
          </w:p>
        </w:tc>
      </w:tr>
    </w:tbl>
    <w:p w:rsidR="00947E79" w:rsidRPr="00C86D90" w:rsidRDefault="00947E79" w:rsidP="00947E79">
      <w:pPr>
        <w:pStyle w:val="Standard"/>
        <w:rPr>
          <w:sz w:val="16"/>
          <w:szCs w:val="16"/>
        </w:rPr>
      </w:pPr>
    </w:p>
    <w:p w:rsidR="00947E79" w:rsidRPr="00C86D90" w:rsidRDefault="00947E79" w:rsidP="00947E79">
      <w:pPr>
        <w:pStyle w:val="ConsPlusTitle"/>
        <w:widowControl/>
        <w:jc w:val="both"/>
        <w:rPr>
          <w:sz w:val="16"/>
          <w:szCs w:val="16"/>
        </w:rPr>
      </w:pPr>
    </w:p>
    <w:p w:rsidR="00947E79" w:rsidRPr="00C86D90" w:rsidRDefault="00947E79" w:rsidP="00947E79">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составляет: _________________________________ рублей.</w:t>
      </w:r>
    </w:p>
    <w:p w:rsidR="00947E79" w:rsidRPr="00C86D90" w:rsidRDefault="00947E79" w:rsidP="00947E79">
      <w:pPr>
        <w:pStyle w:val="ConsPlusNormal0"/>
        <w:jc w:val="both"/>
        <w:rPr>
          <w:rFonts w:ascii="Times New Roman" w:hAnsi="Times New Roman" w:cs="Times New Roman"/>
          <w:sz w:val="24"/>
          <w:szCs w:val="24"/>
        </w:rPr>
      </w:pPr>
    </w:p>
    <w:p w:rsidR="00947E79" w:rsidRPr="00C86D90" w:rsidRDefault="00947E79" w:rsidP="00947E79">
      <w:pPr>
        <w:pStyle w:val="ConsPlusNormal0"/>
        <w:ind w:firstLine="540"/>
        <w:jc w:val="both"/>
        <w:rPr>
          <w:rFonts w:ascii="Times New Roman" w:hAnsi="Times New Roman" w:cs="Times New Roman"/>
          <w:sz w:val="24"/>
          <w:szCs w:val="24"/>
        </w:rPr>
      </w:pPr>
      <w:r w:rsidRPr="00C86D90">
        <w:rPr>
          <w:rFonts w:ascii="Times New Roman" w:hAnsi="Times New Roman" w:cs="Times New Roman"/>
          <w:sz w:val="24"/>
          <w:szCs w:val="24"/>
        </w:rPr>
        <w:t>Размер субсидии рассчитывается по формуле: «Итого» графы 4 x 50 процентов, но не более (указывается сумма в цифрах (прописью) миллионов) рублей на одного субъекта малого и среднего предпринимательства.</w:t>
      </w:r>
    </w:p>
    <w:p w:rsidR="00947E79" w:rsidRPr="00C86D90" w:rsidRDefault="00947E79" w:rsidP="00947E79">
      <w:pPr>
        <w:pStyle w:val="ConsPlusNormal0"/>
        <w:spacing w:before="240"/>
        <w:ind w:firstLine="540"/>
        <w:jc w:val="both"/>
        <w:rPr>
          <w:rFonts w:ascii="Times New Roman" w:hAnsi="Times New Roman" w:cs="Times New Roman"/>
          <w:sz w:val="24"/>
          <w:szCs w:val="24"/>
        </w:rPr>
      </w:pPr>
      <w:r w:rsidRPr="00C86D90">
        <w:rPr>
          <w:rFonts w:ascii="Times New Roman" w:hAnsi="Times New Roman" w:cs="Times New Roman"/>
          <w:sz w:val="24"/>
          <w:szCs w:val="24"/>
        </w:rPr>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947E79" w:rsidRPr="00C86D90" w:rsidRDefault="00947E79" w:rsidP="00947E79">
      <w:pPr>
        <w:pStyle w:val="ConsPlusTitle"/>
        <w:widowControl/>
        <w:jc w:val="both"/>
        <w:rPr>
          <w:sz w:val="16"/>
          <w:szCs w:val="16"/>
        </w:rPr>
      </w:pPr>
    </w:p>
    <w:p w:rsidR="00947E79" w:rsidRPr="00C86D90" w:rsidRDefault="00947E79" w:rsidP="00947E79">
      <w:pPr>
        <w:pStyle w:val="ConsPlusTitle"/>
        <w:widowControl/>
        <w:jc w:val="both"/>
        <w:rPr>
          <w:sz w:val="16"/>
          <w:szCs w:val="16"/>
        </w:rPr>
      </w:pPr>
    </w:p>
    <w:p w:rsidR="00947E79" w:rsidRPr="00C86D90" w:rsidRDefault="00947E79" w:rsidP="00947E79">
      <w:pPr>
        <w:pStyle w:val="ConsPlusTitle"/>
        <w:widowControl/>
        <w:jc w:val="both"/>
        <w:rPr>
          <w:bCs w:val="0"/>
        </w:rPr>
      </w:pPr>
      <w:r w:rsidRPr="00C86D90">
        <w:rPr>
          <w:bCs w:val="0"/>
        </w:rPr>
        <w:t xml:space="preserve">Раздел </w:t>
      </w:r>
      <w:r w:rsidRPr="00C86D90">
        <w:rPr>
          <w:bCs w:val="0"/>
          <w:lang w:val="en-US"/>
        </w:rPr>
        <w:t>III</w:t>
      </w:r>
      <w:r w:rsidRPr="00C86D90">
        <w:rPr>
          <w:bCs w:val="0"/>
        </w:rPr>
        <w:t xml:space="preserve">. Гарантии </w:t>
      </w:r>
    </w:p>
    <w:p w:rsidR="00947E79" w:rsidRPr="00C86D90" w:rsidRDefault="00947E79" w:rsidP="00947E79">
      <w:pPr>
        <w:pStyle w:val="aff5"/>
        <w:spacing w:after="6"/>
        <w:rPr>
          <w:sz w:val="18"/>
          <w:szCs w:val="18"/>
        </w:rPr>
      </w:pPr>
      <w:r w:rsidRPr="00C86D90">
        <w:rPr>
          <w:szCs w:val="28"/>
        </w:rPr>
        <w:tab/>
      </w:r>
    </w:p>
    <w:p w:rsidR="00947E79" w:rsidRPr="00C86D90" w:rsidRDefault="00947E79" w:rsidP="00947E79">
      <w:pPr>
        <w:ind w:firstLine="567"/>
        <w:jc w:val="both"/>
        <w:rPr>
          <w:sz w:val="24"/>
          <w:szCs w:val="24"/>
        </w:rPr>
      </w:pPr>
      <w:r w:rsidRPr="00C86D90">
        <w:rPr>
          <w:sz w:val="24"/>
          <w:szCs w:val="24"/>
        </w:rPr>
        <w:t xml:space="preserve">1. Заявитель сообщает о намерении участвовать в конкурсном отборе на получении субсидии на условиях, установленных </w:t>
      </w:r>
      <w:r w:rsidRPr="000956E2">
        <w:rPr>
          <w:sz w:val="24"/>
          <w:szCs w:val="24"/>
        </w:rPr>
        <w:t>законодательством Российской Федерации, и подтверждает соответствие критериям и требованиям, установленным Федеральным законом от 24</w:t>
      </w:r>
      <w:r w:rsidRPr="00C86D90">
        <w:rPr>
          <w:sz w:val="24"/>
          <w:szCs w:val="24"/>
        </w:rPr>
        <w:t>.07.2007 № 209-ФЗ «О развитии малого и среднего предпринимательства в Российской Федер</w:t>
      </w:r>
      <w:r>
        <w:rPr>
          <w:sz w:val="24"/>
          <w:szCs w:val="24"/>
        </w:rPr>
        <w:t>ации» и муниципальной программой</w:t>
      </w:r>
      <w:r w:rsidRPr="00C86D90">
        <w:rPr>
          <w:sz w:val="24"/>
          <w:szCs w:val="24"/>
        </w:rPr>
        <w:t xml:space="preserve"> </w:t>
      </w:r>
      <w:r w:rsidRPr="00A419AB">
        <w:rPr>
          <w:sz w:val="24"/>
          <w:szCs w:val="24"/>
        </w:rPr>
        <w:t>городского округа Жуковский «Пр</w:t>
      </w:r>
      <w:r>
        <w:rPr>
          <w:sz w:val="24"/>
          <w:szCs w:val="24"/>
        </w:rPr>
        <w:t>едпринимательство», утвержденной</w:t>
      </w:r>
      <w:r w:rsidRPr="00A419AB">
        <w:rPr>
          <w:sz w:val="24"/>
          <w:szCs w:val="24"/>
        </w:rPr>
        <w:t xml:space="preserve">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w:t>
      </w:r>
    </w:p>
    <w:p w:rsidR="00947E79" w:rsidRPr="00D34AB8" w:rsidRDefault="00947E79" w:rsidP="00947E79">
      <w:pPr>
        <w:ind w:firstLine="567"/>
        <w:jc w:val="both"/>
        <w:rPr>
          <w:sz w:val="24"/>
          <w:szCs w:val="24"/>
        </w:rPr>
      </w:pPr>
      <w:r w:rsidRPr="00C86D90">
        <w:rPr>
          <w:sz w:val="24"/>
          <w:szCs w:val="24"/>
        </w:rPr>
        <w:t xml:space="preserve">2. Заявитель дает свое согласие на осуществление главным распорядителем (распорядителем) бюджетных средств Администрации </w:t>
      </w:r>
      <w:r>
        <w:rPr>
          <w:sz w:val="24"/>
          <w:szCs w:val="24"/>
        </w:rPr>
        <w:t>городского округа Жуковский</w:t>
      </w:r>
      <w:r w:rsidRPr="00C86D90">
        <w:rPr>
          <w:sz w:val="24"/>
          <w:szCs w:val="24"/>
        </w:rPr>
        <w:t xml:space="preserve"> и </w:t>
      </w:r>
      <w:r w:rsidRPr="006146CA">
        <w:rPr>
          <w:sz w:val="24"/>
          <w:szCs w:val="24"/>
        </w:rPr>
        <w:t>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w:t>
      </w:r>
      <w:r w:rsidRPr="00D34AB8">
        <w:rPr>
          <w:sz w:val="24"/>
          <w:szCs w:val="24"/>
        </w:rPr>
        <w:t xml:space="preserve"> </w:t>
      </w:r>
    </w:p>
    <w:p w:rsidR="00947E79" w:rsidRPr="00D34AB8" w:rsidRDefault="00947E79" w:rsidP="00947E79">
      <w:pPr>
        <w:ind w:firstLine="567"/>
        <w:jc w:val="both"/>
        <w:rPr>
          <w:sz w:val="24"/>
          <w:szCs w:val="24"/>
        </w:rPr>
      </w:pPr>
    </w:p>
    <w:p w:rsidR="00947E79" w:rsidRDefault="00947E79" w:rsidP="00947E79">
      <w:pPr>
        <w:widowControl w:val="0"/>
        <w:autoSpaceDE w:val="0"/>
        <w:autoSpaceDN w:val="0"/>
        <w:adjustRightInd w:val="0"/>
        <w:jc w:val="center"/>
        <w:outlineLvl w:val="1"/>
        <w:rPr>
          <w:sz w:val="24"/>
          <w:szCs w:val="24"/>
        </w:rPr>
      </w:pPr>
      <w:r>
        <w:rPr>
          <w:sz w:val="24"/>
          <w:szCs w:val="24"/>
        </w:rPr>
        <w:t xml:space="preserve">                                                                          </w:t>
      </w: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p>
    <w:p w:rsidR="00947E79" w:rsidRDefault="00947E79" w:rsidP="00947E79">
      <w:pPr>
        <w:widowControl w:val="0"/>
        <w:autoSpaceDE w:val="0"/>
        <w:autoSpaceDN w:val="0"/>
        <w:adjustRightInd w:val="0"/>
        <w:jc w:val="center"/>
        <w:outlineLvl w:val="1"/>
        <w:rPr>
          <w:sz w:val="24"/>
          <w:szCs w:val="24"/>
        </w:rPr>
      </w:pPr>
      <w:r>
        <w:rPr>
          <w:sz w:val="24"/>
          <w:szCs w:val="24"/>
        </w:rPr>
        <w:t xml:space="preserve">                                                                             </w:t>
      </w:r>
    </w:p>
    <w:p w:rsidR="00947E79" w:rsidRPr="00C76456" w:rsidRDefault="00947E79" w:rsidP="00947E79">
      <w:pPr>
        <w:widowControl w:val="0"/>
        <w:autoSpaceDE w:val="0"/>
        <w:autoSpaceDN w:val="0"/>
        <w:adjustRightInd w:val="0"/>
        <w:jc w:val="center"/>
        <w:outlineLvl w:val="1"/>
        <w:rPr>
          <w:sz w:val="24"/>
          <w:szCs w:val="24"/>
        </w:rPr>
      </w:pPr>
      <w:r>
        <w:rPr>
          <w:sz w:val="24"/>
          <w:szCs w:val="24"/>
        </w:rPr>
        <w:t xml:space="preserve">                                                                                        </w:t>
      </w:r>
      <w:r w:rsidRPr="00C76456">
        <w:rPr>
          <w:sz w:val="24"/>
          <w:szCs w:val="24"/>
        </w:rPr>
        <w:t xml:space="preserve">Приложение </w:t>
      </w:r>
      <w:r>
        <w:rPr>
          <w:sz w:val="24"/>
          <w:szCs w:val="24"/>
        </w:rPr>
        <w:t>2</w:t>
      </w:r>
      <w:r w:rsidRPr="00C76456">
        <w:rPr>
          <w:sz w:val="24"/>
          <w:szCs w:val="24"/>
        </w:rPr>
        <w:t xml:space="preserve">  </w:t>
      </w:r>
    </w:p>
    <w:p w:rsidR="00947E79" w:rsidRDefault="00947E79" w:rsidP="00947E79">
      <w:pPr>
        <w:ind w:left="5664" w:firstLine="6"/>
        <w:rPr>
          <w:sz w:val="24"/>
          <w:szCs w:val="24"/>
        </w:rPr>
      </w:pPr>
      <w:r w:rsidRPr="00C76456">
        <w:rPr>
          <w:sz w:val="24"/>
          <w:szCs w:val="24"/>
        </w:rPr>
        <w:t xml:space="preserve">                 к настоящему Порядку</w:t>
      </w:r>
    </w:p>
    <w:p w:rsidR="00947E79" w:rsidRPr="00C76456" w:rsidRDefault="00947E79" w:rsidP="00947E79">
      <w:pPr>
        <w:ind w:firstLine="567"/>
        <w:jc w:val="both"/>
        <w:rPr>
          <w:sz w:val="24"/>
          <w:szCs w:val="24"/>
        </w:rPr>
      </w:pPr>
      <w:r w:rsidRPr="00C76456">
        <w:rPr>
          <w:sz w:val="24"/>
          <w:szCs w:val="24"/>
        </w:rPr>
        <w:t xml:space="preserve">            </w:t>
      </w:r>
    </w:p>
    <w:p w:rsidR="00947E79" w:rsidRPr="00C76456" w:rsidRDefault="00947E79" w:rsidP="00947E79">
      <w:pPr>
        <w:pStyle w:val="ConsPlusTitle"/>
        <w:widowControl/>
        <w:ind w:left="5670"/>
        <w:jc w:val="right"/>
        <w:rPr>
          <w:b w:val="0"/>
        </w:rPr>
      </w:pPr>
      <w:r w:rsidRPr="00C76456">
        <w:rPr>
          <w:b w:val="0"/>
        </w:rPr>
        <w:t>ФОРМА</w:t>
      </w:r>
    </w:p>
    <w:p w:rsidR="00947E79" w:rsidRPr="00C76456" w:rsidRDefault="00947E79" w:rsidP="00947E79">
      <w:pPr>
        <w:pStyle w:val="ConsPlusTitle"/>
        <w:widowControl/>
        <w:ind w:left="5670"/>
        <w:rPr>
          <w:b w:val="0"/>
        </w:rPr>
      </w:pPr>
      <w:r w:rsidRPr="00C76456">
        <w:rPr>
          <w:b w:val="0"/>
        </w:rPr>
        <w:t>В Администра</w:t>
      </w:r>
      <w:r>
        <w:rPr>
          <w:b w:val="0"/>
        </w:rPr>
        <w:t>цию городского округа Жуковский</w:t>
      </w:r>
    </w:p>
    <w:p w:rsidR="00947E79" w:rsidRPr="00C76456" w:rsidRDefault="00947E79" w:rsidP="00947E79">
      <w:pPr>
        <w:pStyle w:val="ConsPlusTitle"/>
        <w:widowControl/>
        <w:ind w:left="5670"/>
      </w:pPr>
    </w:p>
    <w:p w:rsidR="00947E79" w:rsidRPr="00C76456" w:rsidRDefault="00947E79" w:rsidP="00947E79">
      <w:pPr>
        <w:pStyle w:val="ConsPlusTitle"/>
        <w:widowControl/>
        <w:shd w:val="clear" w:color="auto" w:fill="FFFFFF"/>
        <w:jc w:val="center"/>
      </w:pPr>
      <w:r w:rsidRPr="00C76456">
        <w:t>Заявление на предоставление финансовой поддержки (субсидии)</w:t>
      </w:r>
    </w:p>
    <w:p w:rsidR="00947E79" w:rsidRPr="00C76456" w:rsidRDefault="00947E79" w:rsidP="00947E79">
      <w:pPr>
        <w:pStyle w:val="aff5"/>
        <w:tabs>
          <w:tab w:val="left" w:pos="851"/>
        </w:tabs>
        <w:jc w:val="center"/>
        <w:rPr>
          <w:u w:val="single"/>
        </w:rPr>
      </w:pPr>
      <w:r w:rsidRPr="00C76456">
        <w:rPr>
          <w:bCs/>
          <w:u w:val="single"/>
        </w:rPr>
        <w:t xml:space="preserve">Мероприятие </w:t>
      </w:r>
      <w:r w:rsidRPr="00C76456">
        <w:rPr>
          <w:u w:val="single"/>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p w:rsidR="00947E79" w:rsidRPr="00C76456" w:rsidRDefault="00947E79" w:rsidP="00947E79">
      <w:pPr>
        <w:pStyle w:val="ConsPlusTitle"/>
        <w:widowControl/>
        <w:jc w:val="both"/>
        <w:rPr>
          <w:b w:val="0"/>
          <w:bCs w:val="0"/>
          <w:i/>
          <w:vertAlign w:val="superscript"/>
        </w:rPr>
      </w:pPr>
    </w:p>
    <w:p w:rsidR="00947E79" w:rsidRPr="00C76456" w:rsidRDefault="00947E79" w:rsidP="00947E79">
      <w:pPr>
        <w:pStyle w:val="ConsPlusTitle"/>
        <w:widowControl/>
        <w:jc w:val="both"/>
      </w:pPr>
      <w:r w:rsidRPr="00C76456">
        <w:rPr>
          <w:bCs w:val="0"/>
        </w:rPr>
        <w:t xml:space="preserve">Раздел </w:t>
      </w:r>
      <w:r w:rsidRPr="00C76456">
        <w:rPr>
          <w:bCs w:val="0"/>
          <w:lang w:val="en-US"/>
        </w:rPr>
        <w:t>I</w:t>
      </w:r>
      <w:r w:rsidRPr="00C76456">
        <w:rPr>
          <w:bCs w:val="0"/>
        </w:rPr>
        <w:t xml:space="preserve">. Сведения о Заявителе </w:t>
      </w:r>
    </w:p>
    <w:tbl>
      <w:tblPr>
        <w:tblpPr w:leftFromText="180" w:rightFromText="180" w:vertAnchor="text" w:horzAnchor="margin" w:tblpY="148"/>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470"/>
        <w:gridCol w:w="4819"/>
      </w:tblGrid>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lastRenderedPageBreak/>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4819" w:type="dxa"/>
            <w:shd w:val="clear" w:color="auto" w:fill="auto"/>
          </w:tcPr>
          <w:p w:rsidR="00947E79" w:rsidRPr="00C76456" w:rsidRDefault="00947E79" w:rsidP="00852409">
            <w:pPr>
              <w:jc w:val="both"/>
              <w:rPr>
                <w:b/>
                <w:i/>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 xml:space="preserve">Сокращенное наименование юридического лица/ИП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jc w:val="both"/>
              <w:rPr>
                <w:sz w:val="24"/>
                <w:szCs w:val="24"/>
              </w:rPr>
            </w:pPr>
            <w:r w:rsidRPr="00C76456">
              <w:rPr>
                <w:sz w:val="24"/>
                <w:szCs w:val="24"/>
              </w:rPr>
              <w:t xml:space="preserve">ОГРН/ОГРНИП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jc w:val="both"/>
              <w:rPr>
                <w:sz w:val="24"/>
                <w:szCs w:val="24"/>
              </w:rPr>
            </w:pPr>
            <w:r w:rsidRPr="00C76456">
              <w:rPr>
                <w:sz w:val="24"/>
                <w:szCs w:val="24"/>
              </w:rPr>
              <w:t xml:space="preserve">ИНН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jc w:val="both"/>
              <w:rPr>
                <w:sz w:val="24"/>
                <w:szCs w:val="24"/>
              </w:rPr>
            </w:pPr>
            <w:r w:rsidRPr="00C76456">
              <w:rPr>
                <w:sz w:val="24"/>
                <w:szCs w:val="24"/>
              </w:rPr>
              <w:t xml:space="preserve">КПП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jc w:val="both"/>
              <w:rPr>
                <w:sz w:val="24"/>
                <w:szCs w:val="24"/>
              </w:rPr>
            </w:pPr>
            <w:r w:rsidRPr="00C76456">
              <w:rPr>
                <w:sz w:val="24"/>
                <w:szCs w:val="24"/>
              </w:rPr>
              <w:t>Адрес места нахождения (места регистрации)/места жительства (для ИП)</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 xml:space="preserve">Адрес места ведения бизнеса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10289" w:type="dxa"/>
            <w:gridSpan w:val="2"/>
            <w:shd w:val="clear" w:color="auto" w:fill="auto"/>
          </w:tcPr>
          <w:p w:rsidR="00947E79" w:rsidRPr="00C76456" w:rsidRDefault="00947E79" w:rsidP="00852409">
            <w:pPr>
              <w:jc w:val="center"/>
              <w:rPr>
                <w:b/>
                <w:sz w:val="24"/>
                <w:szCs w:val="24"/>
              </w:rPr>
            </w:pPr>
            <w:r w:rsidRPr="00C76456">
              <w:rPr>
                <w:sz w:val="24"/>
                <w:szCs w:val="24"/>
              </w:rPr>
              <w:t>Реквизиты</w:t>
            </w: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Наименование банка</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rPr>
          <w:trHeight w:val="277"/>
        </w:trPr>
        <w:tc>
          <w:tcPr>
            <w:tcW w:w="5470" w:type="dxa"/>
            <w:shd w:val="clear" w:color="auto" w:fill="auto"/>
          </w:tcPr>
          <w:p w:rsidR="00947E79" w:rsidRPr="00C76456" w:rsidRDefault="00947E79" w:rsidP="00852409">
            <w:pPr>
              <w:rPr>
                <w:sz w:val="24"/>
                <w:szCs w:val="24"/>
              </w:rPr>
            </w:pPr>
            <w:r w:rsidRPr="00C76456">
              <w:rPr>
                <w:sz w:val="24"/>
                <w:szCs w:val="24"/>
              </w:rPr>
              <w:t xml:space="preserve">Расчетный счет </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Кор / счет</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БИК</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ИНН банка</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КПП банка</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10289" w:type="dxa"/>
            <w:gridSpan w:val="2"/>
            <w:shd w:val="clear" w:color="auto" w:fill="auto"/>
          </w:tcPr>
          <w:p w:rsidR="00947E79" w:rsidRPr="00C76456" w:rsidRDefault="00947E79" w:rsidP="00852409">
            <w:pPr>
              <w:jc w:val="center"/>
              <w:rPr>
                <w:sz w:val="24"/>
                <w:szCs w:val="24"/>
              </w:rPr>
            </w:pPr>
            <w:r w:rsidRPr="00C76456">
              <w:rPr>
                <w:sz w:val="24"/>
                <w:szCs w:val="24"/>
              </w:rPr>
              <w:t>Руководитель</w:t>
            </w: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Фамилия, имя, отчество</w:t>
            </w:r>
          </w:p>
        </w:tc>
        <w:tc>
          <w:tcPr>
            <w:tcW w:w="4819" w:type="dxa"/>
            <w:shd w:val="clear" w:color="auto" w:fill="auto"/>
          </w:tcPr>
          <w:p w:rsidR="00947E79" w:rsidRPr="00C76456" w:rsidRDefault="00947E79" w:rsidP="00852409">
            <w:pPr>
              <w:jc w:val="center"/>
              <w:rPr>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Контактный телефон</w:t>
            </w:r>
          </w:p>
        </w:tc>
        <w:tc>
          <w:tcPr>
            <w:tcW w:w="4819" w:type="dxa"/>
            <w:shd w:val="clear" w:color="auto" w:fill="auto"/>
          </w:tcPr>
          <w:p w:rsidR="00947E79" w:rsidRPr="00C76456" w:rsidRDefault="00947E79" w:rsidP="00852409">
            <w:pPr>
              <w:jc w:val="center"/>
              <w:rPr>
                <w:sz w:val="24"/>
                <w:szCs w:val="24"/>
              </w:rPr>
            </w:pPr>
          </w:p>
        </w:tc>
      </w:tr>
    </w:tbl>
    <w:p w:rsidR="00947E79" w:rsidRPr="00C76456" w:rsidRDefault="00947E79" w:rsidP="00947E79">
      <w:pPr>
        <w:pStyle w:val="ConsPlusTitle"/>
        <w:widowControl/>
        <w:jc w:val="both"/>
        <w:rPr>
          <w:bCs w:val="0"/>
        </w:rPr>
      </w:pPr>
    </w:p>
    <w:tbl>
      <w:tblPr>
        <w:tblpPr w:leftFromText="180" w:rightFromText="180" w:vertAnchor="text" w:horzAnchor="margin" w:tblpY="29"/>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4A0" w:firstRow="1" w:lastRow="0" w:firstColumn="1" w:lastColumn="0" w:noHBand="0" w:noVBand="1"/>
      </w:tblPr>
      <w:tblGrid>
        <w:gridCol w:w="5470"/>
        <w:gridCol w:w="4819"/>
      </w:tblGrid>
      <w:tr w:rsidR="00947E79" w:rsidRPr="00C76456" w:rsidTr="00852409">
        <w:tc>
          <w:tcPr>
            <w:tcW w:w="10289" w:type="dxa"/>
            <w:gridSpan w:val="2"/>
            <w:shd w:val="clear" w:color="auto" w:fill="auto"/>
          </w:tcPr>
          <w:p w:rsidR="00947E79" w:rsidRPr="00C76456" w:rsidRDefault="00947E79" w:rsidP="00852409">
            <w:pPr>
              <w:jc w:val="center"/>
              <w:rPr>
                <w:sz w:val="24"/>
                <w:szCs w:val="24"/>
              </w:rPr>
            </w:pPr>
            <w:r w:rsidRPr="00C76456">
              <w:rPr>
                <w:sz w:val="24"/>
                <w:szCs w:val="24"/>
              </w:rPr>
              <w:t>Контактное лицо</w:t>
            </w: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Должность</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Фамилия, имя, отчество</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Контактный телефон</w:t>
            </w:r>
          </w:p>
        </w:tc>
        <w:tc>
          <w:tcPr>
            <w:tcW w:w="4819" w:type="dxa"/>
            <w:shd w:val="clear" w:color="auto" w:fill="auto"/>
          </w:tcPr>
          <w:p w:rsidR="00947E79" w:rsidRPr="00C76456" w:rsidRDefault="00947E79" w:rsidP="00852409">
            <w:pPr>
              <w:jc w:val="both"/>
              <w:rPr>
                <w:b/>
                <w:sz w:val="24"/>
                <w:szCs w:val="24"/>
              </w:rPr>
            </w:pPr>
          </w:p>
        </w:tc>
      </w:tr>
      <w:tr w:rsidR="00947E79" w:rsidRPr="00C76456" w:rsidTr="00852409">
        <w:tc>
          <w:tcPr>
            <w:tcW w:w="5470" w:type="dxa"/>
            <w:shd w:val="clear" w:color="auto" w:fill="auto"/>
          </w:tcPr>
          <w:p w:rsidR="00947E79" w:rsidRPr="00C76456" w:rsidRDefault="00947E79" w:rsidP="00852409">
            <w:pPr>
              <w:rPr>
                <w:sz w:val="24"/>
                <w:szCs w:val="24"/>
              </w:rPr>
            </w:pPr>
            <w:r w:rsidRPr="00C76456">
              <w:rPr>
                <w:sz w:val="24"/>
                <w:szCs w:val="24"/>
              </w:rPr>
              <w:t>Адрес электронной почты</w:t>
            </w:r>
          </w:p>
        </w:tc>
        <w:tc>
          <w:tcPr>
            <w:tcW w:w="4819" w:type="dxa"/>
            <w:shd w:val="clear" w:color="auto" w:fill="auto"/>
          </w:tcPr>
          <w:p w:rsidR="00947E79" w:rsidRPr="00C76456" w:rsidRDefault="00947E79" w:rsidP="00852409">
            <w:pPr>
              <w:jc w:val="both"/>
              <w:rPr>
                <w:b/>
                <w:sz w:val="24"/>
                <w:szCs w:val="24"/>
              </w:rPr>
            </w:pPr>
          </w:p>
        </w:tc>
      </w:tr>
    </w:tbl>
    <w:p w:rsidR="00947E79" w:rsidRPr="00C76456" w:rsidRDefault="00947E79" w:rsidP="00947E79">
      <w:pPr>
        <w:pStyle w:val="ConsPlusTitle"/>
        <w:widowControl/>
        <w:jc w:val="both"/>
        <w:rPr>
          <w:bCs w:val="0"/>
        </w:rPr>
      </w:pPr>
    </w:p>
    <w:p w:rsidR="00947E79" w:rsidRPr="00C76456" w:rsidRDefault="00947E79" w:rsidP="00947E79">
      <w:pPr>
        <w:pStyle w:val="ConsPlusTitle"/>
        <w:widowControl/>
        <w:jc w:val="both"/>
      </w:pPr>
      <w:r w:rsidRPr="00C76456">
        <w:rPr>
          <w:bCs w:val="0"/>
        </w:rPr>
        <w:t xml:space="preserve">Раздел </w:t>
      </w:r>
      <w:r w:rsidRPr="00C76456">
        <w:rPr>
          <w:bCs w:val="0"/>
          <w:lang w:val="en-US"/>
        </w:rPr>
        <w:t>II</w:t>
      </w:r>
      <w:r w:rsidRPr="00C76456">
        <w:rPr>
          <w:bCs w:val="0"/>
        </w:rPr>
        <w:t xml:space="preserve">. Расчет размера субсидии </w:t>
      </w:r>
    </w:p>
    <w:p w:rsidR="00947E79" w:rsidRPr="00C76456" w:rsidRDefault="00947E79" w:rsidP="00947E79">
      <w:pPr>
        <w:spacing w:before="120" w:after="120"/>
        <w:jc w:val="both"/>
        <w:rPr>
          <w:sz w:val="24"/>
          <w:szCs w:val="24"/>
        </w:rPr>
      </w:pPr>
      <w:r w:rsidRPr="00C76456">
        <w:rPr>
          <w:sz w:val="24"/>
          <w:szCs w:val="24"/>
        </w:rPr>
        <w:t>В зависимости от вида затрат:</w:t>
      </w:r>
    </w:p>
    <w:p w:rsidR="00947E79" w:rsidRPr="00C76456" w:rsidRDefault="00947E79" w:rsidP="00947E79">
      <w:pPr>
        <w:tabs>
          <w:tab w:val="left" w:pos="993"/>
        </w:tabs>
        <w:spacing w:after="120"/>
        <w:jc w:val="both"/>
        <w:rPr>
          <w:sz w:val="24"/>
          <w:szCs w:val="24"/>
        </w:rPr>
      </w:pPr>
      <w:r w:rsidRPr="00C76456">
        <w:rPr>
          <w:sz w:val="24"/>
          <w:szCs w:val="24"/>
        </w:rPr>
        <w:lastRenderedPageBreak/>
        <w:t>Вид затрат «Арендные платежи»</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76"/>
        <w:gridCol w:w="2297"/>
        <w:gridCol w:w="1695"/>
        <w:gridCol w:w="1955"/>
        <w:gridCol w:w="1776"/>
        <w:gridCol w:w="1796"/>
      </w:tblGrid>
      <w:tr w:rsidR="00947E79" w:rsidRPr="00C76456" w:rsidTr="00852409">
        <w:tc>
          <w:tcPr>
            <w:tcW w:w="579" w:type="dxa"/>
            <w:shd w:val="clear" w:color="auto" w:fill="auto"/>
          </w:tcPr>
          <w:p w:rsidR="00947E79" w:rsidRPr="00C76456" w:rsidRDefault="00947E79" w:rsidP="00852409">
            <w:pPr>
              <w:jc w:val="center"/>
              <w:rPr>
                <w:sz w:val="24"/>
                <w:szCs w:val="24"/>
              </w:rPr>
            </w:pPr>
            <w:r w:rsidRPr="00C76456">
              <w:rPr>
                <w:sz w:val="24"/>
                <w:szCs w:val="24"/>
              </w:rPr>
              <w:t>№ п/п</w:t>
            </w:r>
          </w:p>
        </w:tc>
        <w:tc>
          <w:tcPr>
            <w:tcW w:w="2347" w:type="dxa"/>
            <w:shd w:val="clear" w:color="auto" w:fill="auto"/>
          </w:tcPr>
          <w:p w:rsidR="00947E79" w:rsidRPr="00C76456" w:rsidRDefault="00947E79" w:rsidP="00852409">
            <w:pPr>
              <w:jc w:val="center"/>
              <w:rPr>
                <w:sz w:val="24"/>
                <w:szCs w:val="24"/>
              </w:rPr>
            </w:pPr>
            <w:r w:rsidRPr="00C76456">
              <w:rPr>
                <w:sz w:val="24"/>
                <w:szCs w:val="24"/>
              </w:rPr>
              <w:t>Наименование расходов.</w:t>
            </w:r>
          </w:p>
          <w:p w:rsidR="00947E79" w:rsidRPr="00C76456" w:rsidRDefault="00947E79" w:rsidP="00852409">
            <w:pPr>
              <w:jc w:val="center"/>
              <w:rPr>
                <w:sz w:val="24"/>
                <w:szCs w:val="24"/>
              </w:rPr>
            </w:pPr>
            <w:r w:rsidRPr="00C76456">
              <w:rPr>
                <w:sz w:val="24"/>
                <w:szCs w:val="24"/>
              </w:rPr>
              <w:t>Арендные платежи</w:t>
            </w:r>
          </w:p>
          <w:p w:rsidR="00947E79" w:rsidRPr="00C76456" w:rsidRDefault="00947E79" w:rsidP="00852409">
            <w:pPr>
              <w:jc w:val="center"/>
              <w:rPr>
                <w:sz w:val="24"/>
                <w:szCs w:val="24"/>
              </w:rPr>
            </w:pPr>
            <w:r w:rsidRPr="00C76456">
              <w:rPr>
                <w:sz w:val="24"/>
                <w:szCs w:val="24"/>
              </w:rPr>
              <w:t>В составе должно быть указано:</w:t>
            </w:r>
          </w:p>
          <w:p w:rsidR="00947E79" w:rsidRPr="00C76456" w:rsidRDefault="00947E79" w:rsidP="00852409">
            <w:pPr>
              <w:jc w:val="center"/>
              <w:rPr>
                <w:sz w:val="24"/>
                <w:szCs w:val="24"/>
              </w:rPr>
            </w:pPr>
            <w:r w:rsidRPr="00C76456">
              <w:rPr>
                <w:sz w:val="24"/>
                <w:szCs w:val="24"/>
              </w:rPr>
              <w:t>- адрес помещения (здания)</w:t>
            </w:r>
          </w:p>
          <w:p w:rsidR="00947E79" w:rsidRPr="00C76456" w:rsidRDefault="00947E79" w:rsidP="00852409">
            <w:pPr>
              <w:jc w:val="center"/>
              <w:rPr>
                <w:sz w:val="24"/>
                <w:szCs w:val="24"/>
              </w:rPr>
            </w:pPr>
            <w:r w:rsidRPr="00C76456">
              <w:rPr>
                <w:sz w:val="24"/>
                <w:szCs w:val="24"/>
              </w:rPr>
              <w:t>- период возмещения</w:t>
            </w:r>
          </w:p>
        </w:tc>
        <w:tc>
          <w:tcPr>
            <w:tcW w:w="1743" w:type="dxa"/>
            <w:shd w:val="clear" w:color="auto" w:fill="auto"/>
          </w:tcPr>
          <w:p w:rsidR="00947E79" w:rsidRPr="00C76456" w:rsidRDefault="00947E79" w:rsidP="00852409">
            <w:pPr>
              <w:jc w:val="center"/>
              <w:rPr>
                <w:sz w:val="24"/>
                <w:szCs w:val="24"/>
              </w:rPr>
            </w:pPr>
            <w:r w:rsidRPr="00C76456">
              <w:rPr>
                <w:sz w:val="24"/>
                <w:szCs w:val="24"/>
              </w:rPr>
              <w:t xml:space="preserve">№, дата договора аренды </w:t>
            </w:r>
          </w:p>
        </w:tc>
        <w:tc>
          <w:tcPr>
            <w:tcW w:w="1984" w:type="dxa"/>
            <w:shd w:val="clear" w:color="auto" w:fill="auto"/>
          </w:tcPr>
          <w:p w:rsidR="00947E79" w:rsidRPr="00C76456" w:rsidRDefault="00947E79" w:rsidP="00852409">
            <w:pPr>
              <w:jc w:val="center"/>
              <w:rPr>
                <w:sz w:val="24"/>
                <w:szCs w:val="24"/>
              </w:rPr>
            </w:pPr>
            <w:r w:rsidRPr="00C76456">
              <w:rPr>
                <w:sz w:val="24"/>
                <w:szCs w:val="24"/>
              </w:rPr>
              <w:t>Месяц, за который производится возмещение</w:t>
            </w:r>
          </w:p>
        </w:tc>
        <w:tc>
          <w:tcPr>
            <w:tcW w:w="1826" w:type="dxa"/>
            <w:shd w:val="clear" w:color="auto" w:fill="auto"/>
          </w:tcPr>
          <w:p w:rsidR="00947E79" w:rsidRPr="00C76456" w:rsidRDefault="00947E79" w:rsidP="00852409">
            <w:pPr>
              <w:jc w:val="center"/>
              <w:rPr>
                <w:sz w:val="24"/>
                <w:szCs w:val="24"/>
              </w:rPr>
            </w:pPr>
            <w:r w:rsidRPr="00C76456">
              <w:rPr>
                <w:sz w:val="24"/>
                <w:szCs w:val="24"/>
              </w:rPr>
              <w:t xml:space="preserve">Размер арендной платы </w:t>
            </w:r>
          </w:p>
          <w:p w:rsidR="00947E79" w:rsidRPr="00C76456" w:rsidRDefault="00947E79" w:rsidP="00852409">
            <w:pPr>
              <w:jc w:val="center"/>
              <w:rPr>
                <w:sz w:val="24"/>
                <w:szCs w:val="24"/>
              </w:rPr>
            </w:pPr>
            <w:r w:rsidRPr="00C76456">
              <w:rPr>
                <w:sz w:val="24"/>
                <w:szCs w:val="24"/>
              </w:rPr>
              <w:t xml:space="preserve">в руб. </w:t>
            </w:r>
          </w:p>
        </w:tc>
        <w:tc>
          <w:tcPr>
            <w:tcW w:w="1830" w:type="dxa"/>
            <w:shd w:val="clear" w:color="auto" w:fill="auto"/>
          </w:tcPr>
          <w:p w:rsidR="00947E79" w:rsidRPr="00C76456" w:rsidRDefault="00947E79" w:rsidP="00852409">
            <w:pPr>
              <w:jc w:val="center"/>
              <w:rPr>
                <w:sz w:val="24"/>
                <w:szCs w:val="24"/>
              </w:rPr>
            </w:pPr>
            <w:r w:rsidRPr="00C76456">
              <w:rPr>
                <w:sz w:val="24"/>
                <w:szCs w:val="24"/>
              </w:rPr>
              <w:t>№ и дата платежного поручения</w:t>
            </w:r>
          </w:p>
        </w:tc>
      </w:tr>
      <w:tr w:rsidR="00947E79" w:rsidRPr="00C76456" w:rsidTr="00852409">
        <w:tc>
          <w:tcPr>
            <w:tcW w:w="579" w:type="dxa"/>
            <w:shd w:val="clear" w:color="auto" w:fill="auto"/>
          </w:tcPr>
          <w:p w:rsidR="00947E79" w:rsidRPr="00C76456" w:rsidRDefault="00947E79" w:rsidP="00852409">
            <w:pPr>
              <w:jc w:val="both"/>
              <w:rPr>
                <w:sz w:val="24"/>
                <w:szCs w:val="24"/>
              </w:rPr>
            </w:pPr>
          </w:p>
        </w:tc>
        <w:tc>
          <w:tcPr>
            <w:tcW w:w="2347" w:type="dxa"/>
            <w:shd w:val="clear" w:color="auto" w:fill="auto"/>
          </w:tcPr>
          <w:p w:rsidR="00947E79" w:rsidRPr="00C76456" w:rsidRDefault="00947E79" w:rsidP="00852409">
            <w:pPr>
              <w:rPr>
                <w:sz w:val="24"/>
                <w:szCs w:val="24"/>
              </w:rPr>
            </w:pPr>
          </w:p>
          <w:p w:rsidR="00947E79" w:rsidRPr="00C76456" w:rsidRDefault="00947E79" w:rsidP="00852409">
            <w:pPr>
              <w:rPr>
                <w:sz w:val="24"/>
                <w:szCs w:val="24"/>
              </w:rPr>
            </w:pPr>
          </w:p>
        </w:tc>
        <w:tc>
          <w:tcPr>
            <w:tcW w:w="1743" w:type="dxa"/>
            <w:shd w:val="clear" w:color="auto" w:fill="auto"/>
          </w:tcPr>
          <w:p w:rsidR="00947E79" w:rsidRPr="00C76456" w:rsidRDefault="00947E79" w:rsidP="00852409">
            <w:pPr>
              <w:jc w:val="both"/>
              <w:rPr>
                <w:sz w:val="24"/>
                <w:szCs w:val="24"/>
              </w:rPr>
            </w:pPr>
          </w:p>
        </w:tc>
        <w:tc>
          <w:tcPr>
            <w:tcW w:w="1984" w:type="dxa"/>
            <w:shd w:val="clear" w:color="auto" w:fill="auto"/>
          </w:tcPr>
          <w:p w:rsidR="00947E79" w:rsidRPr="00C76456" w:rsidRDefault="00947E79" w:rsidP="00852409">
            <w:pPr>
              <w:jc w:val="both"/>
              <w:rPr>
                <w:sz w:val="24"/>
                <w:szCs w:val="24"/>
              </w:rPr>
            </w:pPr>
          </w:p>
        </w:tc>
        <w:tc>
          <w:tcPr>
            <w:tcW w:w="1826" w:type="dxa"/>
            <w:shd w:val="clear" w:color="auto" w:fill="auto"/>
          </w:tcPr>
          <w:p w:rsidR="00947E79" w:rsidRPr="00C76456" w:rsidRDefault="00947E79" w:rsidP="00852409">
            <w:pPr>
              <w:tabs>
                <w:tab w:val="left" w:pos="1104"/>
              </w:tabs>
              <w:rPr>
                <w:sz w:val="24"/>
                <w:szCs w:val="24"/>
              </w:rPr>
            </w:pPr>
          </w:p>
        </w:tc>
        <w:tc>
          <w:tcPr>
            <w:tcW w:w="1830" w:type="dxa"/>
            <w:shd w:val="clear" w:color="auto" w:fill="auto"/>
          </w:tcPr>
          <w:p w:rsidR="00947E79" w:rsidRPr="00C76456" w:rsidRDefault="00947E79" w:rsidP="00852409">
            <w:pPr>
              <w:tabs>
                <w:tab w:val="left" w:pos="1104"/>
              </w:tabs>
              <w:rPr>
                <w:sz w:val="24"/>
                <w:szCs w:val="24"/>
              </w:rPr>
            </w:pPr>
          </w:p>
        </w:tc>
      </w:tr>
      <w:tr w:rsidR="00947E79" w:rsidRPr="00C76456" w:rsidTr="00852409">
        <w:tc>
          <w:tcPr>
            <w:tcW w:w="579" w:type="dxa"/>
            <w:shd w:val="clear" w:color="auto" w:fill="auto"/>
          </w:tcPr>
          <w:p w:rsidR="00947E79" w:rsidRPr="00C76456" w:rsidRDefault="00947E79" w:rsidP="00852409">
            <w:pPr>
              <w:jc w:val="both"/>
              <w:rPr>
                <w:sz w:val="24"/>
                <w:szCs w:val="24"/>
              </w:rPr>
            </w:pPr>
          </w:p>
        </w:tc>
        <w:tc>
          <w:tcPr>
            <w:tcW w:w="2347" w:type="dxa"/>
            <w:shd w:val="clear" w:color="auto" w:fill="auto"/>
          </w:tcPr>
          <w:p w:rsidR="00947E79" w:rsidRPr="00C76456" w:rsidRDefault="00947E79" w:rsidP="00852409">
            <w:pPr>
              <w:jc w:val="both"/>
              <w:rPr>
                <w:sz w:val="24"/>
                <w:szCs w:val="24"/>
              </w:rPr>
            </w:pPr>
          </w:p>
        </w:tc>
        <w:tc>
          <w:tcPr>
            <w:tcW w:w="1743" w:type="dxa"/>
            <w:shd w:val="clear" w:color="auto" w:fill="auto"/>
          </w:tcPr>
          <w:p w:rsidR="00947E79" w:rsidRPr="00C76456" w:rsidRDefault="00947E79" w:rsidP="00852409">
            <w:pPr>
              <w:jc w:val="both"/>
              <w:rPr>
                <w:sz w:val="24"/>
                <w:szCs w:val="24"/>
              </w:rPr>
            </w:pPr>
          </w:p>
        </w:tc>
        <w:tc>
          <w:tcPr>
            <w:tcW w:w="1984" w:type="dxa"/>
            <w:shd w:val="clear" w:color="auto" w:fill="auto"/>
          </w:tcPr>
          <w:p w:rsidR="00947E79" w:rsidRPr="00C76456" w:rsidRDefault="00947E79" w:rsidP="00852409">
            <w:pPr>
              <w:jc w:val="both"/>
              <w:rPr>
                <w:sz w:val="24"/>
                <w:szCs w:val="24"/>
              </w:rPr>
            </w:pPr>
          </w:p>
        </w:tc>
        <w:tc>
          <w:tcPr>
            <w:tcW w:w="1826" w:type="dxa"/>
            <w:shd w:val="clear" w:color="auto" w:fill="auto"/>
          </w:tcPr>
          <w:p w:rsidR="00947E79" w:rsidRPr="00C76456" w:rsidRDefault="00947E79" w:rsidP="00852409">
            <w:pPr>
              <w:tabs>
                <w:tab w:val="left" w:pos="1104"/>
              </w:tabs>
              <w:rPr>
                <w:sz w:val="24"/>
                <w:szCs w:val="24"/>
              </w:rPr>
            </w:pPr>
          </w:p>
        </w:tc>
        <w:tc>
          <w:tcPr>
            <w:tcW w:w="1830" w:type="dxa"/>
            <w:shd w:val="clear" w:color="auto" w:fill="auto"/>
          </w:tcPr>
          <w:p w:rsidR="00947E79" w:rsidRPr="00C76456" w:rsidRDefault="00947E79" w:rsidP="00852409">
            <w:pPr>
              <w:tabs>
                <w:tab w:val="left" w:pos="1104"/>
              </w:tabs>
              <w:rPr>
                <w:sz w:val="24"/>
                <w:szCs w:val="24"/>
              </w:rPr>
            </w:pPr>
          </w:p>
        </w:tc>
      </w:tr>
      <w:tr w:rsidR="00947E79" w:rsidRPr="00C76456" w:rsidTr="00852409">
        <w:tc>
          <w:tcPr>
            <w:tcW w:w="579" w:type="dxa"/>
            <w:shd w:val="clear" w:color="auto" w:fill="auto"/>
          </w:tcPr>
          <w:p w:rsidR="00947E79" w:rsidRPr="00C76456" w:rsidRDefault="00947E79" w:rsidP="00852409">
            <w:pPr>
              <w:jc w:val="both"/>
              <w:rPr>
                <w:sz w:val="24"/>
                <w:szCs w:val="24"/>
              </w:rPr>
            </w:pPr>
          </w:p>
        </w:tc>
        <w:tc>
          <w:tcPr>
            <w:tcW w:w="2347" w:type="dxa"/>
            <w:shd w:val="clear" w:color="auto" w:fill="auto"/>
          </w:tcPr>
          <w:p w:rsidR="00947E79" w:rsidRPr="00C76456" w:rsidRDefault="00947E79" w:rsidP="00852409">
            <w:pPr>
              <w:jc w:val="both"/>
              <w:rPr>
                <w:sz w:val="24"/>
                <w:szCs w:val="24"/>
              </w:rPr>
            </w:pPr>
            <w:r w:rsidRPr="00C76456">
              <w:rPr>
                <w:sz w:val="24"/>
                <w:szCs w:val="24"/>
              </w:rPr>
              <w:t>ИТОГО</w:t>
            </w:r>
          </w:p>
        </w:tc>
        <w:tc>
          <w:tcPr>
            <w:tcW w:w="1743" w:type="dxa"/>
            <w:shd w:val="clear" w:color="auto" w:fill="auto"/>
          </w:tcPr>
          <w:p w:rsidR="00947E79" w:rsidRPr="00C76456" w:rsidRDefault="00947E79" w:rsidP="00852409">
            <w:pPr>
              <w:jc w:val="both"/>
              <w:rPr>
                <w:sz w:val="24"/>
                <w:szCs w:val="24"/>
              </w:rPr>
            </w:pPr>
          </w:p>
        </w:tc>
        <w:tc>
          <w:tcPr>
            <w:tcW w:w="1984" w:type="dxa"/>
            <w:shd w:val="clear" w:color="auto" w:fill="auto"/>
          </w:tcPr>
          <w:p w:rsidR="00947E79" w:rsidRPr="00C76456" w:rsidRDefault="00947E79" w:rsidP="00852409">
            <w:pPr>
              <w:jc w:val="both"/>
              <w:rPr>
                <w:sz w:val="24"/>
                <w:szCs w:val="24"/>
              </w:rPr>
            </w:pPr>
          </w:p>
        </w:tc>
        <w:tc>
          <w:tcPr>
            <w:tcW w:w="1826" w:type="dxa"/>
            <w:shd w:val="clear" w:color="auto" w:fill="auto"/>
          </w:tcPr>
          <w:p w:rsidR="00947E79" w:rsidRPr="00C76456" w:rsidRDefault="00947E79" w:rsidP="00852409">
            <w:pPr>
              <w:tabs>
                <w:tab w:val="left" w:pos="1104"/>
              </w:tabs>
              <w:rPr>
                <w:sz w:val="24"/>
                <w:szCs w:val="24"/>
              </w:rPr>
            </w:pPr>
          </w:p>
        </w:tc>
        <w:tc>
          <w:tcPr>
            <w:tcW w:w="1830" w:type="dxa"/>
            <w:shd w:val="clear" w:color="auto" w:fill="auto"/>
          </w:tcPr>
          <w:p w:rsidR="00947E79" w:rsidRPr="00C76456" w:rsidRDefault="00947E79" w:rsidP="00852409">
            <w:pPr>
              <w:tabs>
                <w:tab w:val="left" w:pos="1104"/>
              </w:tabs>
              <w:rPr>
                <w:sz w:val="24"/>
                <w:szCs w:val="24"/>
              </w:rPr>
            </w:pPr>
          </w:p>
        </w:tc>
      </w:tr>
    </w:tbl>
    <w:p w:rsidR="00947E79" w:rsidRPr="00C76456" w:rsidRDefault="00947E79" w:rsidP="00947E79">
      <w:pPr>
        <w:tabs>
          <w:tab w:val="left" w:pos="8481"/>
        </w:tabs>
        <w:jc w:val="both"/>
        <w:rPr>
          <w:sz w:val="24"/>
          <w:szCs w:val="24"/>
        </w:rPr>
      </w:pPr>
    </w:p>
    <w:p w:rsidR="00947E79" w:rsidRPr="00C76456" w:rsidRDefault="00947E79" w:rsidP="00947E79">
      <w:pPr>
        <w:tabs>
          <w:tab w:val="left" w:pos="8481"/>
        </w:tabs>
        <w:jc w:val="both"/>
        <w:rPr>
          <w:sz w:val="24"/>
          <w:szCs w:val="24"/>
        </w:rPr>
      </w:pPr>
    </w:p>
    <w:p w:rsidR="00947E79" w:rsidRPr="00C76456" w:rsidRDefault="00947E79" w:rsidP="00947E79">
      <w:pPr>
        <w:tabs>
          <w:tab w:val="left" w:pos="993"/>
        </w:tabs>
        <w:spacing w:after="120"/>
        <w:jc w:val="both"/>
        <w:rPr>
          <w:sz w:val="24"/>
          <w:szCs w:val="24"/>
        </w:rPr>
      </w:pPr>
      <w:r w:rsidRPr="00C76456">
        <w:rPr>
          <w:sz w:val="24"/>
          <w:szCs w:val="24"/>
        </w:rPr>
        <w:t>Виды затрат «Текущий ремонт», «Капитальный ремонт», «Реконструкция помещений»</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70"/>
        <w:gridCol w:w="2177"/>
        <w:gridCol w:w="1698"/>
        <w:gridCol w:w="1925"/>
        <w:gridCol w:w="1798"/>
        <w:gridCol w:w="1927"/>
      </w:tblGrid>
      <w:tr w:rsidR="00947E79" w:rsidRPr="00C76456" w:rsidTr="00852409">
        <w:tc>
          <w:tcPr>
            <w:tcW w:w="580" w:type="dxa"/>
            <w:shd w:val="clear" w:color="auto" w:fill="auto"/>
          </w:tcPr>
          <w:p w:rsidR="00947E79" w:rsidRPr="00C76456" w:rsidRDefault="00947E79" w:rsidP="00852409">
            <w:pPr>
              <w:jc w:val="center"/>
              <w:rPr>
                <w:sz w:val="24"/>
                <w:szCs w:val="24"/>
              </w:rPr>
            </w:pPr>
            <w:r w:rsidRPr="00C76456">
              <w:rPr>
                <w:sz w:val="24"/>
                <w:szCs w:val="24"/>
              </w:rPr>
              <w:t>№ пп</w:t>
            </w:r>
          </w:p>
        </w:tc>
        <w:tc>
          <w:tcPr>
            <w:tcW w:w="2217" w:type="dxa"/>
            <w:shd w:val="clear" w:color="auto" w:fill="auto"/>
          </w:tcPr>
          <w:p w:rsidR="00947E79" w:rsidRPr="00C76456" w:rsidRDefault="00947E79" w:rsidP="00852409">
            <w:pPr>
              <w:jc w:val="center"/>
              <w:rPr>
                <w:sz w:val="24"/>
                <w:szCs w:val="24"/>
              </w:rPr>
            </w:pPr>
            <w:r w:rsidRPr="00C76456">
              <w:rPr>
                <w:sz w:val="24"/>
                <w:szCs w:val="24"/>
              </w:rPr>
              <w:t>Наименование расходов</w:t>
            </w:r>
          </w:p>
        </w:tc>
        <w:tc>
          <w:tcPr>
            <w:tcW w:w="1748" w:type="dxa"/>
            <w:shd w:val="clear" w:color="auto" w:fill="auto"/>
          </w:tcPr>
          <w:p w:rsidR="00947E79" w:rsidRPr="00C76456" w:rsidRDefault="00947E79" w:rsidP="00852409">
            <w:pPr>
              <w:jc w:val="center"/>
              <w:rPr>
                <w:sz w:val="24"/>
                <w:szCs w:val="24"/>
              </w:rPr>
            </w:pPr>
            <w:r w:rsidRPr="00C76456">
              <w:rPr>
                <w:sz w:val="24"/>
                <w:szCs w:val="24"/>
              </w:rPr>
              <w:t xml:space="preserve">№, дата договора </w:t>
            </w:r>
          </w:p>
        </w:tc>
        <w:tc>
          <w:tcPr>
            <w:tcW w:w="1991" w:type="dxa"/>
            <w:shd w:val="clear" w:color="auto" w:fill="auto"/>
          </w:tcPr>
          <w:p w:rsidR="00947E79" w:rsidRPr="00C76456" w:rsidRDefault="00947E79" w:rsidP="00852409">
            <w:pPr>
              <w:jc w:val="center"/>
              <w:rPr>
                <w:sz w:val="24"/>
                <w:szCs w:val="24"/>
              </w:rPr>
            </w:pPr>
            <w:r w:rsidRPr="00C76456">
              <w:rPr>
                <w:sz w:val="24"/>
                <w:szCs w:val="24"/>
              </w:rPr>
              <w:t xml:space="preserve">Сумма по договору, в руб. </w:t>
            </w:r>
          </w:p>
        </w:tc>
        <w:tc>
          <w:tcPr>
            <w:tcW w:w="1834" w:type="dxa"/>
            <w:shd w:val="clear" w:color="auto" w:fill="auto"/>
          </w:tcPr>
          <w:p w:rsidR="00947E79" w:rsidRPr="00C76456" w:rsidRDefault="00947E79" w:rsidP="00852409">
            <w:pPr>
              <w:jc w:val="center"/>
              <w:rPr>
                <w:sz w:val="24"/>
                <w:szCs w:val="24"/>
              </w:rPr>
            </w:pPr>
            <w:r w:rsidRPr="00C76456">
              <w:rPr>
                <w:sz w:val="24"/>
                <w:szCs w:val="24"/>
              </w:rPr>
              <w:t>№ и дата платежного поручения</w:t>
            </w:r>
          </w:p>
        </w:tc>
        <w:tc>
          <w:tcPr>
            <w:tcW w:w="1939" w:type="dxa"/>
            <w:shd w:val="clear" w:color="auto" w:fill="auto"/>
          </w:tcPr>
          <w:p w:rsidR="00947E79" w:rsidRPr="00C76456" w:rsidRDefault="00947E79" w:rsidP="00852409">
            <w:pPr>
              <w:jc w:val="center"/>
              <w:rPr>
                <w:sz w:val="24"/>
                <w:szCs w:val="24"/>
              </w:rPr>
            </w:pPr>
            <w:r w:rsidRPr="00C76456">
              <w:rPr>
                <w:sz w:val="24"/>
                <w:szCs w:val="24"/>
              </w:rPr>
              <w:t>Информация о наличных расчетах</w:t>
            </w:r>
          </w:p>
          <w:p w:rsidR="00947E79" w:rsidRPr="00C76456" w:rsidRDefault="00947E79" w:rsidP="00852409">
            <w:pPr>
              <w:jc w:val="center"/>
              <w:rPr>
                <w:sz w:val="24"/>
                <w:szCs w:val="24"/>
              </w:rPr>
            </w:pPr>
            <w:r w:rsidRPr="00C76456">
              <w:rPr>
                <w:sz w:val="24"/>
                <w:szCs w:val="24"/>
              </w:rPr>
              <w:t>(№ и дата чека/товарного чека)</w:t>
            </w:r>
          </w:p>
        </w:tc>
      </w:tr>
      <w:tr w:rsidR="00947E79" w:rsidRPr="00C76456" w:rsidTr="00852409">
        <w:tc>
          <w:tcPr>
            <w:tcW w:w="580" w:type="dxa"/>
            <w:shd w:val="clear" w:color="auto" w:fill="auto"/>
          </w:tcPr>
          <w:p w:rsidR="00947E79" w:rsidRPr="00C76456" w:rsidRDefault="00947E79" w:rsidP="00852409">
            <w:pPr>
              <w:jc w:val="both"/>
              <w:rPr>
                <w:sz w:val="24"/>
                <w:szCs w:val="24"/>
              </w:rPr>
            </w:pPr>
          </w:p>
        </w:tc>
        <w:tc>
          <w:tcPr>
            <w:tcW w:w="2217" w:type="dxa"/>
            <w:shd w:val="clear" w:color="auto" w:fill="auto"/>
          </w:tcPr>
          <w:p w:rsidR="00947E79" w:rsidRPr="00C76456" w:rsidRDefault="00947E79" w:rsidP="00852409">
            <w:pPr>
              <w:jc w:val="both"/>
              <w:rPr>
                <w:sz w:val="24"/>
                <w:szCs w:val="24"/>
              </w:rPr>
            </w:pPr>
          </w:p>
        </w:tc>
        <w:tc>
          <w:tcPr>
            <w:tcW w:w="1748" w:type="dxa"/>
            <w:shd w:val="clear" w:color="auto" w:fill="auto"/>
          </w:tcPr>
          <w:p w:rsidR="00947E79" w:rsidRPr="00C76456" w:rsidRDefault="00947E79" w:rsidP="00852409">
            <w:pPr>
              <w:jc w:val="both"/>
              <w:rPr>
                <w:sz w:val="24"/>
                <w:szCs w:val="24"/>
              </w:rPr>
            </w:pPr>
          </w:p>
        </w:tc>
        <w:tc>
          <w:tcPr>
            <w:tcW w:w="1991" w:type="dxa"/>
            <w:shd w:val="clear" w:color="auto" w:fill="auto"/>
          </w:tcPr>
          <w:p w:rsidR="00947E79" w:rsidRPr="00C76456" w:rsidRDefault="00947E79" w:rsidP="00852409">
            <w:pPr>
              <w:jc w:val="both"/>
              <w:rPr>
                <w:sz w:val="24"/>
                <w:szCs w:val="24"/>
              </w:rPr>
            </w:pPr>
          </w:p>
        </w:tc>
        <w:tc>
          <w:tcPr>
            <w:tcW w:w="1834" w:type="dxa"/>
            <w:shd w:val="clear" w:color="auto" w:fill="auto"/>
          </w:tcPr>
          <w:p w:rsidR="00947E79" w:rsidRPr="00C76456" w:rsidRDefault="00947E79" w:rsidP="00852409">
            <w:pPr>
              <w:tabs>
                <w:tab w:val="left" w:pos="1104"/>
              </w:tabs>
              <w:rPr>
                <w:sz w:val="24"/>
                <w:szCs w:val="24"/>
              </w:rPr>
            </w:pPr>
          </w:p>
        </w:tc>
        <w:tc>
          <w:tcPr>
            <w:tcW w:w="1939" w:type="dxa"/>
            <w:shd w:val="clear" w:color="auto" w:fill="auto"/>
          </w:tcPr>
          <w:p w:rsidR="00947E79" w:rsidRPr="00C76456" w:rsidRDefault="00947E79" w:rsidP="00852409">
            <w:pPr>
              <w:tabs>
                <w:tab w:val="left" w:pos="1104"/>
              </w:tabs>
              <w:rPr>
                <w:sz w:val="24"/>
                <w:szCs w:val="24"/>
              </w:rPr>
            </w:pPr>
          </w:p>
        </w:tc>
      </w:tr>
      <w:tr w:rsidR="00947E79" w:rsidRPr="00C76456" w:rsidTr="00852409">
        <w:tc>
          <w:tcPr>
            <w:tcW w:w="580" w:type="dxa"/>
            <w:shd w:val="clear" w:color="auto" w:fill="auto"/>
          </w:tcPr>
          <w:p w:rsidR="00947E79" w:rsidRPr="00C76456" w:rsidRDefault="00947E79" w:rsidP="00852409">
            <w:pPr>
              <w:jc w:val="both"/>
              <w:rPr>
                <w:sz w:val="24"/>
                <w:szCs w:val="24"/>
              </w:rPr>
            </w:pPr>
          </w:p>
        </w:tc>
        <w:tc>
          <w:tcPr>
            <w:tcW w:w="2217" w:type="dxa"/>
            <w:shd w:val="clear" w:color="auto" w:fill="auto"/>
          </w:tcPr>
          <w:p w:rsidR="00947E79" w:rsidRPr="00C76456" w:rsidRDefault="00947E79" w:rsidP="00852409">
            <w:pPr>
              <w:jc w:val="both"/>
              <w:rPr>
                <w:sz w:val="24"/>
                <w:szCs w:val="24"/>
              </w:rPr>
            </w:pPr>
          </w:p>
        </w:tc>
        <w:tc>
          <w:tcPr>
            <w:tcW w:w="1748" w:type="dxa"/>
            <w:shd w:val="clear" w:color="auto" w:fill="auto"/>
          </w:tcPr>
          <w:p w:rsidR="00947E79" w:rsidRPr="00C76456" w:rsidRDefault="00947E79" w:rsidP="00852409">
            <w:pPr>
              <w:jc w:val="both"/>
              <w:rPr>
                <w:sz w:val="24"/>
                <w:szCs w:val="24"/>
              </w:rPr>
            </w:pPr>
          </w:p>
        </w:tc>
        <w:tc>
          <w:tcPr>
            <w:tcW w:w="1991" w:type="dxa"/>
            <w:shd w:val="clear" w:color="auto" w:fill="auto"/>
          </w:tcPr>
          <w:p w:rsidR="00947E79" w:rsidRPr="00C76456" w:rsidRDefault="00947E79" w:rsidP="00852409">
            <w:pPr>
              <w:jc w:val="both"/>
              <w:rPr>
                <w:sz w:val="24"/>
                <w:szCs w:val="24"/>
              </w:rPr>
            </w:pPr>
          </w:p>
        </w:tc>
        <w:tc>
          <w:tcPr>
            <w:tcW w:w="1834" w:type="dxa"/>
            <w:shd w:val="clear" w:color="auto" w:fill="auto"/>
          </w:tcPr>
          <w:p w:rsidR="00947E79" w:rsidRPr="00C76456" w:rsidRDefault="00947E79" w:rsidP="00852409">
            <w:pPr>
              <w:tabs>
                <w:tab w:val="left" w:pos="1104"/>
              </w:tabs>
              <w:rPr>
                <w:sz w:val="24"/>
                <w:szCs w:val="24"/>
              </w:rPr>
            </w:pPr>
          </w:p>
        </w:tc>
        <w:tc>
          <w:tcPr>
            <w:tcW w:w="1939" w:type="dxa"/>
            <w:shd w:val="clear" w:color="auto" w:fill="auto"/>
          </w:tcPr>
          <w:p w:rsidR="00947E79" w:rsidRPr="00C76456" w:rsidRDefault="00947E79" w:rsidP="00852409">
            <w:pPr>
              <w:tabs>
                <w:tab w:val="left" w:pos="1104"/>
              </w:tabs>
              <w:rPr>
                <w:sz w:val="24"/>
                <w:szCs w:val="24"/>
              </w:rPr>
            </w:pPr>
          </w:p>
        </w:tc>
      </w:tr>
      <w:tr w:rsidR="00947E79" w:rsidRPr="00C76456" w:rsidTr="00852409">
        <w:tc>
          <w:tcPr>
            <w:tcW w:w="580" w:type="dxa"/>
            <w:shd w:val="clear" w:color="auto" w:fill="auto"/>
          </w:tcPr>
          <w:p w:rsidR="00947E79" w:rsidRPr="00C76456" w:rsidRDefault="00947E79" w:rsidP="00852409">
            <w:pPr>
              <w:jc w:val="both"/>
              <w:rPr>
                <w:sz w:val="24"/>
                <w:szCs w:val="24"/>
              </w:rPr>
            </w:pPr>
          </w:p>
        </w:tc>
        <w:tc>
          <w:tcPr>
            <w:tcW w:w="2217" w:type="dxa"/>
            <w:shd w:val="clear" w:color="auto" w:fill="auto"/>
          </w:tcPr>
          <w:p w:rsidR="00947E79" w:rsidRPr="00C76456" w:rsidRDefault="00947E79" w:rsidP="00852409">
            <w:pPr>
              <w:jc w:val="both"/>
              <w:rPr>
                <w:sz w:val="24"/>
                <w:szCs w:val="24"/>
              </w:rPr>
            </w:pPr>
            <w:r w:rsidRPr="00C76456">
              <w:rPr>
                <w:sz w:val="24"/>
                <w:szCs w:val="24"/>
              </w:rPr>
              <w:t>ИТОГО</w:t>
            </w:r>
          </w:p>
        </w:tc>
        <w:tc>
          <w:tcPr>
            <w:tcW w:w="1748" w:type="dxa"/>
            <w:shd w:val="clear" w:color="auto" w:fill="auto"/>
          </w:tcPr>
          <w:p w:rsidR="00947E79" w:rsidRPr="00C76456" w:rsidRDefault="00947E79" w:rsidP="00852409">
            <w:pPr>
              <w:jc w:val="both"/>
              <w:rPr>
                <w:sz w:val="24"/>
                <w:szCs w:val="24"/>
              </w:rPr>
            </w:pPr>
          </w:p>
        </w:tc>
        <w:tc>
          <w:tcPr>
            <w:tcW w:w="1991" w:type="dxa"/>
            <w:shd w:val="clear" w:color="auto" w:fill="auto"/>
          </w:tcPr>
          <w:p w:rsidR="00947E79" w:rsidRPr="00C76456" w:rsidRDefault="00947E79" w:rsidP="00852409">
            <w:pPr>
              <w:jc w:val="both"/>
              <w:rPr>
                <w:sz w:val="24"/>
                <w:szCs w:val="24"/>
              </w:rPr>
            </w:pPr>
          </w:p>
        </w:tc>
        <w:tc>
          <w:tcPr>
            <w:tcW w:w="1834" w:type="dxa"/>
            <w:shd w:val="clear" w:color="auto" w:fill="auto"/>
          </w:tcPr>
          <w:p w:rsidR="00947E79" w:rsidRPr="00C76456" w:rsidRDefault="00947E79" w:rsidP="00852409">
            <w:pPr>
              <w:tabs>
                <w:tab w:val="left" w:pos="1104"/>
              </w:tabs>
              <w:rPr>
                <w:sz w:val="24"/>
                <w:szCs w:val="24"/>
              </w:rPr>
            </w:pPr>
          </w:p>
        </w:tc>
        <w:tc>
          <w:tcPr>
            <w:tcW w:w="1939" w:type="dxa"/>
            <w:shd w:val="clear" w:color="auto" w:fill="auto"/>
          </w:tcPr>
          <w:p w:rsidR="00947E79" w:rsidRPr="00C76456" w:rsidRDefault="00947E79" w:rsidP="00852409">
            <w:pPr>
              <w:tabs>
                <w:tab w:val="left" w:pos="1104"/>
              </w:tabs>
              <w:rPr>
                <w:sz w:val="24"/>
                <w:szCs w:val="24"/>
              </w:rPr>
            </w:pPr>
          </w:p>
        </w:tc>
      </w:tr>
    </w:tbl>
    <w:p w:rsidR="00947E79" w:rsidRPr="00C76456" w:rsidRDefault="00947E79" w:rsidP="00947E79">
      <w:pPr>
        <w:jc w:val="both"/>
        <w:rPr>
          <w:sz w:val="24"/>
          <w:szCs w:val="24"/>
        </w:rPr>
      </w:pPr>
    </w:p>
    <w:p w:rsidR="00947E79" w:rsidRPr="00C76456" w:rsidRDefault="00947E79" w:rsidP="00947E79">
      <w:pPr>
        <w:tabs>
          <w:tab w:val="left" w:pos="993"/>
        </w:tabs>
        <w:spacing w:after="120"/>
        <w:jc w:val="both"/>
        <w:rPr>
          <w:sz w:val="24"/>
          <w:szCs w:val="24"/>
        </w:rPr>
      </w:pPr>
      <w:r w:rsidRPr="00C76456">
        <w:rPr>
          <w:sz w:val="24"/>
          <w:szCs w:val="24"/>
        </w:rPr>
        <w:t>Иные компенсируемые виды затрат</w:t>
      </w:r>
    </w:p>
    <w:p w:rsidR="00947E79" w:rsidRPr="00C76456" w:rsidRDefault="00947E79" w:rsidP="00947E79">
      <w:pPr>
        <w:jc w:val="both"/>
        <w:rPr>
          <w:sz w:val="24"/>
          <w:szCs w:val="24"/>
        </w:rPr>
      </w:pPr>
    </w:p>
    <w:tbl>
      <w:tblPr>
        <w:tblW w:w="4899"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550"/>
        <w:gridCol w:w="2086"/>
        <w:gridCol w:w="1757"/>
        <w:gridCol w:w="1906"/>
        <w:gridCol w:w="1780"/>
        <w:gridCol w:w="1910"/>
      </w:tblGrid>
      <w:tr w:rsidR="00947E79" w:rsidRPr="00C76456" w:rsidTr="00852409">
        <w:tc>
          <w:tcPr>
            <w:tcW w:w="540" w:type="dxa"/>
            <w:shd w:val="clear" w:color="auto" w:fill="auto"/>
          </w:tcPr>
          <w:p w:rsidR="00947E79" w:rsidRPr="00C76456" w:rsidRDefault="00947E79" w:rsidP="00852409">
            <w:pPr>
              <w:jc w:val="center"/>
              <w:rPr>
                <w:sz w:val="24"/>
                <w:szCs w:val="24"/>
              </w:rPr>
            </w:pPr>
            <w:r w:rsidRPr="00C76456">
              <w:rPr>
                <w:sz w:val="24"/>
                <w:szCs w:val="24"/>
              </w:rPr>
              <w:t>№ п/п</w:t>
            </w:r>
          </w:p>
        </w:tc>
        <w:tc>
          <w:tcPr>
            <w:tcW w:w="2122" w:type="dxa"/>
            <w:shd w:val="clear" w:color="auto" w:fill="auto"/>
          </w:tcPr>
          <w:p w:rsidR="00947E79" w:rsidRPr="00C76456" w:rsidRDefault="00947E79" w:rsidP="00852409">
            <w:pPr>
              <w:jc w:val="center"/>
              <w:rPr>
                <w:sz w:val="24"/>
                <w:szCs w:val="24"/>
              </w:rPr>
            </w:pPr>
            <w:r w:rsidRPr="00C76456">
              <w:rPr>
                <w:sz w:val="24"/>
                <w:szCs w:val="24"/>
              </w:rPr>
              <w:t>Наименование расходов</w:t>
            </w:r>
          </w:p>
        </w:tc>
        <w:tc>
          <w:tcPr>
            <w:tcW w:w="1820" w:type="dxa"/>
            <w:shd w:val="clear" w:color="auto" w:fill="auto"/>
          </w:tcPr>
          <w:p w:rsidR="00947E79" w:rsidRPr="00C76456" w:rsidRDefault="00947E79" w:rsidP="00852409">
            <w:pPr>
              <w:jc w:val="center"/>
              <w:rPr>
                <w:sz w:val="24"/>
                <w:szCs w:val="24"/>
              </w:rPr>
            </w:pPr>
            <w:r w:rsidRPr="00C76456">
              <w:rPr>
                <w:sz w:val="24"/>
                <w:szCs w:val="24"/>
              </w:rPr>
              <w:t xml:space="preserve">№, дата договора </w:t>
            </w:r>
          </w:p>
        </w:tc>
        <w:tc>
          <w:tcPr>
            <w:tcW w:w="1978" w:type="dxa"/>
            <w:shd w:val="clear" w:color="auto" w:fill="auto"/>
          </w:tcPr>
          <w:p w:rsidR="00947E79" w:rsidRPr="00C76456" w:rsidRDefault="00947E79" w:rsidP="00852409">
            <w:pPr>
              <w:jc w:val="center"/>
              <w:rPr>
                <w:sz w:val="24"/>
                <w:szCs w:val="24"/>
              </w:rPr>
            </w:pPr>
            <w:r w:rsidRPr="00C76456">
              <w:rPr>
                <w:sz w:val="24"/>
                <w:szCs w:val="24"/>
              </w:rPr>
              <w:t>Сумма по договору, в руб.</w:t>
            </w:r>
          </w:p>
        </w:tc>
        <w:tc>
          <w:tcPr>
            <w:tcW w:w="1819" w:type="dxa"/>
            <w:shd w:val="clear" w:color="auto" w:fill="auto"/>
          </w:tcPr>
          <w:p w:rsidR="00947E79" w:rsidRPr="00C76456" w:rsidRDefault="00947E79" w:rsidP="00852409">
            <w:pPr>
              <w:jc w:val="center"/>
              <w:rPr>
                <w:sz w:val="24"/>
                <w:szCs w:val="24"/>
              </w:rPr>
            </w:pPr>
            <w:r w:rsidRPr="00C76456">
              <w:rPr>
                <w:sz w:val="24"/>
                <w:szCs w:val="24"/>
              </w:rPr>
              <w:t>№ и дата платежного поручения</w:t>
            </w:r>
          </w:p>
        </w:tc>
        <w:tc>
          <w:tcPr>
            <w:tcW w:w="1922" w:type="dxa"/>
            <w:shd w:val="clear" w:color="auto" w:fill="auto"/>
          </w:tcPr>
          <w:p w:rsidR="00947E79" w:rsidRPr="00C76456" w:rsidRDefault="00947E79" w:rsidP="00852409">
            <w:pPr>
              <w:jc w:val="center"/>
              <w:rPr>
                <w:sz w:val="24"/>
                <w:szCs w:val="24"/>
              </w:rPr>
            </w:pPr>
            <w:r w:rsidRPr="00C76456">
              <w:rPr>
                <w:sz w:val="24"/>
                <w:szCs w:val="24"/>
              </w:rPr>
              <w:t>Информация о наличных расчетах</w:t>
            </w:r>
          </w:p>
          <w:p w:rsidR="00947E79" w:rsidRPr="00C76456" w:rsidRDefault="00947E79" w:rsidP="00852409">
            <w:pPr>
              <w:jc w:val="center"/>
              <w:rPr>
                <w:sz w:val="24"/>
                <w:szCs w:val="24"/>
              </w:rPr>
            </w:pPr>
            <w:r w:rsidRPr="00C76456">
              <w:rPr>
                <w:sz w:val="24"/>
                <w:szCs w:val="24"/>
              </w:rPr>
              <w:lastRenderedPageBreak/>
              <w:t>(№ и дата чека/товарного чека)</w:t>
            </w:r>
          </w:p>
        </w:tc>
      </w:tr>
      <w:tr w:rsidR="00947E79" w:rsidRPr="00C76456" w:rsidTr="00852409">
        <w:tc>
          <w:tcPr>
            <w:tcW w:w="540" w:type="dxa"/>
            <w:shd w:val="clear" w:color="auto" w:fill="auto"/>
          </w:tcPr>
          <w:p w:rsidR="00947E79" w:rsidRPr="00C76456" w:rsidRDefault="00947E79" w:rsidP="00852409">
            <w:pPr>
              <w:jc w:val="both"/>
              <w:rPr>
                <w:sz w:val="24"/>
                <w:szCs w:val="24"/>
              </w:rPr>
            </w:pPr>
          </w:p>
        </w:tc>
        <w:tc>
          <w:tcPr>
            <w:tcW w:w="2122" w:type="dxa"/>
            <w:shd w:val="clear" w:color="auto" w:fill="auto"/>
          </w:tcPr>
          <w:p w:rsidR="00947E79" w:rsidRPr="00C76456" w:rsidRDefault="00947E79" w:rsidP="00852409">
            <w:pPr>
              <w:jc w:val="both"/>
              <w:rPr>
                <w:sz w:val="24"/>
                <w:szCs w:val="24"/>
              </w:rPr>
            </w:pPr>
          </w:p>
        </w:tc>
        <w:tc>
          <w:tcPr>
            <w:tcW w:w="1820" w:type="dxa"/>
            <w:shd w:val="clear" w:color="auto" w:fill="auto"/>
          </w:tcPr>
          <w:p w:rsidR="00947E79" w:rsidRPr="00C76456" w:rsidRDefault="00947E79" w:rsidP="00852409">
            <w:pPr>
              <w:jc w:val="both"/>
              <w:rPr>
                <w:sz w:val="24"/>
                <w:szCs w:val="24"/>
              </w:rPr>
            </w:pPr>
          </w:p>
        </w:tc>
        <w:tc>
          <w:tcPr>
            <w:tcW w:w="1978" w:type="dxa"/>
            <w:shd w:val="clear" w:color="auto" w:fill="auto"/>
          </w:tcPr>
          <w:p w:rsidR="00947E79" w:rsidRPr="00C76456" w:rsidRDefault="00947E79" w:rsidP="00852409">
            <w:pPr>
              <w:jc w:val="both"/>
              <w:rPr>
                <w:sz w:val="24"/>
                <w:szCs w:val="24"/>
              </w:rPr>
            </w:pPr>
          </w:p>
        </w:tc>
        <w:tc>
          <w:tcPr>
            <w:tcW w:w="1819" w:type="dxa"/>
            <w:shd w:val="clear" w:color="auto" w:fill="auto"/>
          </w:tcPr>
          <w:p w:rsidR="00947E79" w:rsidRPr="00C76456" w:rsidRDefault="00947E79" w:rsidP="00852409">
            <w:pPr>
              <w:tabs>
                <w:tab w:val="left" w:pos="1104"/>
              </w:tabs>
              <w:rPr>
                <w:sz w:val="24"/>
                <w:szCs w:val="24"/>
              </w:rPr>
            </w:pPr>
          </w:p>
        </w:tc>
        <w:tc>
          <w:tcPr>
            <w:tcW w:w="1922" w:type="dxa"/>
            <w:shd w:val="clear" w:color="auto" w:fill="auto"/>
          </w:tcPr>
          <w:p w:rsidR="00947E79" w:rsidRPr="00C76456" w:rsidRDefault="00947E79" w:rsidP="00852409">
            <w:pPr>
              <w:tabs>
                <w:tab w:val="left" w:pos="1104"/>
              </w:tabs>
              <w:rPr>
                <w:sz w:val="24"/>
                <w:szCs w:val="24"/>
              </w:rPr>
            </w:pPr>
          </w:p>
        </w:tc>
      </w:tr>
      <w:tr w:rsidR="00947E79" w:rsidRPr="00C76456" w:rsidTr="00852409">
        <w:tc>
          <w:tcPr>
            <w:tcW w:w="540" w:type="dxa"/>
            <w:shd w:val="clear" w:color="auto" w:fill="auto"/>
          </w:tcPr>
          <w:p w:rsidR="00947E79" w:rsidRPr="00C76456" w:rsidRDefault="00947E79" w:rsidP="00852409">
            <w:pPr>
              <w:jc w:val="both"/>
              <w:rPr>
                <w:sz w:val="24"/>
                <w:szCs w:val="24"/>
              </w:rPr>
            </w:pPr>
          </w:p>
        </w:tc>
        <w:tc>
          <w:tcPr>
            <w:tcW w:w="2122" w:type="dxa"/>
            <w:shd w:val="clear" w:color="auto" w:fill="auto"/>
          </w:tcPr>
          <w:p w:rsidR="00947E79" w:rsidRPr="00C76456" w:rsidRDefault="00947E79" w:rsidP="00852409">
            <w:pPr>
              <w:jc w:val="both"/>
              <w:rPr>
                <w:sz w:val="24"/>
                <w:szCs w:val="24"/>
              </w:rPr>
            </w:pPr>
            <w:r w:rsidRPr="00C76456">
              <w:rPr>
                <w:sz w:val="24"/>
                <w:szCs w:val="24"/>
              </w:rPr>
              <w:t>ИТОГО</w:t>
            </w:r>
          </w:p>
        </w:tc>
        <w:tc>
          <w:tcPr>
            <w:tcW w:w="1820" w:type="dxa"/>
            <w:shd w:val="clear" w:color="auto" w:fill="auto"/>
          </w:tcPr>
          <w:p w:rsidR="00947E79" w:rsidRPr="00C76456" w:rsidRDefault="00947E79" w:rsidP="00852409">
            <w:pPr>
              <w:jc w:val="both"/>
              <w:rPr>
                <w:sz w:val="24"/>
                <w:szCs w:val="24"/>
              </w:rPr>
            </w:pPr>
          </w:p>
        </w:tc>
        <w:tc>
          <w:tcPr>
            <w:tcW w:w="1978" w:type="dxa"/>
            <w:shd w:val="clear" w:color="auto" w:fill="auto"/>
          </w:tcPr>
          <w:p w:rsidR="00947E79" w:rsidRPr="00C76456" w:rsidRDefault="00947E79" w:rsidP="00852409">
            <w:pPr>
              <w:jc w:val="both"/>
              <w:rPr>
                <w:sz w:val="24"/>
                <w:szCs w:val="24"/>
              </w:rPr>
            </w:pPr>
          </w:p>
        </w:tc>
        <w:tc>
          <w:tcPr>
            <w:tcW w:w="1819" w:type="dxa"/>
            <w:shd w:val="clear" w:color="auto" w:fill="auto"/>
          </w:tcPr>
          <w:p w:rsidR="00947E79" w:rsidRPr="00C76456" w:rsidRDefault="00947E79" w:rsidP="00852409">
            <w:pPr>
              <w:tabs>
                <w:tab w:val="left" w:pos="1104"/>
              </w:tabs>
              <w:rPr>
                <w:sz w:val="24"/>
                <w:szCs w:val="24"/>
              </w:rPr>
            </w:pPr>
          </w:p>
        </w:tc>
        <w:tc>
          <w:tcPr>
            <w:tcW w:w="1922" w:type="dxa"/>
            <w:shd w:val="clear" w:color="auto" w:fill="auto"/>
          </w:tcPr>
          <w:p w:rsidR="00947E79" w:rsidRPr="00C76456" w:rsidRDefault="00947E79" w:rsidP="00852409">
            <w:pPr>
              <w:tabs>
                <w:tab w:val="left" w:pos="1104"/>
              </w:tabs>
              <w:rPr>
                <w:sz w:val="24"/>
                <w:szCs w:val="24"/>
              </w:rPr>
            </w:pPr>
          </w:p>
        </w:tc>
      </w:tr>
    </w:tbl>
    <w:p w:rsidR="00947E79" w:rsidRPr="00C76456" w:rsidRDefault="00947E79" w:rsidP="00947E79">
      <w:pPr>
        <w:widowControl w:val="0"/>
        <w:jc w:val="both"/>
        <w:rPr>
          <w:sz w:val="24"/>
          <w:szCs w:val="24"/>
        </w:rPr>
      </w:pPr>
    </w:p>
    <w:p w:rsidR="00947E79" w:rsidRPr="00C76456" w:rsidRDefault="00947E79" w:rsidP="00947E79">
      <w:pPr>
        <w:jc w:val="both"/>
        <w:rPr>
          <w:sz w:val="24"/>
          <w:szCs w:val="24"/>
        </w:rPr>
      </w:pPr>
      <w:r w:rsidRPr="00C76456">
        <w:rPr>
          <w:sz w:val="24"/>
          <w:szCs w:val="24"/>
        </w:rPr>
        <w:t>Сводный перечень расходов</w:t>
      </w:r>
    </w:p>
    <w:tbl>
      <w:tblPr>
        <w:tblW w:w="102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71"/>
        <w:gridCol w:w="7266"/>
        <w:gridCol w:w="2264"/>
      </w:tblGrid>
      <w:tr w:rsidR="00947E79" w:rsidRPr="00C76456" w:rsidTr="00852409">
        <w:tc>
          <w:tcPr>
            <w:tcW w:w="671" w:type="dxa"/>
            <w:shd w:val="clear" w:color="auto" w:fill="auto"/>
          </w:tcPr>
          <w:p w:rsidR="00947E79" w:rsidRPr="00C76456" w:rsidRDefault="00947E79" w:rsidP="00852409">
            <w:pPr>
              <w:pStyle w:val="aff5"/>
            </w:pPr>
            <w:r w:rsidRPr="00C76456">
              <w:t>№</w:t>
            </w:r>
          </w:p>
          <w:p w:rsidR="00947E79" w:rsidRPr="00C76456" w:rsidRDefault="00947E79" w:rsidP="00852409">
            <w:pPr>
              <w:pStyle w:val="aff5"/>
            </w:pPr>
            <w:r w:rsidRPr="00C76456">
              <w:t>п/п</w:t>
            </w:r>
          </w:p>
        </w:tc>
        <w:tc>
          <w:tcPr>
            <w:tcW w:w="7266" w:type="dxa"/>
            <w:shd w:val="clear" w:color="auto" w:fill="auto"/>
          </w:tcPr>
          <w:p w:rsidR="00947E79" w:rsidRPr="00C76456" w:rsidRDefault="00947E79" w:rsidP="00852409">
            <w:pPr>
              <w:pStyle w:val="aff5"/>
              <w:jc w:val="center"/>
            </w:pPr>
            <w:r w:rsidRPr="00C76456">
              <w:t>Наименование расходов</w:t>
            </w:r>
          </w:p>
        </w:tc>
        <w:tc>
          <w:tcPr>
            <w:tcW w:w="2264" w:type="dxa"/>
            <w:shd w:val="clear" w:color="auto" w:fill="auto"/>
          </w:tcPr>
          <w:p w:rsidR="00947E79" w:rsidRPr="00C76456" w:rsidRDefault="00947E79" w:rsidP="00852409">
            <w:pPr>
              <w:pStyle w:val="aff5"/>
              <w:jc w:val="center"/>
            </w:pPr>
            <w:r w:rsidRPr="00C76456">
              <w:t>Сумма, руб.</w:t>
            </w:r>
          </w:p>
        </w:tc>
      </w:tr>
      <w:tr w:rsidR="00947E79" w:rsidRPr="00C76456" w:rsidTr="00852409">
        <w:tc>
          <w:tcPr>
            <w:tcW w:w="671" w:type="dxa"/>
            <w:shd w:val="clear" w:color="auto" w:fill="auto"/>
          </w:tcPr>
          <w:p w:rsidR="00947E79" w:rsidRPr="00C76456" w:rsidRDefault="00947E79" w:rsidP="00852409">
            <w:pPr>
              <w:pStyle w:val="aff5"/>
            </w:pPr>
            <w:r w:rsidRPr="00C76456">
              <w:t>1</w:t>
            </w:r>
          </w:p>
        </w:tc>
        <w:tc>
          <w:tcPr>
            <w:tcW w:w="7266" w:type="dxa"/>
            <w:shd w:val="clear" w:color="auto" w:fill="auto"/>
          </w:tcPr>
          <w:p w:rsidR="00947E79" w:rsidRPr="00C76456" w:rsidRDefault="00947E79" w:rsidP="00852409">
            <w:pPr>
              <w:pStyle w:val="aff5"/>
            </w:pPr>
            <w:r w:rsidRPr="00C76456">
              <w:t>Арендные платежи</w:t>
            </w:r>
          </w:p>
        </w:tc>
        <w:tc>
          <w:tcPr>
            <w:tcW w:w="2264" w:type="dxa"/>
            <w:shd w:val="clear" w:color="auto" w:fill="auto"/>
          </w:tcPr>
          <w:p w:rsidR="00947E79" w:rsidRPr="00C76456" w:rsidRDefault="00947E79" w:rsidP="00852409">
            <w:pPr>
              <w:pStyle w:val="aff5"/>
            </w:pPr>
          </w:p>
        </w:tc>
      </w:tr>
      <w:tr w:rsidR="00947E79" w:rsidRPr="00C76456" w:rsidTr="00852409">
        <w:tc>
          <w:tcPr>
            <w:tcW w:w="671" w:type="dxa"/>
            <w:shd w:val="clear" w:color="auto" w:fill="auto"/>
          </w:tcPr>
          <w:p w:rsidR="00947E79" w:rsidRPr="00C76456" w:rsidRDefault="00947E79" w:rsidP="00852409">
            <w:pPr>
              <w:pStyle w:val="aff5"/>
            </w:pPr>
            <w:r w:rsidRPr="00C76456">
              <w:t>2</w:t>
            </w:r>
          </w:p>
        </w:tc>
        <w:tc>
          <w:tcPr>
            <w:tcW w:w="7266" w:type="dxa"/>
            <w:shd w:val="clear" w:color="auto" w:fill="auto"/>
          </w:tcPr>
          <w:p w:rsidR="00947E79" w:rsidRPr="00C76456" w:rsidRDefault="00947E79" w:rsidP="00852409">
            <w:pPr>
              <w:pStyle w:val="aff5"/>
            </w:pPr>
            <w:r w:rsidRPr="00C76456">
              <w:t>Текущий ремонт</w:t>
            </w:r>
          </w:p>
        </w:tc>
        <w:tc>
          <w:tcPr>
            <w:tcW w:w="2264" w:type="dxa"/>
            <w:shd w:val="clear" w:color="auto" w:fill="auto"/>
          </w:tcPr>
          <w:p w:rsidR="00947E79" w:rsidRPr="00C76456" w:rsidRDefault="00947E79" w:rsidP="00852409">
            <w:pPr>
              <w:pStyle w:val="aff5"/>
            </w:pPr>
          </w:p>
        </w:tc>
      </w:tr>
      <w:tr w:rsidR="00947E79" w:rsidRPr="00C76456" w:rsidTr="00852409">
        <w:tc>
          <w:tcPr>
            <w:tcW w:w="671" w:type="dxa"/>
            <w:shd w:val="clear" w:color="auto" w:fill="auto"/>
          </w:tcPr>
          <w:p w:rsidR="00947E79" w:rsidRPr="00C76456" w:rsidRDefault="00947E79" w:rsidP="00852409">
            <w:pPr>
              <w:pStyle w:val="aff5"/>
            </w:pPr>
            <w:r w:rsidRPr="00C76456">
              <w:t>3</w:t>
            </w:r>
          </w:p>
        </w:tc>
        <w:tc>
          <w:tcPr>
            <w:tcW w:w="7266" w:type="dxa"/>
            <w:shd w:val="clear" w:color="auto" w:fill="auto"/>
          </w:tcPr>
          <w:p w:rsidR="00947E79" w:rsidRPr="00C76456" w:rsidRDefault="00947E79" w:rsidP="00852409">
            <w:pPr>
              <w:pStyle w:val="aff5"/>
            </w:pPr>
            <w:r w:rsidRPr="00C76456">
              <w:t>Капитальный ремонт</w:t>
            </w:r>
          </w:p>
        </w:tc>
        <w:tc>
          <w:tcPr>
            <w:tcW w:w="2264" w:type="dxa"/>
            <w:shd w:val="clear" w:color="auto" w:fill="auto"/>
          </w:tcPr>
          <w:p w:rsidR="00947E79" w:rsidRPr="00C76456" w:rsidRDefault="00947E79" w:rsidP="00852409">
            <w:pPr>
              <w:pStyle w:val="aff5"/>
            </w:pPr>
          </w:p>
        </w:tc>
      </w:tr>
      <w:tr w:rsidR="00947E79" w:rsidRPr="00C76456" w:rsidTr="00852409">
        <w:tc>
          <w:tcPr>
            <w:tcW w:w="671" w:type="dxa"/>
            <w:shd w:val="clear" w:color="auto" w:fill="auto"/>
          </w:tcPr>
          <w:p w:rsidR="00947E79" w:rsidRPr="00C76456" w:rsidRDefault="00947E79" w:rsidP="00852409">
            <w:pPr>
              <w:pStyle w:val="aff5"/>
              <w:rPr>
                <w:i/>
              </w:rPr>
            </w:pPr>
            <w:r w:rsidRPr="00C76456">
              <w:rPr>
                <w:i/>
              </w:rPr>
              <w:t>4</w:t>
            </w:r>
          </w:p>
        </w:tc>
        <w:tc>
          <w:tcPr>
            <w:tcW w:w="7266" w:type="dxa"/>
            <w:shd w:val="clear" w:color="auto" w:fill="auto"/>
          </w:tcPr>
          <w:p w:rsidR="00947E79" w:rsidRPr="00C76456" w:rsidRDefault="00947E79" w:rsidP="00852409">
            <w:pPr>
              <w:pStyle w:val="aff5"/>
            </w:pPr>
            <w:r w:rsidRPr="00C76456">
              <w:t>Реконструкция помещений</w:t>
            </w:r>
          </w:p>
        </w:tc>
        <w:tc>
          <w:tcPr>
            <w:tcW w:w="2264" w:type="dxa"/>
            <w:shd w:val="clear" w:color="auto" w:fill="auto"/>
          </w:tcPr>
          <w:p w:rsidR="00947E79" w:rsidRPr="00C76456" w:rsidRDefault="00947E79" w:rsidP="00852409">
            <w:pPr>
              <w:pStyle w:val="aff5"/>
              <w:rPr>
                <w:i/>
              </w:rPr>
            </w:pPr>
          </w:p>
        </w:tc>
      </w:tr>
      <w:tr w:rsidR="00947E79" w:rsidRPr="00C76456" w:rsidTr="00852409">
        <w:tc>
          <w:tcPr>
            <w:tcW w:w="671" w:type="dxa"/>
            <w:shd w:val="clear" w:color="auto" w:fill="auto"/>
          </w:tcPr>
          <w:p w:rsidR="00947E79" w:rsidRPr="00C76456" w:rsidRDefault="00947E79" w:rsidP="00852409">
            <w:pPr>
              <w:pStyle w:val="aff5"/>
            </w:pPr>
            <w:r w:rsidRPr="00C76456">
              <w:t>5</w:t>
            </w:r>
          </w:p>
        </w:tc>
        <w:tc>
          <w:tcPr>
            <w:tcW w:w="7266" w:type="dxa"/>
            <w:shd w:val="clear" w:color="auto" w:fill="auto"/>
          </w:tcPr>
          <w:p w:rsidR="00947E79" w:rsidRPr="00C76456" w:rsidRDefault="00947E79" w:rsidP="00852409">
            <w:pPr>
              <w:pStyle w:val="aff5"/>
            </w:pPr>
            <w:r w:rsidRPr="00C76456">
              <w:t>Приобретение основных средств (за исключением легковых автотранспортных средств)</w:t>
            </w:r>
          </w:p>
        </w:tc>
        <w:tc>
          <w:tcPr>
            <w:tcW w:w="2264" w:type="dxa"/>
            <w:shd w:val="clear" w:color="auto" w:fill="auto"/>
          </w:tcPr>
          <w:p w:rsidR="00947E79" w:rsidRPr="00C76456" w:rsidRDefault="00947E79" w:rsidP="00852409">
            <w:pPr>
              <w:pStyle w:val="aff5"/>
            </w:pPr>
          </w:p>
        </w:tc>
      </w:tr>
      <w:tr w:rsidR="00947E79" w:rsidRPr="00C76456" w:rsidTr="00852409">
        <w:tc>
          <w:tcPr>
            <w:tcW w:w="671" w:type="dxa"/>
            <w:shd w:val="clear" w:color="auto" w:fill="auto"/>
          </w:tcPr>
          <w:p w:rsidR="00947E79" w:rsidRPr="00C76456" w:rsidRDefault="00947E79" w:rsidP="00852409">
            <w:pPr>
              <w:pStyle w:val="aff5"/>
            </w:pPr>
          </w:p>
        </w:tc>
        <w:tc>
          <w:tcPr>
            <w:tcW w:w="7266" w:type="dxa"/>
            <w:shd w:val="clear" w:color="auto" w:fill="auto"/>
          </w:tcPr>
          <w:p w:rsidR="00947E79" w:rsidRPr="00C76456" w:rsidRDefault="00947E79" w:rsidP="00852409">
            <w:pPr>
              <w:pStyle w:val="aff5"/>
            </w:pPr>
            <w:r w:rsidRPr="00C76456">
              <w:t>Итого</w:t>
            </w:r>
          </w:p>
        </w:tc>
        <w:tc>
          <w:tcPr>
            <w:tcW w:w="2264" w:type="dxa"/>
            <w:shd w:val="clear" w:color="auto" w:fill="auto"/>
          </w:tcPr>
          <w:p w:rsidR="00947E79" w:rsidRPr="00C76456" w:rsidRDefault="00947E79" w:rsidP="00852409">
            <w:pPr>
              <w:pStyle w:val="aff5"/>
            </w:pPr>
          </w:p>
        </w:tc>
      </w:tr>
    </w:tbl>
    <w:p w:rsidR="00947E79" w:rsidRPr="00C76456" w:rsidRDefault="00947E79" w:rsidP="00947E79">
      <w:pPr>
        <w:pStyle w:val="afffff0"/>
        <w:spacing w:after="0"/>
        <w:rPr>
          <w:b w:val="0"/>
          <w:szCs w:val="24"/>
        </w:rPr>
      </w:pPr>
    </w:p>
    <w:p w:rsidR="00947E79" w:rsidRPr="00C76456" w:rsidRDefault="00947E79" w:rsidP="00947E79">
      <w:pPr>
        <w:pStyle w:val="ConsPlusNormal0"/>
        <w:ind w:firstLine="540"/>
        <w:jc w:val="both"/>
        <w:rPr>
          <w:rFonts w:ascii="Times New Roman" w:hAnsi="Times New Roman" w:cs="Times New Roman"/>
          <w:sz w:val="24"/>
          <w:szCs w:val="24"/>
        </w:rPr>
      </w:pPr>
      <w:r w:rsidRPr="00C76456">
        <w:rPr>
          <w:rFonts w:ascii="Times New Roman" w:hAnsi="Times New Roman" w:cs="Times New Roman"/>
          <w:sz w:val="24"/>
          <w:szCs w:val="24"/>
        </w:rPr>
        <w:t>Размер субсидии составляет: ___________________________________ рублей.</w:t>
      </w:r>
    </w:p>
    <w:p w:rsidR="00947E79" w:rsidRPr="00C76456" w:rsidRDefault="00947E79" w:rsidP="00947E79">
      <w:pPr>
        <w:jc w:val="both"/>
        <w:rPr>
          <w:b/>
          <w:sz w:val="24"/>
          <w:szCs w:val="24"/>
        </w:rPr>
      </w:pPr>
    </w:p>
    <w:p w:rsidR="00947E79" w:rsidRPr="00C76456" w:rsidRDefault="00947E79" w:rsidP="00947E79">
      <w:pPr>
        <w:jc w:val="both"/>
        <w:rPr>
          <w:b/>
          <w:sz w:val="24"/>
          <w:szCs w:val="24"/>
        </w:rPr>
      </w:pPr>
    </w:p>
    <w:p w:rsidR="00947E79" w:rsidRPr="00C76456" w:rsidRDefault="00947E79" w:rsidP="00947E79">
      <w:pPr>
        <w:jc w:val="both"/>
        <w:rPr>
          <w:b/>
          <w:sz w:val="24"/>
          <w:szCs w:val="24"/>
        </w:rPr>
      </w:pPr>
      <w:r w:rsidRPr="00C76456">
        <w:rPr>
          <w:b/>
          <w:sz w:val="24"/>
          <w:szCs w:val="24"/>
        </w:rPr>
        <w:t xml:space="preserve">Раздел III. Гарантии </w:t>
      </w:r>
    </w:p>
    <w:p w:rsidR="00947E79" w:rsidRPr="00C76456" w:rsidRDefault="00947E79" w:rsidP="00947E79">
      <w:pPr>
        <w:jc w:val="both"/>
        <w:rPr>
          <w:sz w:val="24"/>
          <w:szCs w:val="24"/>
        </w:rPr>
      </w:pPr>
      <w:r w:rsidRPr="00C76456">
        <w:rPr>
          <w:sz w:val="24"/>
          <w:szCs w:val="24"/>
        </w:rPr>
        <w:tab/>
        <w:t>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подтверждает соответствие критериям и требованиям, установленным Федеральным законом от 24.07.2007 № 209-ФЗ «О развитии малого и среднего предпринимательства в Российской Федерации» и муниципальной программой городского округа Жуковский «Предпринимательство», утвержденной постановлением Администрации городского округа Жуковский от 09.10.2019 № 1464 «Об утверждении муниципальной программы городского округа Жуковский «Предпринимательство».</w:t>
      </w:r>
    </w:p>
    <w:p w:rsidR="00947E79" w:rsidRPr="00C76456" w:rsidRDefault="00947E79" w:rsidP="00947E79">
      <w:pPr>
        <w:ind w:firstLine="567"/>
        <w:jc w:val="both"/>
        <w:rPr>
          <w:sz w:val="24"/>
          <w:szCs w:val="24"/>
        </w:rPr>
      </w:pPr>
      <w:r w:rsidRPr="00C76456">
        <w:rPr>
          <w:sz w:val="24"/>
          <w:szCs w:val="24"/>
        </w:rPr>
        <w:t xml:space="preserve">2. Заявитель дает свое согласие на осуществление главным распорядителем (распорядителем) бюджетных средств Администрации городского округа Жуковский и органу муниципального финансового контроля проверок (обследований), в том числе выездных, документов и (или) сведений, представленных для получения субсидии, и на запрос информации, уточняющей представленные в Заявлении сведения, в том числе у юридических и физических лиц, упомянутых в Заявлении. </w:t>
      </w:r>
      <w:r w:rsidRPr="00C76456">
        <w:rPr>
          <w:sz w:val="24"/>
          <w:szCs w:val="24"/>
        </w:rPr>
        <w:br w:type="page"/>
      </w:r>
      <w:r w:rsidRPr="00C76456">
        <w:rPr>
          <w:sz w:val="24"/>
          <w:szCs w:val="24"/>
        </w:rPr>
        <w:lastRenderedPageBreak/>
        <w:t xml:space="preserve">                                                                                                                   </w:t>
      </w:r>
      <w:r>
        <w:rPr>
          <w:sz w:val="24"/>
          <w:szCs w:val="24"/>
        </w:rPr>
        <w:t xml:space="preserve"> </w:t>
      </w:r>
      <w:r w:rsidRPr="00C76456">
        <w:rPr>
          <w:sz w:val="24"/>
          <w:szCs w:val="24"/>
        </w:rPr>
        <w:t xml:space="preserve">Приложение </w:t>
      </w:r>
      <w:r>
        <w:rPr>
          <w:sz w:val="24"/>
          <w:szCs w:val="24"/>
        </w:rPr>
        <w:t>3</w:t>
      </w:r>
      <w:r w:rsidRPr="00C76456">
        <w:rPr>
          <w:sz w:val="24"/>
          <w:szCs w:val="24"/>
        </w:rPr>
        <w:t xml:space="preserve">   </w:t>
      </w:r>
    </w:p>
    <w:p w:rsidR="00947E79" w:rsidRPr="00C76456" w:rsidRDefault="00947E79" w:rsidP="00947E79">
      <w:pPr>
        <w:ind w:left="5664" w:firstLine="6"/>
        <w:rPr>
          <w:sz w:val="24"/>
          <w:szCs w:val="24"/>
        </w:rPr>
      </w:pPr>
      <w:r w:rsidRPr="00C76456">
        <w:rPr>
          <w:sz w:val="24"/>
          <w:szCs w:val="24"/>
        </w:rPr>
        <w:t xml:space="preserve">              </w:t>
      </w:r>
      <w:r>
        <w:rPr>
          <w:sz w:val="24"/>
          <w:szCs w:val="24"/>
        </w:rPr>
        <w:t xml:space="preserve">      </w:t>
      </w:r>
      <w:r w:rsidRPr="00C76456">
        <w:rPr>
          <w:sz w:val="24"/>
          <w:szCs w:val="24"/>
        </w:rPr>
        <w:t xml:space="preserve"> к настоящему Порядку</w:t>
      </w:r>
    </w:p>
    <w:p w:rsidR="00947E79" w:rsidRPr="00C76456" w:rsidRDefault="00947E79" w:rsidP="00947E79">
      <w:pPr>
        <w:ind w:left="5664" w:firstLine="6"/>
        <w:rPr>
          <w:sz w:val="24"/>
          <w:szCs w:val="24"/>
        </w:rPr>
      </w:pPr>
      <w:r w:rsidRPr="00C76456">
        <w:rPr>
          <w:sz w:val="24"/>
          <w:szCs w:val="24"/>
        </w:rPr>
        <w:t xml:space="preserve">            </w:t>
      </w:r>
    </w:p>
    <w:p w:rsidR="00947E79" w:rsidRPr="00C76456" w:rsidRDefault="00947E79" w:rsidP="00947E79">
      <w:pPr>
        <w:ind w:left="5664" w:firstLine="6"/>
        <w:rPr>
          <w:sz w:val="24"/>
          <w:szCs w:val="24"/>
        </w:rPr>
      </w:pPr>
    </w:p>
    <w:p w:rsidR="00947E79" w:rsidRPr="00C76456" w:rsidRDefault="00947E79" w:rsidP="00947E79">
      <w:pPr>
        <w:widowControl w:val="0"/>
        <w:ind w:left="5670"/>
        <w:jc w:val="right"/>
        <w:rPr>
          <w:b/>
          <w:sz w:val="24"/>
          <w:szCs w:val="24"/>
        </w:rPr>
      </w:pPr>
      <w:r w:rsidRPr="00C76456">
        <w:rPr>
          <w:sz w:val="24"/>
          <w:szCs w:val="24"/>
        </w:rPr>
        <w:t>ФОРМА</w:t>
      </w:r>
    </w:p>
    <w:p w:rsidR="00947E79" w:rsidRPr="00C76456" w:rsidRDefault="00947E79" w:rsidP="00947E79">
      <w:pPr>
        <w:pStyle w:val="ConsPlusTitle"/>
        <w:widowControl/>
        <w:shd w:val="clear" w:color="auto" w:fill="FFFFFF"/>
        <w:jc w:val="center"/>
      </w:pPr>
      <w:r w:rsidRPr="00C76456">
        <w:t xml:space="preserve">Информация о Заявителе   </w:t>
      </w:r>
    </w:p>
    <w:p w:rsidR="00947E79" w:rsidRPr="00C76456" w:rsidRDefault="00947E79" w:rsidP="00947E79">
      <w:pPr>
        <w:pStyle w:val="ConsPlusTitle"/>
        <w:widowControl/>
        <w:shd w:val="clear" w:color="auto" w:fill="FFFFFF"/>
        <w:jc w:val="center"/>
      </w:pP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4503"/>
        <w:gridCol w:w="5805"/>
      </w:tblGrid>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Наименование мероприятия</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rPr>
                <w:b w:val="0"/>
              </w:rPr>
            </w:pPr>
            <w:r w:rsidRPr="00C76456">
              <w:rPr>
                <w:b w:val="0"/>
              </w:rPr>
              <w:t>Полное наименование юридического лица (в том числе организационно правовая форма) / Индивидуальный предприниматель (фамилия, имя, отчество (при наличии)</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Руководитель (наименование должности)</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Фамилия, имя, отчество</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Контактный телефон</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 xml:space="preserve">Главный бухгалтер </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Фамилия, имя, отчество</w:t>
            </w:r>
          </w:p>
        </w:tc>
        <w:tc>
          <w:tcPr>
            <w:tcW w:w="5804" w:type="dxa"/>
            <w:shd w:val="clear" w:color="auto" w:fill="auto"/>
          </w:tcPr>
          <w:p w:rsidR="00947E79" w:rsidRPr="00C76456" w:rsidRDefault="00947E79" w:rsidP="00852409">
            <w:pPr>
              <w:pStyle w:val="ConsPlusTitle"/>
              <w:widowControl/>
              <w:jc w:val="both"/>
              <w:rPr>
                <w:b w:val="0"/>
              </w:rPr>
            </w:pPr>
          </w:p>
        </w:tc>
      </w:tr>
      <w:tr w:rsidR="00947E79" w:rsidRPr="00C76456" w:rsidTr="00852409">
        <w:tc>
          <w:tcPr>
            <w:tcW w:w="4503" w:type="dxa"/>
            <w:shd w:val="clear" w:color="auto" w:fill="auto"/>
          </w:tcPr>
          <w:p w:rsidR="00947E79" w:rsidRPr="00C76456" w:rsidRDefault="00947E79" w:rsidP="00852409">
            <w:pPr>
              <w:pStyle w:val="ConsPlusTitle"/>
              <w:widowControl/>
              <w:jc w:val="both"/>
              <w:rPr>
                <w:b w:val="0"/>
              </w:rPr>
            </w:pPr>
            <w:r w:rsidRPr="00C76456">
              <w:rPr>
                <w:b w:val="0"/>
              </w:rPr>
              <w:t>Контактный телефон</w:t>
            </w:r>
          </w:p>
        </w:tc>
        <w:tc>
          <w:tcPr>
            <w:tcW w:w="5804" w:type="dxa"/>
            <w:shd w:val="clear" w:color="auto" w:fill="auto"/>
          </w:tcPr>
          <w:p w:rsidR="00947E79" w:rsidRPr="00C76456" w:rsidRDefault="00947E79" w:rsidP="00852409">
            <w:pPr>
              <w:pStyle w:val="ConsPlusTitle"/>
              <w:widowControl/>
              <w:jc w:val="both"/>
              <w:rPr>
                <w:b w:val="0"/>
              </w:rPr>
            </w:pPr>
          </w:p>
        </w:tc>
      </w:tr>
    </w:tbl>
    <w:p w:rsidR="00947E79" w:rsidRPr="00C76456" w:rsidRDefault="00947E79" w:rsidP="00947E79">
      <w:pPr>
        <w:pStyle w:val="ConsPlusTitle"/>
        <w:widowControl/>
        <w:shd w:val="clear" w:color="auto" w:fill="FFFFFF"/>
        <w:jc w:val="both"/>
      </w:pPr>
    </w:p>
    <w:p w:rsidR="00947E79" w:rsidRPr="00C76456" w:rsidRDefault="00947E79" w:rsidP="00947E79">
      <w:pPr>
        <w:pStyle w:val="ConsPlusTitle"/>
        <w:widowControl/>
        <w:shd w:val="clear" w:color="auto" w:fill="FFFFFF"/>
        <w:ind w:firstLine="708"/>
        <w:rPr>
          <w:b w:val="0"/>
        </w:rPr>
      </w:pPr>
      <w:r w:rsidRPr="00C76456">
        <w:rPr>
          <w:b w:val="0"/>
        </w:rPr>
        <w:t xml:space="preserve">1.  Виды деятельности, осуществляемые Заявителем. </w:t>
      </w:r>
    </w:p>
    <w:p w:rsidR="00947E79" w:rsidRPr="00C76456" w:rsidRDefault="00947E79" w:rsidP="00947E79">
      <w:pPr>
        <w:pStyle w:val="ConsPlusTitle"/>
        <w:widowControl/>
        <w:shd w:val="clear" w:color="auto" w:fill="FFFFFF"/>
        <w:ind w:firstLine="708"/>
        <w:rPr>
          <w:b w:val="0"/>
        </w:rPr>
      </w:pPr>
    </w:p>
    <w:tbl>
      <w:tblPr>
        <w:tblW w:w="494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466"/>
        <w:gridCol w:w="1582"/>
        <w:gridCol w:w="1499"/>
        <w:gridCol w:w="1523"/>
        <w:gridCol w:w="1692"/>
        <w:gridCol w:w="1664"/>
        <w:gridCol w:w="1665"/>
      </w:tblGrid>
      <w:tr w:rsidR="00947E79" w:rsidRPr="00C76456" w:rsidTr="00852409">
        <w:tc>
          <w:tcPr>
            <w:tcW w:w="47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w:t>
            </w:r>
          </w:p>
          <w:p w:rsidR="00947E79" w:rsidRPr="00C76456" w:rsidRDefault="00947E79" w:rsidP="00852409">
            <w:pPr>
              <w:jc w:val="center"/>
              <w:rPr>
                <w:sz w:val="20"/>
              </w:rPr>
            </w:pPr>
            <w:r w:rsidRPr="00C76456">
              <w:rPr>
                <w:sz w:val="20"/>
              </w:rPr>
              <w:t>пп</w:t>
            </w:r>
          </w:p>
        </w:tc>
        <w:tc>
          <w:tcPr>
            <w:tcW w:w="161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Вид деятельности</w:t>
            </w:r>
          </w:p>
          <w:p w:rsidR="00947E79" w:rsidRPr="00C76456" w:rsidRDefault="00947E79" w:rsidP="00852409">
            <w:pPr>
              <w:jc w:val="center"/>
              <w:rPr>
                <w:sz w:val="20"/>
              </w:rPr>
            </w:pPr>
            <w:r w:rsidRPr="00C76456">
              <w:rPr>
                <w:sz w:val="20"/>
              </w:rPr>
              <w:t xml:space="preserve">(указываются код ОКВЭД </w:t>
            </w:r>
            <w:r w:rsidRPr="00C76456">
              <w:rPr>
                <w:sz w:val="20"/>
              </w:rPr>
              <w:br/>
              <w:t>и расшифровка)</w:t>
            </w:r>
          </w:p>
        </w:tc>
        <w:tc>
          <w:tcPr>
            <w:tcW w:w="3088" w:type="dxa"/>
            <w:gridSpan w:val="2"/>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Выручка, руб.*</w:t>
            </w:r>
          </w:p>
        </w:tc>
        <w:tc>
          <w:tcPr>
            <w:tcW w:w="3431" w:type="dxa"/>
            <w:gridSpan w:val="2"/>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Доля в общей выручке, (%)</w:t>
            </w:r>
          </w:p>
        </w:tc>
        <w:tc>
          <w:tcPr>
            <w:tcW w:w="1702" w:type="dxa"/>
            <w:vMerge w:val="restart"/>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С какого момента осуществляется данный вид деятельности</w:t>
            </w:r>
          </w:p>
        </w:tc>
      </w:tr>
      <w:tr w:rsidR="00947E79" w:rsidRPr="00C76456" w:rsidTr="00852409">
        <w:tc>
          <w:tcPr>
            <w:tcW w:w="472" w:type="dxa"/>
            <w:vMerge/>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p>
        </w:tc>
        <w:tc>
          <w:tcPr>
            <w:tcW w:w="1617" w:type="dxa"/>
            <w:vMerge/>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rPr>
                <w:sz w:val="20"/>
              </w:rPr>
            </w:pPr>
            <w:r w:rsidRPr="00C76456">
              <w:rPr>
                <w:sz w:val="20"/>
              </w:rPr>
              <w:t>Предшествующий календарный год</w:t>
            </w: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rPr>
                <w:sz w:val="20"/>
              </w:rPr>
            </w:pPr>
            <w:r w:rsidRPr="00C76456">
              <w:rPr>
                <w:sz w:val="20"/>
              </w:rPr>
              <w:t xml:space="preserve">текущий календарный год (по состоянию на первое число месяца, </w:t>
            </w:r>
            <w:r w:rsidRPr="00C76456">
              <w:rPr>
                <w:sz w:val="20"/>
              </w:rPr>
              <w:br/>
              <w:t>в котором объявлен конкурсный отбор)</w:t>
            </w: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rPr>
                <w:sz w:val="20"/>
              </w:rPr>
            </w:pPr>
            <w:r w:rsidRPr="00C76456">
              <w:rPr>
                <w:sz w:val="20"/>
              </w:rPr>
              <w:t>предшествующий календарный год</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rPr>
                <w:sz w:val="20"/>
              </w:rPr>
            </w:pPr>
            <w:r w:rsidRPr="00C76456">
              <w:rPr>
                <w:sz w:val="20"/>
              </w:rPr>
              <w:t xml:space="preserve">текущий календарный год (по состоянию на первое число месяца, </w:t>
            </w:r>
            <w:r w:rsidRPr="00C76456">
              <w:rPr>
                <w:sz w:val="20"/>
              </w:rPr>
              <w:br/>
              <w:t>в котором объявлен конкурсный отбор)</w:t>
            </w:r>
          </w:p>
        </w:tc>
        <w:tc>
          <w:tcPr>
            <w:tcW w:w="1702" w:type="dxa"/>
            <w:vMerge/>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r>
      <w:tr w:rsidR="00947E79" w:rsidRPr="00C76456" w:rsidTr="00852409">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1.</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r>
      <w:tr w:rsidR="00947E79" w:rsidRPr="00C76456" w:rsidTr="00852409">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2.</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r>
      <w:tr w:rsidR="00947E79" w:rsidRPr="00C76456" w:rsidTr="00852409">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0"/>
              </w:rPr>
            </w:pPr>
            <w:r w:rsidRPr="00C76456">
              <w:rPr>
                <w:sz w:val="20"/>
              </w:rPr>
              <w:t>…</w:t>
            </w: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0"/>
              </w:rPr>
            </w:pPr>
          </w:p>
        </w:tc>
      </w:tr>
      <w:tr w:rsidR="00947E79" w:rsidRPr="00C76456" w:rsidTr="00852409">
        <w:tc>
          <w:tcPr>
            <w:tcW w:w="47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center"/>
              <w:rPr>
                <w:sz w:val="24"/>
                <w:szCs w:val="24"/>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r w:rsidRPr="00C76456">
              <w:rPr>
                <w:sz w:val="24"/>
                <w:szCs w:val="24"/>
              </w:rPr>
              <w:t xml:space="preserve">Итого </w:t>
            </w:r>
          </w:p>
        </w:tc>
        <w:tc>
          <w:tcPr>
            <w:tcW w:w="153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p>
        </w:tc>
        <w:tc>
          <w:tcPr>
            <w:tcW w:w="1556"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p>
        </w:tc>
        <w:tc>
          <w:tcPr>
            <w:tcW w:w="1730"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jc w:val="both"/>
              <w:rPr>
                <w:sz w:val="24"/>
                <w:szCs w:val="24"/>
              </w:rPr>
            </w:pPr>
          </w:p>
        </w:tc>
      </w:tr>
    </w:tbl>
    <w:p w:rsidR="00947E79" w:rsidRPr="00C76456" w:rsidRDefault="00947E79" w:rsidP="00947E79">
      <w:pPr>
        <w:jc w:val="both"/>
        <w:rPr>
          <w:i/>
          <w:sz w:val="24"/>
          <w:szCs w:val="24"/>
        </w:rPr>
      </w:pPr>
      <w:r w:rsidRPr="00C76456">
        <w:rPr>
          <w:i/>
          <w:sz w:val="24"/>
          <w:szCs w:val="24"/>
        </w:rPr>
        <w:t xml:space="preserve">* выручка указывается без НДС, акцизов и иных обязательных платежей. </w:t>
      </w:r>
    </w:p>
    <w:p w:rsidR="00947E79" w:rsidRPr="00C76456" w:rsidRDefault="00947E79" w:rsidP="00947E79">
      <w:pPr>
        <w:jc w:val="both"/>
        <w:rPr>
          <w:i/>
          <w:sz w:val="24"/>
          <w:szCs w:val="24"/>
        </w:rPr>
      </w:pPr>
    </w:p>
    <w:p w:rsidR="00947E79" w:rsidRPr="00C76456" w:rsidRDefault="00947E79" w:rsidP="00947E79">
      <w:pPr>
        <w:ind w:firstLine="709"/>
        <w:jc w:val="both"/>
        <w:rPr>
          <w:sz w:val="24"/>
          <w:szCs w:val="24"/>
        </w:rPr>
      </w:pPr>
      <w:r w:rsidRPr="00C76456">
        <w:rPr>
          <w:sz w:val="24"/>
          <w:szCs w:val="24"/>
        </w:rPr>
        <w:t>Коды ОКПД и расшифровка: ________________________________________________</w:t>
      </w:r>
    </w:p>
    <w:p w:rsidR="00947E79" w:rsidRDefault="00947E79" w:rsidP="00947E79">
      <w:pPr>
        <w:ind w:firstLine="709"/>
        <w:jc w:val="both"/>
        <w:rPr>
          <w:sz w:val="24"/>
          <w:szCs w:val="24"/>
        </w:rPr>
      </w:pPr>
      <w:r w:rsidRPr="00C76456">
        <w:rPr>
          <w:sz w:val="24"/>
          <w:szCs w:val="24"/>
        </w:rPr>
        <w:t>______________________________________________________________________</w:t>
      </w:r>
      <w:r>
        <w:rPr>
          <w:sz w:val="24"/>
          <w:szCs w:val="24"/>
        </w:rPr>
        <w:t>____</w:t>
      </w:r>
    </w:p>
    <w:p w:rsidR="00947E79" w:rsidRPr="00C76456" w:rsidRDefault="00947E79" w:rsidP="00947E79">
      <w:pPr>
        <w:ind w:firstLine="709"/>
        <w:jc w:val="both"/>
        <w:rPr>
          <w:sz w:val="24"/>
          <w:szCs w:val="24"/>
        </w:rPr>
      </w:pPr>
    </w:p>
    <w:p w:rsidR="00947E79" w:rsidRPr="00C76456" w:rsidRDefault="00947E79" w:rsidP="00947E79">
      <w:pPr>
        <w:ind w:firstLine="709"/>
        <w:jc w:val="both"/>
        <w:rPr>
          <w:i/>
          <w:sz w:val="24"/>
          <w:szCs w:val="24"/>
        </w:rPr>
      </w:pPr>
      <w:r w:rsidRPr="00C76456">
        <w:rPr>
          <w:i/>
          <w:sz w:val="24"/>
          <w:szCs w:val="24"/>
        </w:rPr>
        <w:lastRenderedPageBreak/>
        <w:t xml:space="preserve">В случае если выручка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 </w:t>
      </w:r>
    </w:p>
    <w:p w:rsidR="00947E79" w:rsidRPr="00C76456" w:rsidRDefault="00947E79" w:rsidP="00947E79">
      <w:pPr>
        <w:pStyle w:val="aff5"/>
        <w:tabs>
          <w:tab w:val="left" w:pos="1134"/>
        </w:tabs>
        <w:ind w:left="567" w:firstLine="709"/>
        <w:rPr>
          <w:i/>
        </w:rPr>
      </w:pPr>
    </w:p>
    <w:p w:rsidR="00947E79" w:rsidRPr="00C76456" w:rsidRDefault="00947E79" w:rsidP="00947E79">
      <w:pPr>
        <w:autoSpaceDE w:val="0"/>
        <w:autoSpaceDN w:val="0"/>
        <w:adjustRightInd w:val="0"/>
        <w:ind w:firstLine="540"/>
        <w:jc w:val="both"/>
        <w:rPr>
          <w:sz w:val="24"/>
          <w:szCs w:val="24"/>
        </w:rPr>
      </w:pPr>
      <w:r w:rsidRPr="00C76456">
        <w:rPr>
          <w:sz w:val="24"/>
          <w:szCs w:val="24"/>
        </w:rPr>
        <w:t>1.1. Подтверждение статуса социального предпринимателя (заполняется по мероприятию, связанному с поддержкой социального предпринимательства).</w:t>
      </w: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947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C76456">
        <w:rPr>
          <w:sz w:val="24"/>
          <w:szCs w:val="24"/>
        </w:rPr>
        <w:t xml:space="preserve">          Заявитель выполняет как минимум одно из следующих условий (нужное отметить):</w:t>
      </w:r>
    </w:p>
    <w:p w:rsidR="00947E79" w:rsidRPr="00C76456" w:rsidRDefault="00947E79" w:rsidP="00ED08B2">
      <w:pPr>
        <w:pStyle w:val="affff9"/>
        <w:widowControl w:val="0"/>
        <w:numPr>
          <w:ilvl w:val="0"/>
          <w:numId w:val="15"/>
        </w:numPr>
        <w:autoSpaceDE w:val="0"/>
        <w:autoSpaceDN w:val="0"/>
        <w:adjustRightInd w:val="0"/>
        <w:spacing w:after="0" w:line="240" w:lineRule="auto"/>
        <w:ind w:left="1418" w:hanging="720"/>
        <w:jc w:val="both"/>
      </w:pPr>
      <w:r w:rsidRPr="00C76456">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14" w:history="1">
        <w:r w:rsidRPr="00C76456">
          <w:t>пунктом 1 части 1 статьи 24.1</w:t>
        </w:r>
      </w:hyperlink>
      <w:r w:rsidRPr="00C76456">
        <w:t xml:space="preserve"> Федерального закона от 24.07.2007 № 209-ФЗ «О развитии малого и среднего предпринимательства в Российской Федерации» (далее - Федеральный закон № 209-ФЗ);</w:t>
      </w:r>
    </w:p>
    <w:p w:rsidR="00947E79" w:rsidRPr="00C76456" w:rsidRDefault="00947E79" w:rsidP="00947E79">
      <w:pPr>
        <w:pStyle w:val="affff9"/>
        <w:widowControl w:val="0"/>
        <w:autoSpaceDE w:val="0"/>
        <w:autoSpaceDN w:val="0"/>
        <w:adjustRightInd w:val="0"/>
        <w:ind w:left="1418"/>
      </w:pPr>
    </w:p>
    <w:p w:rsidR="00947E79" w:rsidRPr="00C76456" w:rsidRDefault="00947E79" w:rsidP="00ED08B2">
      <w:pPr>
        <w:pStyle w:val="affff9"/>
        <w:widowControl w:val="0"/>
        <w:numPr>
          <w:ilvl w:val="0"/>
          <w:numId w:val="15"/>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5" w:history="1">
        <w:r w:rsidRPr="00C76456">
          <w:t>пунктом 2 части 1 статьи 24.1</w:t>
        </w:r>
      </w:hyperlink>
      <w:r w:rsidRPr="00C76456">
        <w:t xml:space="preserve"> Федерального закона № 209-ФЗ;</w:t>
      </w:r>
    </w:p>
    <w:p w:rsidR="00947E79" w:rsidRPr="00C76456" w:rsidRDefault="00947E79" w:rsidP="00947E79">
      <w:pPr>
        <w:pStyle w:val="affff9"/>
        <w:widowControl w:val="0"/>
        <w:autoSpaceDE w:val="0"/>
        <w:autoSpaceDN w:val="0"/>
        <w:adjustRightInd w:val="0"/>
        <w:ind w:left="1418"/>
      </w:pPr>
    </w:p>
    <w:p w:rsidR="00947E79" w:rsidRPr="00C76456" w:rsidRDefault="00947E79" w:rsidP="00ED08B2">
      <w:pPr>
        <w:pStyle w:val="affff9"/>
        <w:widowControl w:val="0"/>
        <w:numPr>
          <w:ilvl w:val="0"/>
          <w:numId w:val="15"/>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6" w:history="1">
        <w:r w:rsidRPr="00C76456">
          <w:t>пунктом 3 части 1 статьи 24.1</w:t>
        </w:r>
      </w:hyperlink>
      <w:r w:rsidRPr="00C76456">
        <w:t xml:space="preserve"> Федерального закона № 209-ФЗ;</w:t>
      </w:r>
    </w:p>
    <w:p w:rsidR="00947E79" w:rsidRPr="00C76456" w:rsidRDefault="00947E79" w:rsidP="00947E79">
      <w:pPr>
        <w:pStyle w:val="affff9"/>
        <w:widowControl w:val="0"/>
        <w:autoSpaceDE w:val="0"/>
        <w:autoSpaceDN w:val="0"/>
        <w:adjustRightInd w:val="0"/>
        <w:ind w:left="1418"/>
      </w:pPr>
    </w:p>
    <w:p w:rsidR="00947E79" w:rsidRPr="00C76456" w:rsidRDefault="00947E79" w:rsidP="00ED08B2">
      <w:pPr>
        <w:pStyle w:val="affff9"/>
        <w:widowControl w:val="0"/>
        <w:numPr>
          <w:ilvl w:val="0"/>
          <w:numId w:val="15"/>
        </w:numPr>
        <w:autoSpaceDE w:val="0"/>
        <w:autoSpaceDN w:val="0"/>
        <w:adjustRightInd w:val="0"/>
        <w:spacing w:after="0" w:line="240" w:lineRule="auto"/>
        <w:ind w:left="1418" w:hanging="720"/>
        <w:jc w:val="both"/>
      </w:pPr>
      <w:r w:rsidRPr="00C76456">
        <w:t xml:space="preserve">включение в Перечень социальных предприятий по основанию, предусмотренному </w:t>
      </w:r>
      <w:hyperlink r:id="rId17" w:history="1">
        <w:r w:rsidRPr="00C76456">
          <w:t>пунктом 4 части 1 статьи 24.1</w:t>
        </w:r>
      </w:hyperlink>
      <w:r w:rsidRPr="00C76456">
        <w:t xml:space="preserve"> Федерального закона № 209-ФЗ;</w:t>
      </w:r>
    </w:p>
    <w:p w:rsidR="00947E79" w:rsidRPr="00C76456" w:rsidRDefault="00947E79" w:rsidP="00947E79">
      <w:pPr>
        <w:autoSpaceDE w:val="0"/>
        <w:autoSpaceDN w:val="0"/>
        <w:adjustRightInd w:val="0"/>
        <w:jc w:val="both"/>
        <w:rPr>
          <w:sz w:val="24"/>
          <w:szCs w:val="24"/>
        </w:rPr>
      </w:pPr>
    </w:p>
    <w:p w:rsidR="00947E79" w:rsidRPr="00C76456" w:rsidRDefault="00947E79" w:rsidP="00947E79">
      <w:pPr>
        <w:pStyle w:val="aff5"/>
        <w:tabs>
          <w:tab w:val="left" w:pos="1134"/>
        </w:tabs>
        <w:rPr>
          <w:i/>
        </w:rPr>
      </w:pPr>
    </w:p>
    <w:p w:rsidR="00947E79" w:rsidRPr="00C76456" w:rsidRDefault="00947E79" w:rsidP="00947E79">
      <w:pPr>
        <w:ind w:firstLine="709"/>
        <w:jc w:val="both"/>
        <w:rPr>
          <w:sz w:val="24"/>
          <w:szCs w:val="24"/>
        </w:rPr>
      </w:pPr>
      <w:r w:rsidRPr="00C76456">
        <w:rPr>
          <w:sz w:val="24"/>
          <w:szCs w:val="24"/>
        </w:rPr>
        <w:t>1.2. Заполняется для детских центров и дошкольных образовательных центров.</w:t>
      </w:r>
    </w:p>
    <w:p w:rsidR="00947E79" w:rsidRPr="00C76456" w:rsidRDefault="00947E79" w:rsidP="00947E79">
      <w:pPr>
        <w:ind w:firstLine="709"/>
        <w:jc w:val="both"/>
        <w:rPr>
          <w:sz w:val="24"/>
          <w:szCs w:val="24"/>
        </w:rPr>
      </w:pPr>
    </w:p>
    <w:p w:rsidR="00947E79" w:rsidRPr="00C76456" w:rsidRDefault="00947E79" w:rsidP="00947E79">
      <w:pPr>
        <w:widowControl w:val="0"/>
        <w:autoSpaceDE w:val="0"/>
        <w:autoSpaceDN w:val="0"/>
        <w:adjustRightInd w:val="0"/>
        <w:ind w:firstLine="708"/>
        <w:contextualSpacing/>
        <w:jc w:val="both"/>
        <w:rPr>
          <w:sz w:val="24"/>
          <w:szCs w:val="24"/>
        </w:rPr>
      </w:pPr>
      <w:r w:rsidRPr="00C76456">
        <w:rPr>
          <w:sz w:val="24"/>
          <w:szCs w:val="24"/>
        </w:rPr>
        <w:t>Вид центра: ______________________________________________________</w:t>
      </w:r>
    </w:p>
    <w:p w:rsidR="00947E79" w:rsidRPr="00C76456" w:rsidRDefault="00947E79" w:rsidP="00947E79">
      <w:pPr>
        <w:widowControl w:val="0"/>
        <w:autoSpaceDE w:val="0"/>
        <w:autoSpaceDN w:val="0"/>
        <w:adjustRightInd w:val="0"/>
        <w:ind w:left="708" w:firstLine="708"/>
        <w:contextualSpacing/>
        <w:jc w:val="center"/>
        <w:rPr>
          <w:sz w:val="24"/>
          <w:szCs w:val="24"/>
        </w:rPr>
      </w:pPr>
      <w:r w:rsidRPr="00C76456">
        <w:rPr>
          <w:sz w:val="24"/>
          <w:szCs w:val="24"/>
        </w:rPr>
        <w:t xml:space="preserve">(детский центр / дошкольный образовательный центр) </w:t>
      </w:r>
    </w:p>
    <w:p w:rsidR="00947E79" w:rsidRPr="00C76456" w:rsidRDefault="00947E79" w:rsidP="00947E79">
      <w:pPr>
        <w:widowControl w:val="0"/>
        <w:autoSpaceDE w:val="0"/>
        <w:autoSpaceDN w:val="0"/>
        <w:adjustRightInd w:val="0"/>
        <w:ind w:firstLine="708"/>
        <w:contextualSpacing/>
        <w:jc w:val="both"/>
        <w:rPr>
          <w:sz w:val="24"/>
          <w:szCs w:val="24"/>
        </w:rPr>
      </w:pPr>
      <w:r w:rsidRPr="00C76456">
        <w:rPr>
          <w:sz w:val="24"/>
          <w:szCs w:val="24"/>
        </w:rPr>
        <w:t>Название: _______________________________________________________</w:t>
      </w:r>
    </w:p>
    <w:p w:rsidR="00947E79" w:rsidRPr="00C76456" w:rsidRDefault="00947E79" w:rsidP="00947E79">
      <w:pPr>
        <w:widowControl w:val="0"/>
        <w:autoSpaceDE w:val="0"/>
        <w:autoSpaceDN w:val="0"/>
        <w:adjustRightInd w:val="0"/>
        <w:ind w:firstLine="708"/>
        <w:contextualSpacing/>
        <w:jc w:val="both"/>
        <w:rPr>
          <w:sz w:val="24"/>
          <w:szCs w:val="24"/>
        </w:rPr>
      </w:pPr>
    </w:p>
    <w:p w:rsidR="00947E79" w:rsidRPr="00C76456" w:rsidRDefault="00947E79" w:rsidP="00947E79">
      <w:pPr>
        <w:widowControl w:val="0"/>
        <w:autoSpaceDE w:val="0"/>
        <w:autoSpaceDN w:val="0"/>
        <w:adjustRightInd w:val="0"/>
        <w:ind w:firstLine="708"/>
        <w:contextualSpacing/>
        <w:jc w:val="both"/>
        <w:rPr>
          <w:sz w:val="24"/>
          <w:szCs w:val="24"/>
        </w:rPr>
      </w:pPr>
      <w:r w:rsidRPr="00C76456">
        <w:rPr>
          <w:sz w:val="24"/>
          <w:szCs w:val="24"/>
        </w:rPr>
        <w:t>Специализация (при наличии): ______________________________________</w:t>
      </w:r>
    </w:p>
    <w:p w:rsidR="00947E79" w:rsidRPr="00C76456" w:rsidRDefault="00947E79" w:rsidP="00947E79">
      <w:pPr>
        <w:widowControl w:val="0"/>
        <w:autoSpaceDE w:val="0"/>
        <w:autoSpaceDN w:val="0"/>
        <w:adjustRightInd w:val="0"/>
        <w:contextualSpacing/>
        <w:jc w:val="both"/>
        <w:rPr>
          <w:sz w:val="24"/>
          <w:szCs w:val="24"/>
        </w:rPr>
      </w:pPr>
      <w:r w:rsidRPr="00C76456">
        <w:rPr>
          <w:sz w:val="24"/>
          <w:szCs w:val="24"/>
        </w:rPr>
        <w:t>_____________________________________________________________________</w:t>
      </w:r>
    </w:p>
    <w:p w:rsidR="00947E79" w:rsidRPr="00C76456" w:rsidRDefault="00947E79" w:rsidP="00947E79">
      <w:pPr>
        <w:widowControl w:val="0"/>
        <w:autoSpaceDE w:val="0"/>
        <w:autoSpaceDN w:val="0"/>
        <w:adjustRightInd w:val="0"/>
        <w:ind w:firstLine="708"/>
        <w:contextualSpacing/>
        <w:jc w:val="both"/>
        <w:rPr>
          <w:sz w:val="24"/>
          <w:szCs w:val="24"/>
        </w:rPr>
      </w:pPr>
    </w:p>
    <w:p w:rsidR="00947E79" w:rsidRPr="00C76456" w:rsidRDefault="00947E79" w:rsidP="00947E79">
      <w:pPr>
        <w:widowControl w:val="0"/>
        <w:autoSpaceDE w:val="0"/>
        <w:autoSpaceDN w:val="0"/>
        <w:adjustRightInd w:val="0"/>
        <w:ind w:firstLine="708"/>
        <w:contextualSpacing/>
        <w:jc w:val="both"/>
        <w:rPr>
          <w:sz w:val="24"/>
          <w:szCs w:val="24"/>
        </w:rPr>
      </w:pPr>
      <w:r w:rsidRPr="00C76456">
        <w:rPr>
          <w:sz w:val="24"/>
          <w:szCs w:val="24"/>
        </w:rPr>
        <w:t>Год создания ясельной группы (при наличии) ________________________;</w:t>
      </w:r>
    </w:p>
    <w:p w:rsidR="00947E79" w:rsidRPr="00C76456" w:rsidRDefault="00947E79" w:rsidP="00947E79">
      <w:pPr>
        <w:jc w:val="both"/>
        <w:rPr>
          <w:sz w:val="24"/>
          <w:szCs w:val="24"/>
        </w:rPr>
      </w:pPr>
    </w:p>
    <w:p w:rsidR="00947E79" w:rsidRPr="00C76456" w:rsidRDefault="00947E79" w:rsidP="00947E79">
      <w:pPr>
        <w:ind w:firstLine="567"/>
        <w:jc w:val="both"/>
        <w:rPr>
          <w:sz w:val="24"/>
          <w:szCs w:val="24"/>
        </w:rPr>
      </w:pPr>
      <w:r w:rsidRPr="00C76456">
        <w:rPr>
          <w:sz w:val="24"/>
          <w:szCs w:val="24"/>
        </w:rPr>
        <w:t xml:space="preserve">1.2. Заполняется по мероприятию, связанному с субсидированием затрат </w:t>
      </w:r>
      <w:r w:rsidRPr="00C76456">
        <w:rPr>
          <w:sz w:val="24"/>
          <w:szCs w:val="24"/>
        </w:rPr>
        <w:br/>
        <w:t xml:space="preserve">на приобретение оборудования. </w:t>
      </w:r>
    </w:p>
    <w:p w:rsidR="00947E79" w:rsidRPr="00C76456" w:rsidRDefault="00947E79" w:rsidP="00947E79">
      <w:pPr>
        <w:ind w:firstLine="567"/>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657"/>
        <w:gridCol w:w="2408"/>
      </w:tblGrid>
      <w:tr w:rsidR="00947E79" w:rsidRPr="00C76456" w:rsidTr="00852409">
        <w:tc>
          <w:tcPr>
            <w:tcW w:w="7656" w:type="dxa"/>
            <w:shd w:val="clear" w:color="auto" w:fill="auto"/>
          </w:tcPr>
          <w:p w:rsidR="00947E79" w:rsidRPr="00C76456" w:rsidRDefault="00947E79" w:rsidP="00852409">
            <w:pPr>
              <w:rPr>
                <w:sz w:val="24"/>
                <w:szCs w:val="24"/>
              </w:rPr>
            </w:pPr>
            <w:r w:rsidRPr="00C76456">
              <w:rPr>
                <w:sz w:val="24"/>
                <w:szCs w:val="24"/>
              </w:rPr>
              <w:lastRenderedPageBreak/>
              <w:t>Размер собственных средств, направленных на приобретение оборудования, руб.</w:t>
            </w:r>
          </w:p>
        </w:tc>
        <w:tc>
          <w:tcPr>
            <w:tcW w:w="2408" w:type="dxa"/>
            <w:shd w:val="clear" w:color="auto" w:fill="auto"/>
          </w:tcPr>
          <w:p w:rsidR="00947E79" w:rsidRPr="00C76456" w:rsidRDefault="00947E79" w:rsidP="00852409">
            <w:pPr>
              <w:rPr>
                <w:sz w:val="24"/>
                <w:szCs w:val="24"/>
              </w:rPr>
            </w:pPr>
          </w:p>
        </w:tc>
      </w:tr>
    </w:tbl>
    <w:p w:rsidR="00947E79" w:rsidRPr="00C76456" w:rsidRDefault="00947E79" w:rsidP="00947E79">
      <w:pPr>
        <w:pStyle w:val="aff5"/>
      </w:pPr>
    </w:p>
    <w:p w:rsidR="00947E79" w:rsidRPr="00C76456" w:rsidRDefault="00947E79" w:rsidP="00947E79">
      <w:pPr>
        <w:pStyle w:val="aff5"/>
        <w:shd w:val="clear" w:color="auto" w:fill="FFFFFF"/>
        <w:tabs>
          <w:tab w:val="left" w:pos="851"/>
        </w:tabs>
        <w:ind w:left="567"/>
      </w:pPr>
      <w:r w:rsidRPr="00C76456">
        <w:t>2. Информация о налоговых отчислениях за год, предшествующий году получения субсидии, тыс. руб.</w:t>
      </w:r>
    </w:p>
    <w:p w:rsidR="00947E79" w:rsidRPr="00C76456" w:rsidRDefault="00947E79" w:rsidP="00947E79">
      <w:pPr>
        <w:pStyle w:val="aff5"/>
        <w:shd w:val="clear" w:color="auto" w:fill="FFFFFF"/>
        <w:tabs>
          <w:tab w:val="left" w:pos="851"/>
        </w:tabs>
        <w:ind w:left="567"/>
      </w:pP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5329"/>
        <w:gridCol w:w="1452"/>
        <w:gridCol w:w="3387"/>
      </w:tblGrid>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Система налогообложения</w:t>
            </w:r>
          </w:p>
        </w:tc>
        <w:tc>
          <w:tcPr>
            <w:tcW w:w="1452" w:type="dxa"/>
            <w:shd w:val="clear" w:color="auto" w:fill="auto"/>
          </w:tcPr>
          <w:p w:rsidR="00947E79" w:rsidRPr="00C76456" w:rsidRDefault="00947E79" w:rsidP="00852409">
            <w:pPr>
              <w:pStyle w:val="aff5"/>
              <w:tabs>
                <w:tab w:val="left" w:pos="851"/>
              </w:tabs>
              <w:ind w:right="459"/>
            </w:pPr>
          </w:p>
        </w:tc>
        <w:tc>
          <w:tcPr>
            <w:tcW w:w="3387" w:type="dxa"/>
            <w:shd w:val="clear" w:color="auto" w:fill="auto"/>
          </w:tcPr>
          <w:p w:rsidR="00947E79" w:rsidRPr="00C76456" w:rsidRDefault="00947E79" w:rsidP="00852409">
            <w:pPr>
              <w:pStyle w:val="aff5"/>
              <w:tabs>
                <w:tab w:val="left" w:pos="851"/>
              </w:tabs>
              <w:ind w:left="-675" w:right="459"/>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Заявитель является плательщиком НДС</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6781" w:type="dxa"/>
            <w:gridSpan w:val="2"/>
            <w:shd w:val="clear" w:color="auto" w:fill="auto"/>
          </w:tcPr>
          <w:p w:rsidR="00947E79" w:rsidRPr="00C76456" w:rsidRDefault="00947E79" w:rsidP="00852409">
            <w:pPr>
              <w:pStyle w:val="aff5"/>
              <w:tabs>
                <w:tab w:val="left" w:pos="851"/>
              </w:tabs>
            </w:pPr>
            <w:r w:rsidRPr="00C76456">
              <w:t>Налоговые отчисления:</w:t>
            </w: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Налог на прибыль</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 xml:space="preserve">УСН /  ЕСХН /  ЕНВД /  Патент </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Налог на доходы физических лиц</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Налог на имущество организаций</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Транспортный налог</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Прочие налоговые доходы</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Платежи при пользовании природных ресурсов</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r w:rsidR="00947E79" w:rsidRPr="00C76456" w:rsidTr="00852409">
        <w:tc>
          <w:tcPr>
            <w:tcW w:w="5329" w:type="dxa"/>
            <w:shd w:val="clear" w:color="auto" w:fill="auto"/>
          </w:tcPr>
          <w:p w:rsidR="00947E79" w:rsidRPr="00C76456" w:rsidRDefault="00947E79" w:rsidP="00852409">
            <w:pPr>
              <w:rPr>
                <w:sz w:val="24"/>
                <w:szCs w:val="24"/>
              </w:rPr>
            </w:pPr>
            <w:r w:rsidRPr="00C76456">
              <w:rPr>
                <w:sz w:val="24"/>
                <w:szCs w:val="24"/>
              </w:rPr>
              <w:t>Объем налоговых отчислений за предшествующий год, тыс. руб.</w:t>
            </w:r>
          </w:p>
        </w:tc>
        <w:tc>
          <w:tcPr>
            <w:tcW w:w="1452" w:type="dxa"/>
            <w:shd w:val="clear" w:color="auto" w:fill="auto"/>
          </w:tcPr>
          <w:p w:rsidR="00947E79" w:rsidRPr="00C76456" w:rsidRDefault="00947E79" w:rsidP="00852409">
            <w:pPr>
              <w:pStyle w:val="aff5"/>
              <w:tabs>
                <w:tab w:val="left" w:pos="851"/>
              </w:tabs>
            </w:pPr>
          </w:p>
        </w:tc>
        <w:tc>
          <w:tcPr>
            <w:tcW w:w="3387" w:type="dxa"/>
            <w:shd w:val="clear" w:color="auto" w:fill="auto"/>
          </w:tcPr>
          <w:p w:rsidR="00947E79" w:rsidRPr="00C76456" w:rsidRDefault="00947E79" w:rsidP="00852409">
            <w:pPr>
              <w:pStyle w:val="aff5"/>
              <w:tabs>
                <w:tab w:val="left" w:pos="851"/>
              </w:tabs>
              <w:ind w:left="-675"/>
            </w:pPr>
          </w:p>
        </w:tc>
      </w:tr>
    </w:tbl>
    <w:p w:rsidR="00947E79" w:rsidRPr="00C76456" w:rsidRDefault="00947E79" w:rsidP="00947E79">
      <w:pPr>
        <w:pStyle w:val="aff5"/>
        <w:tabs>
          <w:tab w:val="left" w:pos="851"/>
        </w:tabs>
        <w:ind w:left="567"/>
      </w:pPr>
    </w:p>
    <w:p w:rsidR="00947E79" w:rsidRPr="00C76456" w:rsidRDefault="00947E79" w:rsidP="00947E79">
      <w:pPr>
        <w:pStyle w:val="aff5"/>
        <w:tabs>
          <w:tab w:val="left" w:pos="851"/>
        </w:tabs>
        <w:ind w:left="567"/>
      </w:pPr>
    </w:p>
    <w:p w:rsidR="00947E79" w:rsidRPr="00C76456" w:rsidRDefault="00947E79" w:rsidP="00947E79">
      <w:pPr>
        <w:pStyle w:val="aff5"/>
        <w:tabs>
          <w:tab w:val="left" w:pos="851"/>
        </w:tabs>
        <w:ind w:left="567"/>
      </w:pPr>
      <w:r w:rsidRPr="00C76456">
        <w:t xml:space="preserve">3. Заработная плата </w:t>
      </w:r>
    </w:p>
    <w:p w:rsidR="00947E79" w:rsidRPr="00C76456" w:rsidRDefault="00947E79" w:rsidP="00947E79">
      <w:pPr>
        <w:pStyle w:val="aff5"/>
        <w:tabs>
          <w:tab w:val="left" w:pos="851"/>
        </w:tabs>
        <w:ind w:left="567"/>
      </w:pPr>
    </w:p>
    <w:p w:rsidR="00947E79" w:rsidRPr="00C76456" w:rsidRDefault="00947E79" w:rsidP="00947E79">
      <w:pPr>
        <w:pStyle w:val="aff5"/>
        <w:ind w:firstLine="567"/>
        <w:rPr>
          <w:color w:val="000000"/>
        </w:rPr>
      </w:pPr>
      <w:r w:rsidRPr="00C76456">
        <w:t xml:space="preserve">Размер среднемесячной заработной платы работников по состоянию на </w:t>
      </w:r>
      <w:r w:rsidRPr="00C76456">
        <w:br/>
        <w:t xml:space="preserve">«___» _________20__г. </w:t>
      </w:r>
      <w:r w:rsidRPr="00C76456">
        <w:rPr>
          <w:i/>
          <w:color w:val="000000"/>
        </w:rPr>
        <w:t xml:space="preserve">(первое число месяца подачи Заявления) </w:t>
      </w:r>
      <w:r w:rsidRPr="00C76456">
        <w:rPr>
          <w:color w:val="000000"/>
        </w:rPr>
        <w:t xml:space="preserve">________________ (__________________________________________) рублей. </w:t>
      </w:r>
    </w:p>
    <w:p w:rsidR="00947E79" w:rsidRPr="00C76456" w:rsidRDefault="00947E79" w:rsidP="00947E79">
      <w:pPr>
        <w:pStyle w:val="aff5"/>
        <w:ind w:firstLine="567"/>
      </w:pPr>
      <w:r w:rsidRPr="00C76456">
        <w:rPr>
          <w:color w:val="000000"/>
        </w:rPr>
        <w:t xml:space="preserve">По состоянию на «___» _________20__г. </w:t>
      </w:r>
      <w:r w:rsidRPr="00C76456">
        <w:rPr>
          <w:i/>
          <w:color w:val="000000"/>
        </w:rPr>
        <w:t>(первое число месяца подачи Заявления)</w:t>
      </w:r>
      <w:r w:rsidRPr="00C76456">
        <w:rPr>
          <w:color w:val="000000"/>
        </w:rPr>
        <w:t xml:space="preserve"> </w:t>
      </w:r>
      <w:r w:rsidRPr="00C76456">
        <w:t xml:space="preserve">задолженность по выплате заработной платы работникам отсутствует. </w:t>
      </w:r>
    </w:p>
    <w:p w:rsidR="00947E79" w:rsidRPr="00C76456" w:rsidRDefault="00947E79" w:rsidP="00947E79">
      <w:pPr>
        <w:pStyle w:val="aff5"/>
        <w:ind w:firstLine="567"/>
      </w:pPr>
    </w:p>
    <w:p w:rsidR="00947E79" w:rsidRPr="00C76456" w:rsidRDefault="00947E79" w:rsidP="00947E79">
      <w:pPr>
        <w:pStyle w:val="ConsPlusNormal0"/>
        <w:spacing w:before="220"/>
        <w:ind w:firstLine="540"/>
        <w:jc w:val="both"/>
        <w:rPr>
          <w:rFonts w:ascii="Times New Roman" w:hAnsi="Times New Roman" w:cs="Times New Roman"/>
          <w:sz w:val="24"/>
          <w:szCs w:val="24"/>
          <w:lang w:eastAsia="ru-RU"/>
        </w:rPr>
      </w:pPr>
      <w:r w:rsidRPr="00C76456">
        <w:t xml:space="preserve">4. </w:t>
      </w:r>
      <w:r w:rsidRPr="00C76456">
        <w:rPr>
          <w:rFonts w:ascii="Times New Roman" w:hAnsi="Times New Roman" w:cs="Times New Roman"/>
          <w:sz w:val="24"/>
          <w:szCs w:val="24"/>
          <w:lang w:eastAsia="ru-RU"/>
        </w:rPr>
        <w:t xml:space="preserve">Информация о планируемых результатах предоставления Субсидий, показателях, необходимых для достижения результатов предоставления Субсидии, </w:t>
      </w:r>
      <w:r w:rsidRPr="00C76456">
        <w:rPr>
          <w:rFonts w:ascii="Times New Roman" w:hAnsi="Times New Roman" w:cs="Times New Roman"/>
          <w:sz w:val="24"/>
          <w:szCs w:val="24"/>
          <w:lang w:eastAsia="ru-RU"/>
        </w:rPr>
        <w:br/>
        <w:t xml:space="preserve">и иных показателях деятельности Заявителя. </w:t>
      </w:r>
    </w:p>
    <w:p w:rsidR="00947E79" w:rsidRPr="00C76456" w:rsidRDefault="00947E79" w:rsidP="00947E79">
      <w:pPr>
        <w:pStyle w:val="aff5"/>
        <w:ind w:firstLine="567"/>
      </w:pPr>
    </w:p>
    <w:p w:rsidR="00947E79" w:rsidRPr="00C76456" w:rsidRDefault="00947E79" w:rsidP="00947E79">
      <w:pPr>
        <w:pStyle w:val="aff5"/>
        <w:ind w:firstLine="567"/>
      </w:pPr>
      <w:r w:rsidRPr="00C76456">
        <w:t>4.1. Заявитель обязуется достигнуть следующие результаты предоставления Субсидий, и выполнить показатели, необходимые для достижения результатов предоставления Субсидии.</w:t>
      </w:r>
    </w:p>
    <w:tbl>
      <w:tblPr>
        <w:tblW w:w="10196"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5" w:type="dxa"/>
          <w:right w:w="75" w:type="dxa"/>
        </w:tblCellMar>
        <w:tblLook w:val="0000" w:firstRow="0" w:lastRow="0" w:firstColumn="0" w:lastColumn="0" w:noHBand="0" w:noVBand="0"/>
      </w:tblPr>
      <w:tblGrid>
        <w:gridCol w:w="4255"/>
        <w:gridCol w:w="1547"/>
        <w:gridCol w:w="1559"/>
        <w:gridCol w:w="1418"/>
        <w:gridCol w:w="1417"/>
      </w:tblGrid>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Наименование результата показателя</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Значение за год, предшествующий году </w:t>
            </w:r>
            <w:r w:rsidRPr="00C76456">
              <w:rPr>
                <w:rFonts w:ascii="Times New Roman" w:hAnsi="Times New Roman" w:cs="Times New Roman"/>
                <w:sz w:val="24"/>
                <w:szCs w:val="24"/>
              </w:rPr>
              <w:lastRenderedPageBreak/>
              <w:t>получения Субсидии (20___)</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год получения </w:t>
            </w:r>
            <w:r w:rsidRPr="00C76456">
              <w:rPr>
                <w:rFonts w:ascii="Times New Roman" w:hAnsi="Times New Roman" w:cs="Times New Roman"/>
                <w:sz w:val="24"/>
                <w:szCs w:val="24"/>
              </w:rPr>
              <w:lastRenderedPageBreak/>
              <w:t>Субсидии (20___)</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год, следующий за годом </w:t>
            </w:r>
            <w:r w:rsidRPr="00C76456">
              <w:rPr>
                <w:rFonts w:ascii="Times New Roman" w:hAnsi="Times New Roman" w:cs="Times New Roman"/>
                <w:sz w:val="24"/>
                <w:szCs w:val="24"/>
              </w:rPr>
              <w:lastRenderedPageBreak/>
              <w:t>получения Субсидии (20___)</w:t>
            </w: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lastRenderedPageBreak/>
              <w:t xml:space="preserve">Значение за второй год, следующий за годом </w:t>
            </w:r>
            <w:r w:rsidRPr="00C76456">
              <w:rPr>
                <w:rFonts w:ascii="Times New Roman" w:hAnsi="Times New Roman" w:cs="Times New Roman"/>
                <w:sz w:val="24"/>
                <w:szCs w:val="24"/>
              </w:rPr>
              <w:lastRenderedPageBreak/>
              <w:t>получения Субсидии (20___)</w:t>
            </w:r>
          </w:p>
        </w:tc>
      </w:tr>
      <w:tr w:rsidR="00947E79" w:rsidRPr="00C76456" w:rsidTr="00852409">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lastRenderedPageBreak/>
              <w:t>1. Рост среднесписочной численности работников**</w:t>
            </w: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ind w:firstLine="351"/>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Среднесписочная численность работников, человек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сохраненных рабочих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вновь созданных рабочих мест, человек</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 xml:space="preserve">2. Увеличение средней заработной платы работников </w:t>
            </w: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ind w:firstLine="351"/>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Средняя заработная плата,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3. Увеличение выручки от реализации товаров, работ, услуг*</w:t>
            </w: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ind w:firstLine="351"/>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Выручка от реализации товаров (работ, услуг) без учета НДС, руб.</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Увеличение выручки от реализации товаров (работ, услуг) без учета НДС, руб. </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выручки от реализации товаров (работ, услуг) без учета НДС,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10196" w:type="dxa"/>
            <w:gridSpan w:val="5"/>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        4. Производительность труда***</w:t>
            </w: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Производительность труда, млн. руб. на чел.</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производительности труда, процент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jc w:val="center"/>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8779" w:type="dxa"/>
            <w:gridSpan w:val="4"/>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ind w:firstLine="351"/>
              <w:rPr>
                <w:rFonts w:ascii="Times New Roman" w:hAnsi="Times New Roman" w:cs="Times New Roman"/>
                <w:sz w:val="24"/>
                <w:szCs w:val="24"/>
              </w:rPr>
            </w:pPr>
            <w:r w:rsidRPr="00C76456">
              <w:rPr>
                <w:rFonts w:ascii="Times New Roman" w:hAnsi="Times New Roman" w:cs="Times New Roman"/>
                <w:sz w:val="24"/>
                <w:szCs w:val="24"/>
              </w:rPr>
              <w:t>5. Создание ясельных групп для детей до 3-х лет в детских центрах ****</w:t>
            </w: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ind w:firstLine="351"/>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sz w:val="24"/>
                <w:szCs w:val="24"/>
              </w:rPr>
              <w:t>Вместимость ясельной группы, мест</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10196" w:type="dxa"/>
            <w:gridSpan w:val="5"/>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      6. Посещаемость детского центра (дошкольного образовательного центра)****</w:t>
            </w: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детей воспользовавшихся услугами центра, чел.</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r w:rsidR="00947E79" w:rsidRPr="00C76456" w:rsidTr="00852409">
        <w:tc>
          <w:tcPr>
            <w:tcW w:w="4255"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в том числе Количество детей воспользовавшихся услугами ясельной группы (при наличии), чел.</w:t>
            </w:r>
          </w:p>
        </w:tc>
        <w:tc>
          <w:tcPr>
            <w:tcW w:w="1547"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947E79" w:rsidRPr="00C76456" w:rsidRDefault="00947E79" w:rsidP="00852409">
            <w:pPr>
              <w:pStyle w:val="ConsPlusNormal0"/>
              <w:rPr>
                <w:rFonts w:ascii="Times New Roman" w:hAnsi="Times New Roman" w:cs="Times New Roman"/>
                <w:sz w:val="24"/>
                <w:szCs w:val="24"/>
              </w:rPr>
            </w:pPr>
          </w:p>
        </w:tc>
        <w:tc>
          <w:tcPr>
            <w:tcW w:w="1417" w:type="dxa"/>
            <w:tcBorders>
              <w:top w:val="single" w:sz="4" w:space="0" w:color="00000A"/>
              <w:left w:val="single" w:sz="4" w:space="0" w:color="00000A"/>
              <w:bottom w:val="single" w:sz="4" w:space="0" w:color="00000A"/>
              <w:right w:val="single" w:sz="4" w:space="0" w:color="00000A"/>
            </w:tcBorders>
          </w:tcPr>
          <w:p w:rsidR="00947E79" w:rsidRPr="00C76456" w:rsidRDefault="00947E79" w:rsidP="00852409">
            <w:pPr>
              <w:pStyle w:val="ConsPlusNormal0"/>
              <w:rPr>
                <w:rFonts w:ascii="Times New Roman" w:hAnsi="Times New Roman" w:cs="Times New Roman"/>
                <w:sz w:val="24"/>
                <w:szCs w:val="24"/>
              </w:rPr>
            </w:pPr>
          </w:p>
        </w:tc>
      </w:tr>
    </w:tbl>
    <w:p w:rsidR="00947E79" w:rsidRPr="00C76456" w:rsidRDefault="00947E79" w:rsidP="00947E79">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Заявитель должен обеспечить увеличение выручки от реализации товаров, работ, услуг по итогам двух лет, следующих за годом получения Субсидии.</w:t>
      </w:r>
    </w:p>
    <w:p w:rsidR="00947E79" w:rsidRPr="00C76456" w:rsidRDefault="00947E79" w:rsidP="00947E79">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Заявитель должен обеспечить рост среднесписочной численности работников за год, следующий за годом получения Субсидии.</w:t>
      </w:r>
    </w:p>
    <w:p w:rsidR="00947E79" w:rsidRPr="00C76456" w:rsidRDefault="00947E79" w:rsidP="00947E79">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xml:space="preserve">*** </w:t>
      </w:r>
      <w:hyperlink r:id="rId18" w:history="1">
        <w:r w:rsidRPr="00C76456">
          <w:rPr>
            <w:rFonts w:ascii="Times New Roman" w:hAnsi="Times New Roman" w:cs="Times New Roman"/>
            <w:sz w:val="20"/>
            <w:szCs w:val="20"/>
          </w:rPr>
          <w:t>Методика</w:t>
        </w:r>
      </w:hyperlink>
      <w:r w:rsidRPr="00C76456">
        <w:rPr>
          <w:rFonts w:ascii="Times New Roman" w:hAnsi="Times New Roman" w:cs="Times New Roman"/>
          <w:sz w:val="20"/>
          <w:szCs w:val="20"/>
        </w:rPr>
        <w:t xml:space="preserve"> расчета производительности труда утверждена приказом Министерства экономического развития Российской Федерации от 28.12.2018 № 748 «Об утверждении Методики расчета показателей производительности труда предприятия, отрасли, субъекта Российской Федерации и Методики расчета отдельных показателей национального проекта «Производительность труда и поддержка занятости».</w:t>
      </w:r>
    </w:p>
    <w:p w:rsidR="00947E79" w:rsidRPr="00C76456" w:rsidRDefault="00947E79" w:rsidP="00947E79">
      <w:pPr>
        <w:pStyle w:val="ConsPlusNormal0"/>
        <w:spacing w:before="220"/>
        <w:jc w:val="both"/>
        <w:rPr>
          <w:rFonts w:ascii="Times New Roman" w:hAnsi="Times New Roman" w:cs="Times New Roman"/>
          <w:sz w:val="20"/>
          <w:szCs w:val="20"/>
        </w:rPr>
      </w:pPr>
      <w:r w:rsidRPr="00C76456">
        <w:rPr>
          <w:rFonts w:ascii="Times New Roman" w:hAnsi="Times New Roman" w:cs="Times New Roman"/>
          <w:sz w:val="20"/>
          <w:szCs w:val="20"/>
        </w:rPr>
        <w:t>**** Заполняется Заявителями, осуществляющими деятельность по созданию и (или) развитию детских центров.</w:t>
      </w:r>
    </w:p>
    <w:p w:rsidR="00947E79" w:rsidRPr="00C76456" w:rsidRDefault="00947E79" w:rsidP="00947E79">
      <w:pPr>
        <w:pStyle w:val="aff5"/>
        <w:tabs>
          <w:tab w:val="left" w:pos="899"/>
        </w:tabs>
        <w:rPr>
          <w:sz w:val="20"/>
          <w:szCs w:val="20"/>
          <w:lang w:eastAsia="en-US"/>
        </w:rPr>
      </w:pPr>
    </w:p>
    <w:p w:rsidR="00947E79" w:rsidRPr="00C76456" w:rsidRDefault="00947E79" w:rsidP="00947E79">
      <w:pPr>
        <w:pStyle w:val="aff5"/>
        <w:ind w:firstLine="709"/>
      </w:pPr>
      <w:r w:rsidRPr="00C76456">
        <w:t>5. Краткая информация о деятельности Заявителя.</w:t>
      </w:r>
    </w:p>
    <w:p w:rsidR="00947E79" w:rsidRPr="00C76456" w:rsidRDefault="00947E79" w:rsidP="00947E79">
      <w:pPr>
        <w:pStyle w:val="aff5"/>
        <w:ind w:firstLine="709"/>
      </w:pPr>
      <w:r w:rsidRPr="00C76456">
        <w:t>5.1. Краткое описание деятельности субъекта МСП, в том числе:</w:t>
      </w:r>
    </w:p>
    <w:p w:rsidR="00947E79" w:rsidRPr="00C76456" w:rsidRDefault="00947E79" w:rsidP="00947E79">
      <w:pPr>
        <w:pStyle w:val="aff5"/>
        <w:ind w:firstLine="709"/>
      </w:pPr>
      <w:r w:rsidRPr="00C76456">
        <w:t>- основные направления деятельности ______________</w:t>
      </w:r>
      <w:r>
        <w:t>__________________________</w:t>
      </w:r>
    </w:p>
    <w:p w:rsidR="00947E79" w:rsidRPr="00C76456" w:rsidRDefault="00947E79" w:rsidP="00947E79">
      <w:pPr>
        <w:pStyle w:val="aff5"/>
        <w:ind w:firstLine="709"/>
      </w:pPr>
      <w:r w:rsidRPr="00C76456">
        <w:lastRenderedPageBreak/>
        <w:t>- основные характеристики производимой продукции (выполняемых работ, оказываемых услуг) _____________________________________________</w:t>
      </w:r>
      <w:r>
        <w:t>_____________</w:t>
      </w:r>
      <w:r w:rsidRPr="00C76456">
        <w:t>_;</w:t>
      </w:r>
    </w:p>
    <w:p w:rsidR="00947E79" w:rsidRPr="00C76456" w:rsidRDefault="00947E79" w:rsidP="00947E79">
      <w:pPr>
        <w:pStyle w:val="aff5"/>
        <w:ind w:firstLine="709"/>
      </w:pPr>
      <w:r w:rsidRPr="00C76456">
        <w:t>- основные результаты и достижения организации за п</w:t>
      </w:r>
      <w:r>
        <w:t>редшествующее время ______</w:t>
      </w:r>
    </w:p>
    <w:p w:rsidR="00947E79" w:rsidRPr="00C76456" w:rsidRDefault="00947E79" w:rsidP="00947E79">
      <w:pPr>
        <w:pStyle w:val="aff5"/>
        <w:ind w:firstLine="709"/>
      </w:pPr>
    </w:p>
    <w:p w:rsidR="00947E79" w:rsidRPr="00C76456" w:rsidRDefault="00947E79" w:rsidP="00947E79">
      <w:pPr>
        <w:pStyle w:val="aff5"/>
        <w:ind w:firstLine="709"/>
      </w:pPr>
      <w:r w:rsidRPr="00C76456">
        <w:t>5.2. География поставок, оказания услуг, выполнения работ организации _____________________________________________________</w:t>
      </w:r>
      <w:r>
        <w:t>________________________</w:t>
      </w:r>
    </w:p>
    <w:p w:rsidR="00947E79" w:rsidRDefault="00947E79" w:rsidP="00947E79">
      <w:pPr>
        <w:pStyle w:val="aff5"/>
        <w:ind w:firstLine="709"/>
      </w:pPr>
    </w:p>
    <w:p w:rsidR="00947E79" w:rsidRPr="00C76456" w:rsidRDefault="00947E79" w:rsidP="00947E79">
      <w:pPr>
        <w:pStyle w:val="aff5"/>
        <w:ind w:firstLine="709"/>
      </w:pPr>
      <w:r w:rsidRPr="00C76456">
        <w:t>5.3. Описание проекта.</w:t>
      </w:r>
    </w:p>
    <w:p w:rsidR="00947E79" w:rsidRPr="00C76456" w:rsidRDefault="00947E79" w:rsidP="00947E79">
      <w:pPr>
        <w:pStyle w:val="aff5"/>
        <w:ind w:firstLine="709"/>
      </w:pPr>
      <w:r w:rsidRPr="00C76456">
        <w:t>5.3.1.Стоимость проекта _________________________</w:t>
      </w:r>
      <w:r>
        <w:t>__________________________</w:t>
      </w:r>
    </w:p>
    <w:p w:rsidR="00947E79" w:rsidRPr="00C76456" w:rsidRDefault="00947E79" w:rsidP="00947E79">
      <w:pPr>
        <w:pStyle w:val="aff5"/>
        <w:ind w:firstLine="709"/>
      </w:pPr>
      <w:r w:rsidRPr="00C76456">
        <w:t>5.3.2. Цель проекта ______________________________</w:t>
      </w:r>
      <w:r>
        <w:t>__________________________</w:t>
      </w:r>
    </w:p>
    <w:p w:rsidR="00947E79" w:rsidRPr="00C76456" w:rsidRDefault="00947E79" w:rsidP="00947E79">
      <w:pPr>
        <w:pStyle w:val="aff5"/>
        <w:ind w:firstLine="709"/>
      </w:pPr>
      <w:r w:rsidRPr="00C76456">
        <w:t>5.3.3. Срок реализации проекта ___________________</w:t>
      </w:r>
      <w:r>
        <w:t>___________________________</w:t>
      </w:r>
    </w:p>
    <w:p w:rsidR="00947E79" w:rsidRPr="00091F99" w:rsidRDefault="00947E79" w:rsidP="00947E79">
      <w:pPr>
        <w:pStyle w:val="aff5"/>
        <w:ind w:firstLine="709"/>
      </w:pPr>
      <w:r w:rsidRPr="00C76456">
        <w:t>5.3.4. Основной результат успешной реализации проек</w:t>
      </w:r>
      <w:r>
        <w:t>та________________________</w:t>
      </w: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Default="00947E79" w:rsidP="00947E79">
      <w:pPr>
        <w:jc w:val="right"/>
        <w:rPr>
          <w:rFonts w:eastAsia="Times New Roman"/>
          <w:sz w:val="24"/>
          <w:szCs w:val="24"/>
        </w:rPr>
      </w:pPr>
    </w:p>
    <w:p w:rsidR="00947E79" w:rsidRPr="00C76456" w:rsidRDefault="00947E79" w:rsidP="00947E79">
      <w:pPr>
        <w:jc w:val="right"/>
        <w:rPr>
          <w:rFonts w:eastAsia="Times New Roman"/>
          <w:sz w:val="24"/>
          <w:szCs w:val="24"/>
        </w:rPr>
      </w:pPr>
      <w:r w:rsidRPr="00C76456">
        <w:rPr>
          <w:rFonts w:eastAsia="Times New Roman"/>
          <w:sz w:val="24"/>
          <w:szCs w:val="24"/>
        </w:rPr>
        <w:t xml:space="preserve">Приложение № </w:t>
      </w:r>
      <w:r>
        <w:rPr>
          <w:rFonts w:eastAsia="Times New Roman"/>
          <w:sz w:val="24"/>
          <w:szCs w:val="24"/>
        </w:rPr>
        <w:t>4</w:t>
      </w:r>
    </w:p>
    <w:p w:rsidR="00947E79" w:rsidRPr="00C76456" w:rsidRDefault="00947E79" w:rsidP="00947E79">
      <w:pPr>
        <w:widowControl w:val="0"/>
        <w:autoSpaceDE w:val="0"/>
        <w:autoSpaceDN w:val="0"/>
        <w:adjustRightInd w:val="0"/>
        <w:jc w:val="right"/>
        <w:rPr>
          <w:rFonts w:eastAsia="Times New Roman"/>
          <w:sz w:val="24"/>
          <w:szCs w:val="24"/>
        </w:rPr>
      </w:pPr>
      <w:r w:rsidRPr="00C76456">
        <w:rPr>
          <w:rFonts w:eastAsia="Times New Roman"/>
          <w:sz w:val="24"/>
          <w:szCs w:val="24"/>
        </w:rPr>
        <w:t>к Порядку</w:t>
      </w:r>
    </w:p>
    <w:p w:rsidR="00947E79" w:rsidRPr="00C76456" w:rsidRDefault="00947E79" w:rsidP="00947E79">
      <w:pPr>
        <w:widowControl w:val="0"/>
        <w:autoSpaceDE w:val="0"/>
        <w:autoSpaceDN w:val="0"/>
        <w:adjustRightInd w:val="0"/>
        <w:jc w:val="both"/>
        <w:rPr>
          <w:rFonts w:eastAsia="Times New Roman"/>
          <w:sz w:val="24"/>
          <w:szCs w:val="24"/>
        </w:rPr>
      </w:pPr>
    </w:p>
    <w:p w:rsidR="00947E79" w:rsidRPr="00C76456" w:rsidRDefault="00947E79" w:rsidP="00947E79">
      <w:pPr>
        <w:widowControl w:val="0"/>
        <w:autoSpaceDE w:val="0"/>
        <w:autoSpaceDN w:val="0"/>
        <w:adjustRightInd w:val="0"/>
        <w:jc w:val="center"/>
        <w:rPr>
          <w:rFonts w:eastAsia="Times New Roman"/>
          <w:sz w:val="24"/>
          <w:szCs w:val="24"/>
        </w:rPr>
      </w:pPr>
      <w:bookmarkStart w:id="3" w:name="Par438"/>
      <w:bookmarkEnd w:id="3"/>
      <w:r w:rsidRPr="00C76456">
        <w:rPr>
          <w:rFonts w:eastAsia="Times New Roman"/>
          <w:sz w:val="24"/>
          <w:szCs w:val="24"/>
        </w:rPr>
        <w:t>Расчет</w:t>
      </w:r>
    </w:p>
    <w:p w:rsidR="00947E79" w:rsidRPr="00C76456"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размера субсидии из бюджета городского округа Жуковский</w:t>
      </w:r>
    </w:p>
    <w:p w:rsidR="00947E79" w:rsidRPr="00C76456"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для части</w:t>
      </w:r>
      <w:r>
        <w:rPr>
          <w:rFonts w:eastAsia="Times New Roman"/>
          <w:sz w:val="24"/>
          <w:szCs w:val="24"/>
        </w:rPr>
        <w:t>чной компенсации затрат субъектам</w:t>
      </w:r>
      <w:r w:rsidRPr="00C76456">
        <w:rPr>
          <w:rFonts w:eastAsia="Times New Roman"/>
          <w:sz w:val="24"/>
          <w:szCs w:val="24"/>
        </w:rPr>
        <w:t xml:space="preserve">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947E79" w:rsidRPr="00C76456" w:rsidRDefault="00947E79" w:rsidP="00947E79">
      <w:pPr>
        <w:widowControl w:val="0"/>
        <w:autoSpaceDE w:val="0"/>
        <w:autoSpaceDN w:val="0"/>
        <w:adjustRightInd w:val="0"/>
        <w:jc w:val="center"/>
        <w:rPr>
          <w:rFonts w:eastAsia="Times New Roman"/>
          <w:sz w:val="24"/>
          <w:szCs w:val="24"/>
        </w:rPr>
      </w:pPr>
    </w:p>
    <w:p w:rsidR="00947E79" w:rsidRPr="00C76456" w:rsidRDefault="00947E79" w:rsidP="00947E79">
      <w:pPr>
        <w:widowControl w:val="0"/>
        <w:autoSpaceDE w:val="0"/>
        <w:autoSpaceDN w:val="0"/>
        <w:adjustRightInd w:val="0"/>
        <w:rPr>
          <w:rFonts w:eastAsia="Times New Roman"/>
          <w:sz w:val="24"/>
          <w:szCs w:val="24"/>
        </w:rPr>
      </w:pPr>
      <w:r w:rsidRPr="00C76456">
        <w:rPr>
          <w:rFonts w:eastAsia="Times New Roman"/>
          <w:sz w:val="24"/>
          <w:szCs w:val="24"/>
        </w:rPr>
        <w:t>_________________________________________________________________</w:t>
      </w:r>
    </w:p>
    <w:p w:rsidR="00947E79" w:rsidRPr="00C76456" w:rsidRDefault="00947E79" w:rsidP="00947E79">
      <w:pPr>
        <w:widowControl w:val="0"/>
        <w:autoSpaceDE w:val="0"/>
        <w:autoSpaceDN w:val="0"/>
        <w:adjustRightInd w:val="0"/>
        <w:jc w:val="center"/>
        <w:rPr>
          <w:rFonts w:eastAsia="Times New Roman"/>
          <w:i/>
          <w:sz w:val="24"/>
          <w:szCs w:val="24"/>
        </w:rPr>
      </w:pPr>
      <w:r w:rsidRPr="00C76456">
        <w:rPr>
          <w:rFonts w:eastAsia="Times New Roman"/>
          <w:i/>
          <w:sz w:val="24"/>
          <w:szCs w:val="24"/>
        </w:rPr>
        <w:t>(полное наименование субъекта малого и среднего предпринимательства)</w:t>
      </w:r>
    </w:p>
    <w:p w:rsidR="00947E79" w:rsidRPr="00C76456" w:rsidRDefault="00947E79" w:rsidP="00947E79">
      <w:pPr>
        <w:widowControl w:val="0"/>
        <w:autoSpaceDE w:val="0"/>
        <w:autoSpaceDN w:val="0"/>
        <w:adjustRightInd w:val="0"/>
        <w:jc w:val="both"/>
        <w:rPr>
          <w:rFonts w:eastAsia="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1560"/>
        <w:gridCol w:w="2040"/>
        <w:gridCol w:w="2400"/>
        <w:gridCol w:w="2760"/>
      </w:tblGrid>
      <w:tr w:rsidR="00947E79" w:rsidRPr="00C76456" w:rsidTr="00852409">
        <w:tblPrEx>
          <w:tblCellMar>
            <w:top w:w="0" w:type="dxa"/>
            <w:bottom w:w="0" w:type="dxa"/>
          </w:tblCellMar>
        </w:tblPrEx>
        <w:trPr>
          <w:trHeight w:val="400"/>
          <w:tblCellSpacing w:w="5" w:type="nil"/>
        </w:trPr>
        <w:tc>
          <w:tcPr>
            <w:tcW w:w="720" w:type="dxa"/>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N</w:t>
            </w:r>
          </w:p>
        </w:tc>
        <w:tc>
          <w:tcPr>
            <w:tcW w:w="1560" w:type="dxa"/>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Месяц</w:t>
            </w:r>
          </w:p>
        </w:tc>
        <w:tc>
          <w:tcPr>
            <w:tcW w:w="2040" w:type="dxa"/>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 xml:space="preserve">Номер и дата   </w:t>
            </w:r>
            <w:r w:rsidRPr="00C76456">
              <w:rPr>
                <w:rFonts w:eastAsia="Times New Roman"/>
                <w:sz w:val="24"/>
                <w:szCs w:val="24"/>
              </w:rPr>
              <w:br/>
              <w:t>договора или расчетного документа</w:t>
            </w:r>
          </w:p>
        </w:tc>
        <w:tc>
          <w:tcPr>
            <w:tcW w:w="2400" w:type="dxa"/>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Сумма затрат</w:t>
            </w:r>
          </w:p>
        </w:tc>
        <w:tc>
          <w:tcPr>
            <w:tcW w:w="2760" w:type="dxa"/>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Сумма субсидии, рублей *</w:t>
            </w:r>
          </w:p>
        </w:tc>
      </w:tr>
      <w:tr w:rsidR="00947E79" w:rsidRPr="00C76456" w:rsidTr="00852409">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r w:rsidRPr="00C76456">
              <w:rPr>
                <w:rFonts w:eastAsia="Times New Roman"/>
                <w:sz w:val="24"/>
                <w:szCs w:val="24"/>
              </w:rPr>
              <w:lastRenderedPageBreak/>
              <w:t xml:space="preserve"> 1  </w:t>
            </w:r>
          </w:p>
        </w:tc>
        <w:tc>
          <w:tcPr>
            <w:tcW w:w="15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2</w:t>
            </w:r>
          </w:p>
        </w:tc>
        <w:tc>
          <w:tcPr>
            <w:tcW w:w="204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3</w:t>
            </w:r>
          </w:p>
        </w:tc>
        <w:tc>
          <w:tcPr>
            <w:tcW w:w="240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4</w:t>
            </w:r>
          </w:p>
        </w:tc>
        <w:tc>
          <w:tcPr>
            <w:tcW w:w="27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jc w:val="center"/>
              <w:rPr>
                <w:rFonts w:eastAsia="Times New Roman"/>
                <w:sz w:val="24"/>
                <w:szCs w:val="24"/>
              </w:rPr>
            </w:pPr>
            <w:bookmarkStart w:id="4" w:name="Par452"/>
            <w:bookmarkEnd w:id="4"/>
            <w:r w:rsidRPr="00C76456">
              <w:rPr>
                <w:rFonts w:eastAsia="Times New Roman"/>
                <w:sz w:val="24"/>
                <w:szCs w:val="24"/>
              </w:rPr>
              <w:t>5</w:t>
            </w:r>
          </w:p>
        </w:tc>
      </w:tr>
      <w:tr w:rsidR="00947E79" w:rsidRPr="00C76456" w:rsidTr="00852409">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15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04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40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7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r>
      <w:tr w:rsidR="00947E79" w:rsidRPr="00C76456" w:rsidTr="00852409">
        <w:tblPrEx>
          <w:tblCellMar>
            <w:top w:w="0" w:type="dxa"/>
            <w:bottom w:w="0" w:type="dxa"/>
          </w:tblCellMar>
        </w:tblPrEx>
        <w:trPr>
          <w:tblCellSpacing w:w="5" w:type="nil"/>
        </w:trPr>
        <w:tc>
          <w:tcPr>
            <w:tcW w:w="72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15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04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40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c>
          <w:tcPr>
            <w:tcW w:w="2760" w:type="dxa"/>
            <w:tcBorders>
              <w:left w:val="single" w:sz="4" w:space="0" w:color="auto"/>
              <w:bottom w:val="single" w:sz="4" w:space="0" w:color="auto"/>
              <w:right w:val="single" w:sz="4" w:space="0" w:color="auto"/>
            </w:tcBorders>
          </w:tcPr>
          <w:p w:rsidR="00947E79" w:rsidRPr="00C76456" w:rsidRDefault="00947E79" w:rsidP="00852409">
            <w:pPr>
              <w:widowControl w:val="0"/>
              <w:autoSpaceDE w:val="0"/>
              <w:autoSpaceDN w:val="0"/>
              <w:adjustRightInd w:val="0"/>
              <w:rPr>
                <w:rFonts w:eastAsia="Times New Roman"/>
                <w:sz w:val="24"/>
                <w:szCs w:val="24"/>
              </w:rPr>
            </w:pPr>
          </w:p>
        </w:tc>
      </w:tr>
    </w:tbl>
    <w:p w:rsidR="00947E79" w:rsidRPr="00C76456" w:rsidRDefault="00947E79" w:rsidP="00947E79">
      <w:pPr>
        <w:widowControl w:val="0"/>
        <w:autoSpaceDE w:val="0"/>
        <w:autoSpaceDN w:val="0"/>
        <w:adjustRightInd w:val="0"/>
        <w:jc w:val="both"/>
        <w:rPr>
          <w:rFonts w:eastAsia="Times New Roman"/>
          <w:sz w:val="24"/>
          <w:szCs w:val="24"/>
        </w:rPr>
      </w:pPr>
    </w:p>
    <w:p w:rsidR="00947E79" w:rsidRPr="00C76456" w:rsidRDefault="00947E79" w:rsidP="00947E79">
      <w:pPr>
        <w:widowControl w:val="0"/>
        <w:autoSpaceDE w:val="0"/>
        <w:autoSpaceDN w:val="0"/>
        <w:adjustRightInd w:val="0"/>
        <w:ind w:firstLine="540"/>
        <w:jc w:val="both"/>
        <w:rPr>
          <w:rFonts w:eastAsia="Times New Roman"/>
          <w:sz w:val="24"/>
          <w:szCs w:val="24"/>
        </w:rPr>
      </w:pPr>
      <w:bookmarkStart w:id="5" w:name="Par459"/>
      <w:bookmarkEnd w:id="5"/>
      <w:r w:rsidRPr="00C76456">
        <w:rPr>
          <w:rFonts w:eastAsia="Times New Roman"/>
          <w:sz w:val="24"/>
          <w:szCs w:val="24"/>
        </w:rPr>
        <w:t>* Сумма субсидии рассчитывается по формуле:</w:t>
      </w:r>
    </w:p>
    <w:p w:rsidR="00947E79" w:rsidRPr="00C76456" w:rsidRDefault="00947E79" w:rsidP="00947E79">
      <w:pPr>
        <w:widowControl w:val="0"/>
        <w:autoSpaceDE w:val="0"/>
        <w:autoSpaceDN w:val="0"/>
        <w:adjustRightInd w:val="0"/>
        <w:ind w:firstLine="540"/>
        <w:jc w:val="both"/>
        <w:rPr>
          <w:rFonts w:eastAsia="Times New Roman"/>
          <w:sz w:val="24"/>
          <w:szCs w:val="24"/>
        </w:rPr>
      </w:pPr>
      <w:r w:rsidRPr="00C76456">
        <w:rPr>
          <w:rFonts w:eastAsia="Times New Roman"/>
          <w:sz w:val="24"/>
          <w:szCs w:val="24"/>
        </w:rPr>
        <w:t>графа 4 x 50 процентов.</w:t>
      </w:r>
    </w:p>
    <w:p w:rsidR="00947E79" w:rsidRPr="00C76456" w:rsidRDefault="00947E79" w:rsidP="00947E79">
      <w:pPr>
        <w:widowControl w:val="0"/>
        <w:autoSpaceDE w:val="0"/>
        <w:autoSpaceDN w:val="0"/>
        <w:adjustRightInd w:val="0"/>
        <w:jc w:val="both"/>
        <w:rPr>
          <w:rFonts w:eastAsia="Times New Roman"/>
          <w:sz w:val="24"/>
          <w:szCs w:val="24"/>
        </w:rPr>
      </w:pPr>
    </w:p>
    <w:p w:rsidR="00947E79" w:rsidRPr="00C76456" w:rsidRDefault="00947E79" w:rsidP="00947E79">
      <w:pPr>
        <w:widowControl w:val="0"/>
        <w:autoSpaceDE w:val="0"/>
        <w:autoSpaceDN w:val="0"/>
        <w:adjustRightInd w:val="0"/>
        <w:rPr>
          <w:rFonts w:eastAsia="Times New Roman"/>
          <w:sz w:val="24"/>
          <w:szCs w:val="24"/>
        </w:rPr>
      </w:pPr>
      <w:r w:rsidRPr="00C76456">
        <w:rPr>
          <w:rFonts w:eastAsia="Times New Roman"/>
          <w:sz w:val="24"/>
          <w:szCs w:val="24"/>
        </w:rPr>
        <w:t>Размер субсидии составляет: __________________________</w:t>
      </w:r>
      <w:r>
        <w:rPr>
          <w:rFonts w:eastAsia="Times New Roman"/>
          <w:sz w:val="24"/>
          <w:szCs w:val="24"/>
        </w:rPr>
        <w:t>________________________</w:t>
      </w:r>
      <w:r w:rsidRPr="00C76456">
        <w:rPr>
          <w:rFonts w:eastAsia="Times New Roman"/>
          <w:sz w:val="24"/>
          <w:szCs w:val="24"/>
        </w:rPr>
        <w:t xml:space="preserve">_______ </w:t>
      </w:r>
      <w:r w:rsidRPr="00C76456">
        <w:rPr>
          <w:rFonts w:eastAsia="Times New Roman"/>
          <w:i/>
          <w:sz w:val="24"/>
          <w:szCs w:val="24"/>
        </w:rPr>
        <w:t>(сумма прописью)</w:t>
      </w:r>
      <w:r w:rsidRPr="00C76456">
        <w:rPr>
          <w:rFonts w:eastAsia="Times New Roman"/>
          <w:sz w:val="24"/>
          <w:szCs w:val="24"/>
        </w:rPr>
        <w:t xml:space="preserve"> рублей.</w:t>
      </w:r>
    </w:p>
    <w:p w:rsidR="00947E79" w:rsidRPr="00C76456" w:rsidRDefault="00947E79" w:rsidP="00947E79">
      <w:pPr>
        <w:widowControl w:val="0"/>
        <w:autoSpaceDE w:val="0"/>
        <w:autoSpaceDN w:val="0"/>
        <w:adjustRightInd w:val="0"/>
        <w:rPr>
          <w:rFonts w:eastAsia="Times New Roman"/>
          <w:sz w:val="24"/>
          <w:szCs w:val="24"/>
        </w:rPr>
      </w:pPr>
    </w:p>
    <w:p w:rsidR="00947E79" w:rsidRPr="00C76456"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Pr="00C76456"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Расчет</w:t>
      </w:r>
    </w:p>
    <w:p w:rsidR="00947E79" w:rsidRPr="00C76456"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размера субсидии из бюджета городского округа Жуковский</w:t>
      </w:r>
    </w:p>
    <w:p w:rsidR="00947E79"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для частич</w:t>
      </w:r>
      <w:r>
        <w:rPr>
          <w:rFonts w:eastAsia="Times New Roman"/>
          <w:sz w:val="24"/>
          <w:szCs w:val="24"/>
        </w:rPr>
        <w:t>ной компенсации затрат субъектам</w:t>
      </w:r>
      <w:r w:rsidRPr="00C76456">
        <w:rPr>
          <w:rFonts w:eastAsia="Times New Roman"/>
          <w:sz w:val="24"/>
          <w:szCs w:val="24"/>
        </w:rPr>
        <w:t xml:space="preserve"> малого</w:t>
      </w:r>
      <w:r>
        <w:rPr>
          <w:rFonts w:eastAsia="Times New Roman"/>
          <w:sz w:val="24"/>
          <w:szCs w:val="24"/>
        </w:rPr>
        <w:t xml:space="preserve"> </w:t>
      </w:r>
      <w:r w:rsidRPr="00C76456">
        <w:rPr>
          <w:rFonts w:eastAsia="Times New Roman"/>
          <w:sz w:val="24"/>
          <w:szCs w:val="24"/>
        </w:rPr>
        <w:t>и среднего предпринимательства</w:t>
      </w:r>
    </w:p>
    <w:p w:rsidR="00947E79" w:rsidRPr="00E27601" w:rsidRDefault="00947E79" w:rsidP="00947E79">
      <w:pPr>
        <w:pStyle w:val="aff5"/>
        <w:tabs>
          <w:tab w:val="left" w:pos="851"/>
        </w:tabs>
        <w:jc w:val="center"/>
      </w:pPr>
      <w:r w:rsidRPr="00E27601">
        <w:t>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физкультурно-оздоровительная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w:t>
      </w:r>
      <w:r>
        <w:t>льным услугам, ремесленничество</w:t>
      </w:r>
    </w:p>
    <w:p w:rsidR="00947E79" w:rsidRPr="00E27601" w:rsidRDefault="00947E79" w:rsidP="00947E79">
      <w:pPr>
        <w:widowControl w:val="0"/>
        <w:autoSpaceDE w:val="0"/>
        <w:autoSpaceDN w:val="0"/>
        <w:adjustRightInd w:val="0"/>
        <w:jc w:val="center"/>
        <w:rPr>
          <w:rFonts w:eastAsia="Times New Roman"/>
          <w:sz w:val="24"/>
          <w:szCs w:val="24"/>
        </w:rPr>
      </w:pPr>
      <w:r w:rsidRPr="00E27601">
        <w:rPr>
          <w:rFonts w:eastAsia="Times New Roman"/>
          <w:sz w:val="24"/>
          <w:szCs w:val="24"/>
        </w:rPr>
        <w:t xml:space="preserve"> </w:t>
      </w:r>
    </w:p>
    <w:p w:rsidR="00947E79" w:rsidRPr="00E27601" w:rsidRDefault="00947E79" w:rsidP="00947E79">
      <w:pPr>
        <w:widowControl w:val="0"/>
        <w:autoSpaceDE w:val="0"/>
        <w:autoSpaceDN w:val="0"/>
        <w:adjustRightInd w:val="0"/>
        <w:jc w:val="center"/>
        <w:rPr>
          <w:rFonts w:eastAsia="Times New Roman"/>
          <w:sz w:val="24"/>
          <w:szCs w:val="24"/>
        </w:rPr>
      </w:pPr>
    </w:p>
    <w:p w:rsidR="00947E79" w:rsidRPr="00C76456" w:rsidRDefault="00947E79" w:rsidP="00947E79">
      <w:pPr>
        <w:widowControl w:val="0"/>
        <w:autoSpaceDE w:val="0"/>
        <w:autoSpaceDN w:val="0"/>
        <w:adjustRightInd w:val="0"/>
        <w:rPr>
          <w:rFonts w:eastAsia="Times New Roman"/>
          <w:sz w:val="24"/>
          <w:szCs w:val="24"/>
        </w:rPr>
      </w:pPr>
      <w:r w:rsidRPr="00C76456">
        <w:rPr>
          <w:rFonts w:eastAsia="Times New Roman"/>
          <w:sz w:val="24"/>
          <w:szCs w:val="24"/>
        </w:rPr>
        <w:t>_________________________________________________________________</w:t>
      </w:r>
    </w:p>
    <w:p w:rsidR="00947E79" w:rsidRPr="00C76456" w:rsidRDefault="00947E79" w:rsidP="00947E79">
      <w:pPr>
        <w:widowControl w:val="0"/>
        <w:autoSpaceDE w:val="0"/>
        <w:autoSpaceDN w:val="0"/>
        <w:adjustRightInd w:val="0"/>
        <w:jc w:val="center"/>
        <w:rPr>
          <w:rFonts w:eastAsia="Times New Roman"/>
          <w:i/>
          <w:sz w:val="24"/>
          <w:szCs w:val="24"/>
        </w:rPr>
      </w:pPr>
      <w:r w:rsidRPr="00C76456">
        <w:rPr>
          <w:rFonts w:eastAsia="Times New Roman"/>
          <w:i/>
          <w:sz w:val="24"/>
          <w:szCs w:val="24"/>
        </w:rPr>
        <w:t>(полное наименование субъекта малого и среднего предпринимательства)</w:t>
      </w:r>
    </w:p>
    <w:p w:rsidR="00947E79" w:rsidRPr="00C76456" w:rsidRDefault="00947E79" w:rsidP="00947E79">
      <w:pPr>
        <w:widowControl w:val="0"/>
        <w:autoSpaceDE w:val="0"/>
        <w:autoSpaceDN w:val="0"/>
        <w:adjustRightInd w:val="0"/>
        <w:rPr>
          <w:rFonts w:eastAsia="Times New Roman"/>
          <w:sz w:val="24"/>
          <w:szCs w:val="24"/>
        </w:rPr>
      </w:pPr>
    </w:p>
    <w:p w:rsidR="00947E79" w:rsidRPr="00C76456" w:rsidRDefault="00947E79" w:rsidP="00947E79">
      <w:pPr>
        <w:rPr>
          <w:sz w:val="24"/>
          <w:szCs w:val="24"/>
        </w:rPr>
      </w:pPr>
      <w:r w:rsidRPr="00C76456">
        <w:rPr>
          <w:sz w:val="24"/>
          <w:szCs w:val="24"/>
        </w:rPr>
        <w:lastRenderedPageBreak/>
        <w:t xml:space="preserve">                                                                 </w:t>
      </w:r>
    </w:p>
    <w:p w:rsidR="00947E79" w:rsidRPr="00C76456" w:rsidRDefault="00947E79" w:rsidP="00947E79">
      <w:pPr>
        <w:autoSpaceDE w:val="0"/>
        <w:autoSpaceDN w:val="0"/>
        <w:adjustRightInd w:val="0"/>
        <w:ind w:firstLine="540"/>
        <w:jc w:val="both"/>
        <w:rPr>
          <w:sz w:val="24"/>
          <w:szCs w:val="24"/>
        </w:rPr>
      </w:pPr>
      <w:r w:rsidRPr="00C76456">
        <w:rPr>
          <w:sz w:val="24"/>
          <w:szCs w:val="24"/>
        </w:rPr>
        <w:t>В зависимости от вида затрат:</w:t>
      </w:r>
    </w:p>
    <w:p w:rsidR="00947E79" w:rsidRPr="00C76456" w:rsidRDefault="00947E79" w:rsidP="00947E79">
      <w:pPr>
        <w:autoSpaceDE w:val="0"/>
        <w:autoSpaceDN w:val="0"/>
        <w:adjustRightInd w:val="0"/>
        <w:ind w:firstLine="540"/>
        <w:jc w:val="both"/>
        <w:rPr>
          <w:sz w:val="24"/>
          <w:szCs w:val="24"/>
        </w:rPr>
      </w:pPr>
      <w:r w:rsidRPr="00C76456">
        <w:rPr>
          <w:sz w:val="24"/>
          <w:szCs w:val="24"/>
        </w:rPr>
        <w:t>1) По арендным платежам</w:t>
      </w:r>
    </w:p>
    <w:tbl>
      <w:tblPr>
        <w:tblW w:w="9603" w:type="dxa"/>
        <w:tblInd w:w="62" w:type="dxa"/>
        <w:tblLayout w:type="fixed"/>
        <w:tblCellMar>
          <w:top w:w="102" w:type="dxa"/>
          <w:left w:w="62" w:type="dxa"/>
          <w:bottom w:w="102" w:type="dxa"/>
          <w:right w:w="62" w:type="dxa"/>
        </w:tblCellMar>
        <w:tblLook w:val="0000" w:firstRow="0" w:lastRow="0" w:firstColumn="0" w:lastColumn="0" w:noHBand="0" w:noVBand="0"/>
      </w:tblPr>
      <w:tblGrid>
        <w:gridCol w:w="589"/>
        <w:gridCol w:w="2494"/>
        <w:gridCol w:w="1587"/>
        <w:gridCol w:w="1757"/>
        <w:gridCol w:w="1645"/>
        <w:gridCol w:w="1531"/>
      </w:tblGrid>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п/п</w:t>
            </w: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Наименование расходов</w:t>
            </w: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дата договора аренды (субаренды)</w:t>
            </w:r>
          </w:p>
        </w:tc>
        <w:tc>
          <w:tcPr>
            <w:tcW w:w="175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Месяц, за который производится возмещение</w:t>
            </w:r>
          </w:p>
        </w:tc>
        <w:tc>
          <w:tcPr>
            <w:tcW w:w="1645"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Размер арендной платы в руб.</w:t>
            </w:r>
          </w:p>
        </w:tc>
        <w:tc>
          <w:tcPr>
            <w:tcW w:w="15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и дата платежного поручения</w:t>
            </w:r>
          </w:p>
        </w:tc>
      </w:tr>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Арендные платежи.</w:t>
            </w:r>
          </w:p>
          <w:p w:rsidR="00947E79" w:rsidRPr="00C76456" w:rsidRDefault="00947E79" w:rsidP="00852409">
            <w:pPr>
              <w:autoSpaceDE w:val="0"/>
              <w:autoSpaceDN w:val="0"/>
              <w:adjustRightInd w:val="0"/>
              <w:rPr>
                <w:sz w:val="24"/>
                <w:szCs w:val="24"/>
              </w:rPr>
            </w:pPr>
            <w:r w:rsidRPr="00C76456">
              <w:rPr>
                <w:sz w:val="24"/>
                <w:szCs w:val="24"/>
              </w:rPr>
              <w:t>В составе должно быть указано:</w:t>
            </w:r>
          </w:p>
          <w:p w:rsidR="00947E79" w:rsidRPr="00C76456" w:rsidRDefault="00947E79" w:rsidP="00852409">
            <w:pPr>
              <w:autoSpaceDE w:val="0"/>
              <w:autoSpaceDN w:val="0"/>
              <w:adjustRightInd w:val="0"/>
              <w:rPr>
                <w:sz w:val="24"/>
                <w:szCs w:val="24"/>
              </w:rPr>
            </w:pPr>
            <w:r w:rsidRPr="00C76456">
              <w:rPr>
                <w:sz w:val="24"/>
                <w:szCs w:val="24"/>
              </w:rPr>
              <w:t>- адрес помещения (здания);</w:t>
            </w:r>
          </w:p>
          <w:p w:rsidR="00947E79" w:rsidRPr="00C76456" w:rsidRDefault="00947E79" w:rsidP="00852409">
            <w:pPr>
              <w:autoSpaceDE w:val="0"/>
              <w:autoSpaceDN w:val="0"/>
              <w:adjustRightInd w:val="0"/>
              <w:rPr>
                <w:sz w:val="24"/>
                <w:szCs w:val="24"/>
              </w:rPr>
            </w:pPr>
            <w:r w:rsidRPr="00C76456">
              <w:rPr>
                <w:sz w:val="24"/>
                <w:szCs w:val="24"/>
              </w:rPr>
              <w:t>- период возмещения</w:t>
            </w: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ИТОГО</w:t>
            </w: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645"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bl>
    <w:p w:rsidR="00947E79" w:rsidRPr="00C76456" w:rsidRDefault="00947E79" w:rsidP="00947E79">
      <w:pPr>
        <w:autoSpaceDE w:val="0"/>
        <w:autoSpaceDN w:val="0"/>
        <w:adjustRightInd w:val="0"/>
        <w:jc w:val="both"/>
        <w:rPr>
          <w:sz w:val="24"/>
          <w:szCs w:val="24"/>
        </w:rPr>
      </w:pPr>
    </w:p>
    <w:p w:rsidR="00947E79" w:rsidRPr="00C76456" w:rsidRDefault="00947E79" w:rsidP="00947E79">
      <w:pPr>
        <w:autoSpaceDE w:val="0"/>
        <w:autoSpaceDN w:val="0"/>
        <w:adjustRightInd w:val="0"/>
        <w:ind w:left="540"/>
        <w:jc w:val="both"/>
        <w:rPr>
          <w:sz w:val="24"/>
          <w:szCs w:val="24"/>
        </w:rPr>
      </w:pPr>
      <w:r w:rsidRPr="00C76456">
        <w:rPr>
          <w:sz w:val="24"/>
          <w:szCs w:val="24"/>
        </w:rPr>
        <w:t>2)На текущий либо капитальный ремонт и реконструкцию помещений</w:t>
      </w:r>
    </w:p>
    <w:tbl>
      <w:tblPr>
        <w:tblW w:w="9602" w:type="dxa"/>
        <w:tblInd w:w="62" w:type="dxa"/>
        <w:tblLayout w:type="fixed"/>
        <w:tblCellMar>
          <w:top w:w="102" w:type="dxa"/>
          <w:left w:w="62" w:type="dxa"/>
          <w:bottom w:w="102" w:type="dxa"/>
          <w:right w:w="62" w:type="dxa"/>
        </w:tblCellMar>
        <w:tblLook w:val="0000" w:firstRow="0" w:lastRow="0" w:firstColumn="0" w:lastColumn="0" w:noHBand="0" w:noVBand="0"/>
      </w:tblPr>
      <w:tblGrid>
        <w:gridCol w:w="589"/>
        <w:gridCol w:w="2494"/>
        <w:gridCol w:w="1417"/>
        <w:gridCol w:w="2041"/>
        <w:gridCol w:w="1474"/>
        <w:gridCol w:w="1587"/>
      </w:tblGrid>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п/п</w:t>
            </w: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Наименование расходов</w:t>
            </w:r>
          </w:p>
        </w:tc>
        <w:tc>
          <w:tcPr>
            <w:tcW w:w="141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дата договора</w:t>
            </w:r>
          </w:p>
        </w:tc>
        <w:tc>
          <w:tcPr>
            <w:tcW w:w="204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Сумма по договору</w:t>
            </w:r>
          </w:p>
        </w:tc>
        <w:tc>
          <w:tcPr>
            <w:tcW w:w="147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и дата платежного поручения</w:t>
            </w: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Информация о наличных расчетах</w:t>
            </w:r>
          </w:p>
        </w:tc>
      </w:tr>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Наименование платежей.</w:t>
            </w:r>
          </w:p>
          <w:p w:rsidR="00947E79" w:rsidRPr="00C76456" w:rsidRDefault="00947E79" w:rsidP="00852409">
            <w:pPr>
              <w:autoSpaceDE w:val="0"/>
              <w:autoSpaceDN w:val="0"/>
              <w:adjustRightInd w:val="0"/>
              <w:rPr>
                <w:sz w:val="24"/>
                <w:szCs w:val="24"/>
              </w:rPr>
            </w:pPr>
            <w:r w:rsidRPr="00C76456">
              <w:rPr>
                <w:sz w:val="24"/>
                <w:szCs w:val="24"/>
              </w:rPr>
              <w:t>Адрес помещения (здания)</w:t>
            </w:r>
          </w:p>
        </w:tc>
        <w:tc>
          <w:tcPr>
            <w:tcW w:w="141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589"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49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both"/>
              <w:rPr>
                <w:sz w:val="24"/>
                <w:szCs w:val="24"/>
              </w:rPr>
            </w:pPr>
            <w:r w:rsidRPr="00C76456">
              <w:rPr>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47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1587"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bl>
    <w:p w:rsidR="00947E79" w:rsidRPr="00C76456" w:rsidRDefault="00947E79" w:rsidP="00947E79">
      <w:pPr>
        <w:autoSpaceDE w:val="0"/>
        <w:autoSpaceDN w:val="0"/>
        <w:adjustRightInd w:val="0"/>
        <w:jc w:val="both"/>
        <w:rPr>
          <w:sz w:val="24"/>
          <w:szCs w:val="24"/>
        </w:rPr>
      </w:pPr>
    </w:p>
    <w:p w:rsidR="00947E79" w:rsidRPr="00C76456" w:rsidRDefault="00947E79" w:rsidP="00947E79">
      <w:pPr>
        <w:autoSpaceDE w:val="0"/>
        <w:autoSpaceDN w:val="0"/>
        <w:adjustRightInd w:val="0"/>
        <w:ind w:firstLine="540"/>
        <w:jc w:val="both"/>
        <w:rPr>
          <w:sz w:val="24"/>
          <w:szCs w:val="24"/>
        </w:rPr>
      </w:pPr>
      <w:r w:rsidRPr="00C76456">
        <w:rPr>
          <w:sz w:val="24"/>
          <w:szCs w:val="24"/>
        </w:rPr>
        <w:t>3) На приобретение основных средств (кроме легковых автомобилей)</w:t>
      </w:r>
    </w:p>
    <w:tbl>
      <w:tblPr>
        <w:tblW w:w="48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2217"/>
        <w:gridCol w:w="2080"/>
        <w:gridCol w:w="1729"/>
        <w:gridCol w:w="1720"/>
        <w:gridCol w:w="1482"/>
      </w:tblGrid>
      <w:tr w:rsidR="00947E79" w:rsidRPr="00C76456" w:rsidTr="00852409">
        <w:tc>
          <w:tcPr>
            <w:tcW w:w="28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lastRenderedPageBreak/>
              <w:t>№ п/п</w:t>
            </w:r>
          </w:p>
        </w:tc>
        <w:tc>
          <w:tcPr>
            <w:tcW w:w="113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Наименование расходов</w:t>
            </w:r>
          </w:p>
        </w:tc>
        <w:tc>
          <w:tcPr>
            <w:tcW w:w="106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 дата заключения договора на приобретение оборудования</w:t>
            </w:r>
          </w:p>
        </w:tc>
        <w:tc>
          <w:tcPr>
            <w:tcW w:w="884"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 xml:space="preserve">Стоимость оборудования (в соответствии с договором), </w:t>
            </w:r>
          </w:p>
          <w:p w:rsidR="00947E79" w:rsidRPr="00C76456" w:rsidRDefault="00947E79" w:rsidP="00852409">
            <w:pPr>
              <w:jc w:val="center"/>
              <w:rPr>
                <w:sz w:val="24"/>
                <w:szCs w:val="24"/>
              </w:rPr>
            </w:pPr>
            <w:r w:rsidRPr="00C76456">
              <w:rPr>
                <w:sz w:val="24"/>
                <w:szCs w:val="24"/>
              </w:rPr>
              <w:t>в руб.</w:t>
            </w:r>
          </w:p>
        </w:tc>
        <w:tc>
          <w:tcPr>
            <w:tcW w:w="879"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Страна произво-дитель,</w:t>
            </w:r>
          </w:p>
          <w:p w:rsidR="00947E79" w:rsidRPr="00C76456" w:rsidRDefault="00947E79" w:rsidP="00852409">
            <w:pPr>
              <w:jc w:val="center"/>
              <w:rPr>
                <w:sz w:val="24"/>
                <w:szCs w:val="24"/>
              </w:rPr>
            </w:pPr>
            <w:r w:rsidRPr="00C76456">
              <w:rPr>
                <w:sz w:val="24"/>
                <w:szCs w:val="24"/>
              </w:rPr>
              <w:t xml:space="preserve">срок эксплуатации до приобретения </w:t>
            </w:r>
          </w:p>
        </w:tc>
        <w:tc>
          <w:tcPr>
            <w:tcW w:w="757"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 и дата платежного поручения</w:t>
            </w:r>
          </w:p>
        </w:tc>
      </w:tr>
      <w:tr w:rsidR="00947E79" w:rsidRPr="00C76456" w:rsidTr="00852409">
        <w:tc>
          <w:tcPr>
            <w:tcW w:w="28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1</w:t>
            </w:r>
          </w:p>
        </w:tc>
        <w:tc>
          <w:tcPr>
            <w:tcW w:w="113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2</w:t>
            </w:r>
          </w:p>
        </w:tc>
        <w:tc>
          <w:tcPr>
            <w:tcW w:w="106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3</w:t>
            </w:r>
          </w:p>
        </w:tc>
        <w:tc>
          <w:tcPr>
            <w:tcW w:w="884"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center"/>
              <w:rPr>
                <w:sz w:val="24"/>
                <w:szCs w:val="24"/>
              </w:rPr>
            </w:pPr>
            <w:r w:rsidRPr="00C76456">
              <w:rPr>
                <w:sz w:val="24"/>
                <w:szCs w:val="24"/>
              </w:rPr>
              <w:t>4</w:t>
            </w:r>
          </w:p>
        </w:tc>
        <w:tc>
          <w:tcPr>
            <w:tcW w:w="879"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jc w:val="center"/>
              <w:rPr>
                <w:sz w:val="24"/>
                <w:szCs w:val="24"/>
              </w:rPr>
            </w:pPr>
            <w:r w:rsidRPr="00C76456">
              <w:rPr>
                <w:sz w:val="24"/>
                <w:szCs w:val="24"/>
              </w:rPr>
              <w:t>5</w:t>
            </w:r>
          </w:p>
        </w:tc>
        <w:tc>
          <w:tcPr>
            <w:tcW w:w="757"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jc w:val="center"/>
              <w:rPr>
                <w:sz w:val="24"/>
                <w:szCs w:val="24"/>
              </w:rPr>
            </w:pPr>
            <w:r w:rsidRPr="00C76456">
              <w:rPr>
                <w:sz w:val="24"/>
                <w:szCs w:val="24"/>
              </w:rPr>
              <w:t>6</w:t>
            </w:r>
          </w:p>
        </w:tc>
      </w:tr>
      <w:tr w:rsidR="00947E79" w:rsidRPr="00C76456" w:rsidTr="00852409">
        <w:tc>
          <w:tcPr>
            <w:tcW w:w="28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113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rPr>
                <w:sz w:val="24"/>
                <w:szCs w:val="24"/>
              </w:rPr>
            </w:pPr>
            <w:r w:rsidRPr="00C76456">
              <w:rPr>
                <w:sz w:val="24"/>
                <w:szCs w:val="24"/>
              </w:rPr>
              <w:t>В составе должно быть указано:</w:t>
            </w:r>
          </w:p>
          <w:p w:rsidR="00947E79" w:rsidRPr="00C76456" w:rsidRDefault="00947E79" w:rsidP="00852409">
            <w:pPr>
              <w:rPr>
                <w:sz w:val="24"/>
                <w:szCs w:val="24"/>
              </w:rPr>
            </w:pPr>
            <w:r w:rsidRPr="00C76456">
              <w:rPr>
                <w:sz w:val="24"/>
                <w:szCs w:val="24"/>
              </w:rPr>
              <w:t xml:space="preserve">- наименование оборудования; </w:t>
            </w:r>
          </w:p>
          <w:p w:rsidR="00947E79" w:rsidRPr="00C76456" w:rsidRDefault="00947E79" w:rsidP="00852409">
            <w:pPr>
              <w:jc w:val="both"/>
              <w:rPr>
                <w:sz w:val="24"/>
                <w:szCs w:val="24"/>
              </w:rPr>
            </w:pPr>
            <w:r w:rsidRPr="00C76456">
              <w:rPr>
                <w:sz w:val="24"/>
                <w:szCs w:val="24"/>
              </w:rPr>
              <w:t xml:space="preserve">- марка, </w:t>
            </w:r>
          </w:p>
          <w:p w:rsidR="00947E79" w:rsidRPr="00C76456" w:rsidRDefault="00947E79" w:rsidP="00852409">
            <w:pPr>
              <w:jc w:val="both"/>
              <w:rPr>
                <w:sz w:val="24"/>
                <w:szCs w:val="24"/>
              </w:rPr>
            </w:pPr>
            <w:r w:rsidRPr="00C76456">
              <w:rPr>
                <w:sz w:val="24"/>
                <w:szCs w:val="24"/>
              </w:rPr>
              <w:t>- серия.</w:t>
            </w:r>
          </w:p>
        </w:tc>
        <w:tc>
          <w:tcPr>
            <w:tcW w:w="106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884"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879"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rPr>
                <w:sz w:val="24"/>
                <w:szCs w:val="24"/>
              </w:rPr>
            </w:pPr>
          </w:p>
        </w:tc>
        <w:tc>
          <w:tcPr>
            <w:tcW w:w="757"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rPr>
                <w:sz w:val="24"/>
                <w:szCs w:val="24"/>
              </w:rPr>
            </w:pPr>
          </w:p>
        </w:tc>
      </w:tr>
      <w:tr w:rsidR="00947E79" w:rsidRPr="00C76456" w:rsidTr="00852409">
        <w:tc>
          <w:tcPr>
            <w:tcW w:w="28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113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r w:rsidRPr="00C76456">
              <w:rPr>
                <w:sz w:val="24"/>
                <w:szCs w:val="24"/>
              </w:rPr>
              <w:t>ИТОГО</w:t>
            </w:r>
          </w:p>
        </w:tc>
        <w:tc>
          <w:tcPr>
            <w:tcW w:w="1063"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884"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jc w:val="both"/>
              <w:rPr>
                <w:sz w:val="24"/>
                <w:szCs w:val="24"/>
              </w:rPr>
            </w:pPr>
          </w:p>
        </w:tc>
        <w:tc>
          <w:tcPr>
            <w:tcW w:w="879"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rPr>
                <w:sz w:val="24"/>
                <w:szCs w:val="24"/>
              </w:rPr>
            </w:pPr>
          </w:p>
        </w:tc>
        <w:tc>
          <w:tcPr>
            <w:tcW w:w="757"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tabs>
                <w:tab w:val="left" w:pos="1104"/>
              </w:tabs>
              <w:rPr>
                <w:sz w:val="24"/>
                <w:szCs w:val="24"/>
              </w:rPr>
            </w:pPr>
          </w:p>
        </w:tc>
      </w:tr>
    </w:tbl>
    <w:p w:rsidR="00947E79" w:rsidRPr="00C76456" w:rsidRDefault="00947E79" w:rsidP="00947E79">
      <w:pPr>
        <w:autoSpaceDE w:val="0"/>
        <w:autoSpaceDN w:val="0"/>
        <w:adjustRightInd w:val="0"/>
        <w:ind w:firstLine="540"/>
        <w:jc w:val="both"/>
        <w:rPr>
          <w:sz w:val="24"/>
          <w:szCs w:val="24"/>
        </w:rPr>
      </w:pPr>
    </w:p>
    <w:p w:rsidR="00947E79" w:rsidRPr="00C76456" w:rsidRDefault="00947E79" w:rsidP="00947E79">
      <w:pPr>
        <w:autoSpaceDE w:val="0"/>
        <w:autoSpaceDN w:val="0"/>
        <w:adjustRightInd w:val="0"/>
        <w:ind w:firstLine="540"/>
        <w:jc w:val="both"/>
        <w:rPr>
          <w:sz w:val="24"/>
          <w:szCs w:val="24"/>
        </w:rPr>
      </w:pPr>
      <w:r w:rsidRPr="00C76456">
        <w:rPr>
          <w:sz w:val="24"/>
          <w:szCs w:val="24"/>
        </w:rPr>
        <w:t>4) Сводный перечень расходов:</w:t>
      </w: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784"/>
        <w:gridCol w:w="5783"/>
        <w:gridCol w:w="2931"/>
      </w:tblGrid>
      <w:tr w:rsidR="00947E79" w:rsidRPr="00C76456" w:rsidTr="00852409">
        <w:tc>
          <w:tcPr>
            <w:tcW w:w="78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 п/п</w:t>
            </w:r>
          </w:p>
        </w:tc>
        <w:tc>
          <w:tcPr>
            <w:tcW w:w="5783"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Наименование расходов</w:t>
            </w:r>
          </w:p>
        </w:tc>
        <w:tc>
          <w:tcPr>
            <w:tcW w:w="29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jc w:val="center"/>
              <w:rPr>
                <w:sz w:val="24"/>
                <w:szCs w:val="24"/>
              </w:rPr>
            </w:pPr>
            <w:r w:rsidRPr="00C76456">
              <w:rPr>
                <w:sz w:val="24"/>
                <w:szCs w:val="24"/>
              </w:rPr>
              <w:t>Сумма, руб.</w:t>
            </w:r>
          </w:p>
        </w:tc>
      </w:tr>
      <w:tr w:rsidR="00947E79" w:rsidRPr="00C76456" w:rsidTr="00852409">
        <w:tc>
          <w:tcPr>
            <w:tcW w:w="78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Арендные платежи</w:t>
            </w:r>
          </w:p>
        </w:tc>
        <w:tc>
          <w:tcPr>
            <w:tcW w:w="29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78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2</w:t>
            </w:r>
          </w:p>
        </w:tc>
        <w:tc>
          <w:tcPr>
            <w:tcW w:w="5783"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9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78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3</w:t>
            </w:r>
          </w:p>
        </w:tc>
        <w:tc>
          <w:tcPr>
            <w:tcW w:w="5783"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29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r w:rsidR="00947E79" w:rsidRPr="00C76456" w:rsidTr="00852409">
        <w:tc>
          <w:tcPr>
            <w:tcW w:w="784"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c>
          <w:tcPr>
            <w:tcW w:w="5783"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r w:rsidRPr="00C76456">
              <w:rPr>
                <w:sz w:val="24"/>
                <w:szCs w:val="24"/>
              </w:rPr>
              <w:t>Итого</w:t>
            </w:r>
          </w:p>
        </w:tc>
        <w:tc>
          <w:tcPr>
            <w:tcW w:w="2931" w:type="dxa"/>
            <w:tcBorders>
              <w:top w:val="single" w:sz="4" w:space="0" w:color="auto"/>
              <w:left w:val="single" w:sz="4" w:space="0" w:color="auto"/>
              <w:bottom w:val="single" w:sz="4" w:space="0" w:color="auto"/>
              <w:right w:val="single" w:sz="4" w:space="0" w:color="auto"/>
            </w:tcBorders>
          </w:tcPr>
          <w:p w:rsidR="00947E79" w:rsidRPr="00C76456" w:rsidRDefault="00947E79" w:rsidP="00852409">
            <w:pPr>
              <w:autoSpaceDE w:val="0"/>
              <w:autoSpaceDN w:val="0"/>
              <w:adjustRightInd w:val="0"/>
              <w:rPr>
                <w:sz w:val="24"/>
                <w:szCs w:val="24"/>
              </w:rPr>
            </w:pPr>
          </w:p>
        </w:tc>
      </w:tr>
    </w:tbl>
    <w:p w:rsidR="00947E79" w:rsidRPr="00C76456" w:rsidRDefault="00947E79" w:rsidP="00947E79">
      <w:pPr>
        <w:autoSpaceDE w:val="0"/>
        <w:autoSpaceDN w:val="0"/>
        <w:adjustRightInd w:val="0"/>
        <w:jc w:val="both"/>
        <w:rPr>
          <w:sz w:val="24"/>
          <w:szCs w:val="24"/>
        </w:rPr>
      </w:pPr>
    </w:p>
    <w:p w:rsidR="00947E79" w:rsidRPr="00C76456" w:rsidRDefault="00947E79" w:rsidP="00947E79">
      <w:pPr>
        <w:autoSpaceDE w:val="0"/>
        <w:autoSpaceDN w:val="0"/>
        <w:adjustRightInd w:val="0"/>
        <w:jc w:val="both"/>
        <w:rPr>
          <w:sz w:val="24"/>
          <w:szCs w:val="24"/>
        </w:rPr>
      </w:pPr>
      <w:r w:rsidRPr="00C76456">
        <w:rPr>
          <w:sz w:val="24"/>
          <w:szCs w:val="24"/>
        </w:rPr>
        <w:t xml:space="preserve">Размер субсидии рассчитывается по формуле: </w:t>
      </w:r>
      <w:hyperlink r:id="rId19" w:history="1">
        <w:r w:rsidRPr="00C76456">
          <w:rPr>
            <w:sz w:val="24"/>
            <w:szCs w:val="24"/>
          </w:rPr>
          <w:t>«Итого» графы 3</w:t>
        </w:r>
      </w:hyperlink>
      <w:r w:rsidRPr="00C76456">
        <w:rPr>
          <w:sz w:val="24"/>
          <w:szCs w:val="24"/>
        </w:rPr>
        <w:t xml:space="preserve"> х 85 процентов, но не более 400 000 (четырехсот тысяч) рублей на один субъект малого и среднего предпринимательства.</w:t>
      </w:r>
    </w:p>
    <w:p w:rsidR="00947E79" w:rsidRPr="00C76456" w:rsidRDefault="00947E79" w:rsidP="00947E79">
      <w:pPr>
        <w:autoSpaceDE w:val="0"/>
        <w:autoSpaceDN w:val="0"/>
        <w:adjustRightInd w:val="0"/>
        <w:jc w:val="both"/>
        <w:rPr>
          <w:sz w:val="24"/>
          <w:szCs w:val="24"/>
        </w:rPr>
      </w:pPr>
    </w:p>
    <w:p w:rsidR="00947E79" w:rsidRPr="00C76456" w:rsidRDefault="00947E79" w:rsidP="00947E79">
      <w:pPr>
        <w:autoSpaceDE w:val="0"/>
        <w:autoSpaceDN w:val="0"/>
        <w:adjustRightInd w:val="0"/>
        <w:rPr>
          <w:sz w:val="24"/>
          <w:szCs w:val="24"/>
        </w:rPr>
      </w:pPr>
      <w:r w:rsidRPr="00C76456">
        <w:rPr>
          <w:sz w:val="24"/>
          <w:szCs w:val="24"/>
        </w:rPr>
        <w:t xml:space="preserve">Размер субсидии составляет: _________________________ </w:t>
      </w:r>
      <w:r w:rsidRPr="00294EA1">
        <w:rPr>
          <w:i/>
          <w:sz w:val="24"/>
          <w:szCs w:val="24"/>
        </w:rPr>
        <w:t>(сумма прописью)</w:t>
      </w:r>
      <w:r>
        <w:rPr>
          <w:sz w:val="24"/>
          <w:szCs w:val="24"/>
        </w:rPr>
        <w:t xml:space="preserve"> </w:t>
      </w:r>
      <w:r w:rsidRPr="00C76456">
        <w:rPr>
          <w:sz w:val="24"/>
          <w:szCs w:val="24"/>
        </w:rPr>
        <w:t>рублей.</w:t>
      </w:r>
    </w:p>
    <w:p w:rsidR="00947E79" w:rsidRPr="00C76456" w:rsidRDefault="00947E79" w:rsidP="00947E79">
      <w:pPr>
        <w:autoSpaceDE w:val="0"/>
        <w:autoSpaceDN w:val="0"/>
        <w:adjustRightInd w:val="0"/>
        <w:jc w:val="both"/>
        <w:rPr>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241"/>
      </w:tblGrid>
      <w:tr w:rsidR="00947E79" w:rsidRPr="00C76456" w:rsidTr="00852409">
        <w:tc>
          <w:tcPr>
            <w:tcW w:w="9241" w:type="dxa"/>
          </w:tcPr>
          <w:p w:rsidR="00947E79" w:rsidRPr="00C76456" w:rsidRDefault="00947E79" w:rsidP="00852409">
            <w:pPr>
              <w:autoSpaceDE w:val="0"/>
              <w:autoSpaceDN w:val="0"/>
              <w:adjustRightInd w:val="0"/>
              <w:rPr>
                <w:sz w:val="24"/>
                <w:szCs w:val="24"/>
              </w:rPr>
            </w:pPr>
            <w:r w:rsidRPr="00C76456">
              <w:rPr>
                <w:sz w:val="24"/>
                <w:szCs w:val="24"/>
              </w:rPr>
              <w:lastRenderedPageBreak/>
              <w:t>Руководитель юридического лица/индивидуальный предприниматель</w:t>
            </w:r>
          </w:p>
          <w:p w:rsidR="00947E79" w:rsidRPr="00C76456" w:rsidRDefault="00947E79" w:rsidP="00852409">
            <w:pPr>
              <w:autoSpaceDE w:val="0"/>
              <w:autoSpaceDN w:val="0"/>
              <w:adjustRightInd w:val="0"/>
              <w:rPr>
                <w:sz w:val="24"/>
                <w:szCs w:val="24"/>
              </w:rPr>
            </w:pPr>
            <w:r w:rsidRPr="00C76456">
              <w:rPr>
                <w:sz w:val="24"/>
                <w:szCs w:val="24"/>
              </w:rPr>
              <w:t>___________________ (подпись) ___________________ (фамилия, имя, отчество)</w:t>
            </w:r>
          </w:p>
        </w:tc>
      </w:tr>
      <w:tr w:rsidR="00947E79" w:rsidRPr="00C76456" w:rsidTr="00852409">
        <w:tc>
          <w:tcPr>
            <w:tcW w:w="9241" w:type="dxa"/>
          </w:tcPr>
          <w:p w:rsidR="00947E79" w:rsidRPr="00C76456" w:rsidRDefault="00947E79" w:rsidP="00852409">
            <w:pPr>
              <w:autoSpaceDE w:val="0"/>
              <w:autoSpaceDN w:val="0"/>
              <w:adjustRightInd w:val="0"/>
              <w:rPr>
                <w:sz w:val="24"/>
                <w:szCs w:val="24"/>
              </w:rPr>
            </w:pPr>
            <w:r w:rsidRPr="00C76456">
              <w:rPr>
                <w:sz w:val="24"/>
                <w:szCs w:val="24"/>
              </w:rPr>
              <w:t>Главный бухгалтер ___________ (подпись) __________ (фамилия, имя, отчество)</w:t>
            </w:r>
          </w:p>
          <w:p w:rsidR="00947E79" w:rsidRPr="00C76456" w:rsidRDefault="00947E79" w:rsidP="00852409">
            <w:pPr>
              <w:autoSpaceDE w:val="0"/>
              <w:autoSpaceDN w:val="0"/>
              <w:adjustRightInd w:val="0"/>
              <w:rPr>
                <w:sz w:val="24"/>
                <w:szCs w:val="24"/>
              </w:rPr>
            </w:pPr>
            <w:r w:rsidRPr="00C76456">
              <w:rPr>
                <w:sz w:val="24"/>
                <w:szCs w:val="24"/>
              </w:rPr>
              <w:t>Дата</w:t>
            </w:r>
          </w:p>
        </w:tc>
      </w:tr>
      <w:tr w:rsidR="00947E79" w:rsidRPr="00C76456" w:rsidTr="00852409">
        <w:tc>
          <w:tcPr>
            <w:tcW w:w="9241" w:type="dxa"/>
          </w:tcPr>
          <w:p w:rsidR="00947E79" w:rsidRPr="00C76456" w:rsidRDefault="00947E79" w:rsidP="00852409">
            <w:pPr>
              <w:autoSpaceDE w:val="0"/>
              <w:autoSpaceDN w:val="0"/>
              <w:adjustRightInd w:val="0"/>
              <w:rPr>
                <w:sz w:val="24"/>
                <w:szCs w:val="24"/>
              </w:rPr>
            </w:pPr>
            <w:r w:rsidRPr="00C76456">
              <w:rPr>
                <w:sz w:val="24"/>
                <w:szCs w:val="24"/>
              </w:rPr>
              <w:t>М.П.</w:t>
            </w:r>
          </w:p>
        </w:tc>
      </w:tr>
    </w:tbl>
    <w:p w:rsidR="00947E79" w:rsidRPr="00C76456"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Default="00947E79" w:rsidP="00947E79">
      <w:pPr>
        <w:widowControl w:val="0"/>
        <w:autoSpaceDE w:val="0"/>
        <w:autoSpaceDN w:val="0"/>
        <w:adjustRightInd w:val="0"/>
        <w:rPr>
          <w:rFonts w:eastAsia="Times New Roman"/>
          <w:sz w:val="24"/>
          <w:szCs w:val="24"/>
        </w:rPr>
      </w:pPr>
    </w:p>
    <w:p w:rsidR="00947E79" w:rsidRPr="00C76456" w:rsidRDefault="00947E79" w:rsidP="00947E79">
      <w:pPr>
        <w:widowControl w:val="0"/>
        <w:autoSpaceDE w:val="0"/>
        <w:autoSpaceDN w:val="0"/>
        <w:adjustRightInd w:val="0"/>
        <w:rPr>
          <w:rFonts w:eastAsia="Times New Roman"/>
          <w:sz w:val="24"/>
          <w:szCs w:val="24"/>
        </w:rPr>
      </w:pPr>
    </w:p>
    <w:p w:rsidR="00947E79" w:rsidRPr="00C76456" w:rsidRDefault="00947E79" w:rsidP="00947E79">
      <w:pPr>
        <w:widowControl w:val="0"/>
        <w:autoSpaceDE w:val="0"/>
        <w:autoSpaceDN w:val="0"/>
        <w:adjustRightInd w:val="0"/>
        <w:jc w:val="center"/>
        <w:rPr>
          <w:rFonts w:eastAsia="Times New Roman"/>
          <w:sz w:val="24"/>
          <w:szCs w:val="24"/>
        </w:rPr>
      </w:pPr>
      <w:r w:rsidRPr="00C76456">
        <w:rPr>
          <w:rFonts w:eastAsia="Times New Roman"/>
          <w:sz w:val="24"/>
          <w:szCs w:val="24"/>
        </w:rPr>
        <w:t>Расчет количества баллов для участия в Конкурсе</w:t>
      </w:r>
    </w:p>
    <w:p w:rsidR="00947E79" w:rsidRPr="00C76456" w:rsidRDefault="00947E79" w:rsidP="00947E79">
      <w:pPr>
        <w:widowControl w:val="0"/>
        <w:autoSpaceDE w:val="0"/>
        <w:autoSpaceDN w:val="0"/>
        <w:adjustRightInd w:val="0"/>
        <w:jc w:val="center"/>
        <w:rPr>
          <w:rFonts w:eastAsia="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49"/>
        <w:gridCol w:w="2349"/>
        <w:gridCol w:w="2349"/>
      </w:tblGrid>
      <w:tr w:rsidR="00947E79" w:rsidRPr="00C76456" w:rsidTr="00852409">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Сфера деятельности заявителя</w:t>
            </w: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Количество созданных новых рабочих мест в 2021</w:t>
            </w:r>
            <w:r w:rsidRPr="00C76456">
              <w:rPr>
                <w:rFonts w:eastAsia="Times New Roman"/>
                <w:strike/>
                <w:sz w:val="24"/>
                <w:szCs w:val="24"/>
              </w:rPr>
              <w:t xml:space="preserve"> </w:t>
            </w:r>
            <w:r w:rsidRPr="00C76456">
              <w:rPr>
                <w:rFonts w:eastAsia="Times New Roman"/>
                <w:sz w:val="24"/>
                <w:szCs w:val="24"/>
              </w:rPr>
              <w:t>году</w:t>
            </w: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Увеличение выручки по сравнению с предыдущим годом</w:t>
            </w: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r w:rsidRPr="00C76456">
              <w:rPr>
                <w:rFonts w:eastAsia="Times New Roman"/>
                <w:sz w:val="24"/>
                <w:szCs w:val="24"/>
              </w:rPr>
              <w:t>Размер средней заработной платы работников</w:t>
            </w:r>
          </w:p>
        </w:tc>
      </w:tr>
      <w:tr w:rsidR="00947E79" w:rsidRPr="00C76456" w:rsidTr="00852409">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p>
        </w:tc>
        <w:tc>
          <w:tcPr>
            <w:tcW w:w="2349" w:type="dxa"/>
            <w:shd w:val="clear" w:color="auto" w:fill="auto"/>
          </w:tcPr>
          <w:p w:rsidR="00947E79" w:rsidRPr="00C76456" w:rsidRDefault="00947E79" w:rsidP="00852409">
            <w:pPr>
              <w:widowControl w:val="0"/>
              <w:autoSpaceDE w:val="0"/>
              <w:autoSpaceDN w:val="0"/>
              <w:adjustRightInd w:val="0"/>
              <w:jc w:val="center"/>
              <w:rPr>
                <w:rFonts w:eastAsia="Times New Roman"/>
                <w:sz w:val="24"/>
                <w:szCs w:val="24"/>
              </w:rPr>
            </w:pPr>
          </w:p>
        </w:tc>
      </w:tr>
    </w:tbl>
    <w:p w:rsidR="00947E79" w:rsidRPr="00C76456" w:rsidRDefault="00947E79" w:rsidP="00947E79">
      <w:pPr>
        <w:widowControl w:val="0"/>
        <w:autoSpaceDE w:val="0"/>
        <w:autoSpaceDN w:val="0"/>
        <w:adjustRightInd w:val="0"/>
        <w:jc w:val="center"/>
        <w:rPr>
          <w:rFonts w:eastAsia="Times New Roman"/>
          <w:sz w:val="24"/>
          <w:szCs w:val="24"/>
        </w:rPr>
      </w:pPr>
    </w:p>
    <w:p w:rsidR="00947E79" w:rsidRPr="00C76456" w:rsidRDefault="00947E79" w:rsidP="00947E79">
      <w:pPr>
        <w:widowControl w:val="0"/>
        <w:autoSpaceDE w:val="0"/>
        <w:autoSpaceDN w:val="0"/>
        <w:adjustRightInd w:val="0"/>
        <w:rPr>
          <w:rFonts w:eastAsia="Times New Roman"/>
          <w:i/>
          <w:sz w:val="24"/>
          <w:szCs w:val="24"/>
        </w:rPr>
      </w:pPr>
      <w:r w:rsidRPr="00C76456">
        <w:rPr>
          <w:rFonts w:eastAsia="Times New Roman"/>
          <w:sz w:val="24"/>
          <w:szCs w:val="24"/>
        </w:rPr>
        <w:t xml:space="preserve">    </w:t>
      </w:r>
    </w:p>
    <w:p w:rsidR="00947E79" w:rsidRPr="00C76456" w:rsidRDefault="00947E79" w:rsidP="00947E79">
      <w:pPr>
        <w:rPr>
          <w:rFonts w:eastAsia="Times New Roman"/>
          <w:sz w:val="24"/>
          <w:szCs w:val="24"/>
        </w:rPr>
      </w:pPr>
    </w:p>
    <w:p w:rsidR="00947E79" w:rsidRPr="00C76456" w:rsidRDefault="00947E79" w:rsidP="00947E79">
      <w:pPr>
        <w:rPr>
          <w:rFonts w:eastAsia="Times New Roman"/>
          <w:sz w:val="24"/>
          <w:szCs w:val="24"/>
        </w:rPr>
      </w:pPr>
    </w:p>
    <w:p w:rsidR="00947E79" w:rsidRPr="00C76456" w:rsidRDefault="00947E79" w:rsidP="00947E79">
      <w:pPr>
        <w:widowControl w:val="0"/>
        <w:tabs>
          <w:tab w:val="left" w:pos="1728"/>
        </w:tabs>
        <w:autoSpaceDE w:val="0"/>
        <w:autoSpaceDN w:val="0"/>
        <w:adjustRightInd w:val="0"/>
        <w:rPr>
          <w:rFonts w:eastAsia="Times New Roman"/>
          <w:sz w:val="24"/>
          <w:szCs w:val="24"/>
        </w:rPr>
      </w:pPr>
    </w:p>
    <w:p w:rsidR="00947E79" w:rsidRPr="00C76456" w:rsidRDefault="00947E79" w:rsidP="00947E79">
      <w:pPr>
        <w:widowControl w:val="0"/>
        <w:autoSpaceDE w:val="0"/>
        <w:autoSpaceDN w:val="0"/>
        <w:adjustRightInd w:val="0"/>
        <w:jc w:val="center"/>
        <w:outlineLvl w:val="1"/>
        <w:rPr>
          <w:rFonts w:eastAsia="Times New Roman"/>
          <w:sz w:val="24"/>
          <w:szCs w:val="24"/>
        </w:rPr>
      </w:pPr>
      <w:r w:rsidRPr="00C76456">
        <w:rPr>
          <w:rFonts w:eastAsia="Times New Roman"/>
          <w:sz w:val="24"/>
          <w:szCs w:val="24"/>
        </w:rPr>
        <w:br w:type="page"/>
      </w:r>
      <w:r>
        <w:rPr>
          <w:rFonts w:eastAsia="Times New Roman"/>
          <w:sz w:val="24"/>
          <w:szCs w:val="24"/>
        </w:rPr>
        <w:lastRenderedPageBreak/>
        <w:t xml:space="preserve">                                                                                                                                   </w:t>
      </w:r>
      <w:r w:rsidRPr="00C76456">
        <w:rPr>
          <w:rFonts w:eastAsia="Times New Roman"/>
          <w:sz w:val="24"/>
          <w:szCs w:val="24"/>
        </w:rPr>
        <w:t xml:space="preserve">Приложение № </w:t>
      </w:r>
      <w:r>
        <w:rPr>
          <w:rFonts w:eastAsia="Times New Roman"/>
          <w:sz w:val="24"/>
          <w:szCs w:val="24"/>
        </w:rPr>
        <w:t>5</w:t>
      </w:r>
      <w:r w:rsidRPr="00C76456">
        <w:rPr>
          <w:rFonts w:eastAsia="Times New Roman"/>
          <w:sz w:val="24"/>
          <w:szCs w:val="24"/>
        </w:rPr>
        <w:t xml:space="preserve"> </w:t>
      </w:r>
    </w:p>
    <w:p w:rsidR="00947E79" w:rsidRPr="00C76456" w:rsidRDefault="00947E79" w:rsidP="00947E79">
      <w:pPr>
        <w:jc w:val="right"/>
        <w:rPr>
          <w:rFonts w:eastAsia="Times New Roman"/>
          <w:sz w:val="24"/>
          <w:szCs w:val="24"/>
        </w:rPr>
      </w:pPr>
      <w:r w:rsidRPr="00C76456">
        <w:rPr>
          <w:rFonts w:eastAsia="Times New Roman"/>
          <w:sz w:val="24"/>
          <w:szCs w:val="24"/>
        </w:rPr>
        <w:t>к Порядку</w:t>
      </w:r>
    </w:p>
    <w:p w:rsidR="00947E79" w:rsidRPr="00C76456" w:rsidRDefault="00947E79" w:rsidP="00947E79">
      <w:pPr>
        <w:jc w:val="both"/>
        <w:rPr>
          <w:rFonts w:eastAsia="Times New Roman"/>
          <w:sz w:val="24"/>
          <w:szCs w:val="24"/>
        </w:rPr>
      </w:pPr>
    </w:p>
    <w:p w:rsidR="00947E79" w:rsidRPr="00C76456" w:rsidRDefault="00947E79" w:rsidP="00947E79">
      <w:pPr>
        <w:jc w:val="center"/>
        <w:rPr>
          <w:rFonts w:eastAsia="Times New Roman"/>
          <w:b/>
          <w:sz w:val="24"/>
          <w:szCs w:val="24"/>
        </w:rPr>
      </w:pPr>
      <w:r w:rsidRPr="00C76456">
        <w:rPr>
          <w:rFonts w:eastAsia="Times New Roman"/>
          <w:b/>
          <w:sz w:val="24"/>
          <w:szCs w:val="24"/>
        </w:rPr>
        <w:t>Д О Г О В О Р  №_____</w:t>
      </w:r>
    </w:p>
    <w:p w:rsidR="00947E79" w:rsidRPr="00C76456" w:rsidRDefault="00947E79" w:rsidP="00947E79">
      <w:pPr>
        <w:jc w:val="center"/>
        <w:rPr>
          <w:rFonts w:eastAsia="Times New Roman"/>
          <w:sz w:val="24"/>
          <w:szCs w:val="24"/>
        </w:rPr>
      </w:pPr>
      <w:r w:rsidRPr="00C76456">
        <w:rPr>
          <w:rFonts w:eastAsia="Times New Roman"/>
          <w:sz w:val="24"/>
          <w:szCs w:val="24"/>
        </w:rPr>
        <w:t>о предоставлении финансовой поддержки (субсидии) за счет средств бюджета городского округа Жуковский</w:t>
      </w:r>
    </w:p>
    <w:p w:rsidR="00947E79" w:rsidRPr="00C76456" w:rsidRDefault="00947E79" w:rsidP="00947E79">
      <w:pPr>
        <w:jc w:val="both"/>
        <w:rPr>
          <w:sz w:val="24"/>
          <w:szCs w:val="24"/>
        </w:rPr>
      </w:pPr>
    </w:p>
    <w:p w:rsidR="00947E79" w:rsidRPr="00C76456" w:rsidRDefault="00947E79" w:rsidP="00947E79">
      <w:pPr>
        <w:jc w:val="both"/>
        <w:rPr>
          <w:sz w:val="24"/>
          <w:szCs w:val="24"/>
        </w:rPr>
      </w:pPr>
      <w:r w:rsidRPr="00C76456">
        <w:rPr>
          <w:sz w:val="24"/>
          <w:szCs w:val="24"/>
        </w:rPr>
        <w:t>городской округ Жуковский                                                «___» _______ 20</w:t>
      </w:r>
      <w:r w:rsidRPr="00C76456">
        <w:rPr>
          <w:strike/>
          <w:sz w:val="24"/>
          <w:szCs w:val="24"/>
        </w:rPr>
        <w:t>1</w:t>
      </w:r>
      <w:r w:rsidRPr="00C76456">
        <w:rPr>
          <w:sz w:val="24"/>
          <w:szCs w:val="24"/>
        </w:rPr>
        <w:t xml:space="preserve">__ г. </w:t>
      </w:r>
    </w:p>
    <w:p w:rsidR="00947E79" w:rsidRPr="00C76456" w:rsidRDefault="00947E79" w:rsidP="00947E79">
      <w:pPr>
        <w:tabs>
          <w:tab w:val="left" w:pos="1881"/>
        </w:tabs>
        <w:autoSpaceDE w:val="0"/>
        <w:autoSpaceDN w:val="0"/>
        <w:adjustRightInd w:val="0"/>
        <w:jc w:val="both"/>
        <w:rPr>
          <w:sz w:val="24"/>
          <w:szCs w:val="24"/>
        </w:rPr>
      </w:pPr>
    </w:p>
    <w:p w:rsidR="00947E79" w:rsidRPr="00C76456" w:rsidRDefault="00947E79" w:rsidP="00947E79">
      <w:pPr>
        <w:ind w:firstLine="708"/>
        <w:jc w:val="both"/>
        <w:rPr>
          <w:sz w:val="24"/>
          <w:szCs w:val="24"/>
        </w:rPr>
      </w:pPr>
      <w:r w:rsidRPr="00C76456">
        <w:rPr>
          <w:sz w:val="24"/>
          <w:szCs w:val="24"/>
        </w:rPr>
        <w:t xml:space="preserve">Администрация городского округа Жуковский, именуемая в дальнейшем «Администрация», в лице Главы  городского округа Жуковский Прохорова Юрия Вячеславовича, действующего на основании Устава городского округа Жуковский, решения Совета депутатов городского округа Жуковский от 13.12.2018 г. № 62/СД, с одной стороны, и ________________________ </w:t>
      </w:r>
      <w:r w:rsidRPr="00C76456">
        <w:rPr>
          <w:i/>
          <w:sz w:val="24"/>
          <w:szCs w:val="24"/>
        </w:rPr>
        <w:t>(указывается наименование юридического лица / индивидуальный предприниматель)</w:t>
      </w:r>
      <w:r w:rsidRPr="00C76456">
        <w:rPr>
          <w:sz w:val="24"/>
          <w:szCs w:val="24"/>
        </w:rPr>
        <w:t xml:space="preserve">, именуемое в дальнейшем «Получатель» в лице __________________________ </w:t>
      </w:r>
      <w:r w:rsidRPr="00C76456">
        <w:rPr>
          <w:i/>
          <w:sz w:val="24"/>
          <w:szCs w:val="24"/>
        </w:rPr>
        <w:t>(должность)</w:t>
      </w:r>
      <w:r w:rsidRPr="00C76456">
        <w:rPr>
          <w:sz w:val="24"/>
          <w:szCs w:val="24"/>
        </w:rPr>
        <w:t xml:space="preserve"> ____________________________ (</w:t>
      </w:r>
      <w:r w:rsidRPr="00C76456">
        <w:rPr>
          <w:i/>
          <w:sz w:val="24"/>
          <w:szCs w:val="24"/>
        </w:rPr>
        <w:t>Ф.И.О.)</w:t>
      </w:r>
      <w:r w:rsidRPr="00C76456">
        <w:rPr>
          <w:sz w:val="24"/>
          <w:szCs w:val="24"/>
        </w:rPr>
        <w:t xml:space="preserve">, действующего на основании ___________________, с другой стороны, совместно именуемые «Стороны», в соответствии с муниципальной программой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среднего предпринимательства», утвержденной постановлением Администрации городского округа Жуковский от 09.10.2019 № 1464 (далее – Подпрограмма), и Порядком </w:t>
      </w:r>
      <w:r w:rsidRPr="00C76456">
        <w:rPr>
          <w:rFonts w:eastAsia="Times New Roman"/>
          <w:sz w:val="24"/>
          <w:szCs w:val="24"/>
        </w:rPr>
        <w:t>конкурсного отбора заявок на предоставление субсидии на частичную компенсацию затрат субъектам малого и среднего предпринимательства</w:t>
      </w:r>
      <w:r w:rsidRPr="00C76456">
        <w:rPr>
          <w:sz w:val="24"/>
          <w:szCs w:val="24"/>
        </w:rPr>
        <w:t xml:space="preserve">, утвержденным постановлением Администрации городского округа Жуковский от ________ № ______, (далее – Порядок), и на основании протокола Комиссии </w:t>
      </w:r>
      <w:r w:rsidRPr="00C76456">
        <w:rPr>
          <w:rFonts w:eastAsia="Times New Roman"/>
          <w:sz w:val="24"/>
          <w:szCs w:val="24"/>
        </w:rPr>
        <w:t>по принятию решений по предоставлению субсидий на частичную компенсацию затрат субъектам малого и среднего предпринимательства</w:t>
      </w:r>
      <w:r w:rsidRPr="00C76456">
        <w:rPr>
          <w:sz w:val="24"/>
          <w:szCs w:val="24"/>
        </w:rPr>
        <w:t xml:space="preserve"> от _____________ № _______ (далее – протокол Конкурсной комиссии), и постановления Администрации городского округа Жуковский «О распределении субсидий из бюджета городского округа Жуковский победителям Конкурса по предоставлению субсидий субъектам малого и среднего предпринимательства» от ______________  № _______ заключили настоящий Договор о нижеследующем:</w:t>
      </w:r>
    </w:p>
    <w:p w:rsidR="00947E79" w:rsidRPr="00C76456" w:rsidRDefault="00947E79" w:rsidP="00947E79">
      <w:pPr>
        <w:ind w:firstLine="708"/>
        <w:jc w:val="both"/>
        <w:rPr>
          <w:sz w:val="24"/>
          <w:szCs w:val="24"/>
        </w:rPr>
      </w:pPr>
    </w:p>
    <w:p w:rsidR="00947E79" w:rsidRPr="00C76456" w:rsidRDefault="00947E79" w:rsidP="00ED08B2">
      <w:pPr>
        <w:pStyle w:val="aff5"/>
        <w:numPr>
          <w:ilvl w:val="0"/>
          <w:numId w:val="3"/>
        </w:numPr>
        <w:ind w:left="0" w:firstLine="0"/>
        <w:jc w:val="center"/>
        <w:rPr>
          <w:b/>
        </w:rPr>
      </w:pPr>
      <w:r w:rsidRPr="00C76456">
        <w:rPr>
          <w:b/>
        </w:rPr>
        <w:t>Предмет Договора</w:t>
      </w:r>
    </w:p>
    <w:p w:rsidR="00947E79" w:rsidRPr="00C76456" w:rsidRDefault="00947E79" w:rsidP="00947E79">
      <w:pPr>
        <w:pStyle w:val="aff5"/>
        <w:ind w:left="540"/>
        <w:jc w:val="center"/>
        <w:rPr>
          <w:b/>
        </w:rPr>
      </w:pPr>
    </w:p>
    <w:p w:rsidR="00947E79" w:rsidRPr="00C76456" w:rsidRDefault="00947E79" w:rsidP="00947E79">
      <w:pPr>
        <w:autoSpaceDE w:val="0"/>
        <w:autoSpaceDN w:val="0"/>
        <w:adjustRightInd w:val="0"/>
        <w:ind w:firstLine="540"/>
        <w:jc w:val="both"/>
        <w:rPr>
          <w:sz w:val="24"/>
          <w:szCs w:val="24"/>
        </w:rPr>
      </w:pPr>
      <w:r w:rsidRPr="00C76456">
        <w:rPr>
          <w:sz w:val="24"/>
          <w:szCs w:val="24"/>
        </w:rPr>
        <w:t xml:space="preserve">1.1. Предметом настоящего Договора является предоставление финансовой поддержки (субсидий) субъекту малого и среднего предпринимательства в рамках муниципальной программы городского округа Жуковский «Предпринимательство» подпрограммы </w:t>
      </w:r>
      <w:r w:rsidRPr="00C76456">
        <w:rPr>
          <w:sz w:val="24"/>
          <w:szCs w:val="24"/>
          <w:lang w:val="en-US"/>
        </w:rPr>
        <w:t>III</w:t>
      </w:r>
      <w:r w:rsidRPr="00C76456">
        <w:rPr>
          <w:sz w:val="24"/>
          <w:szCs w:val="24"/>
        </w:rPr>
        <w:t xml:space="preserve"> «Развитие малого и среднего предпринимательства» (далее – Субсидия) за счет средств бюджета городского округа Жуковский по мероприятию _______________________ (далее – мероприятие Подпрограммы)</w:t>
      </w:r>
    </w:p>
    <w:p w:rsidR="00947E79" w:rsidRDefault="00947E79" w:rsidP="00947E79">
      <w:pPr>
        <w:autoSpaceDE w:val="0"/>
        <w:autoSpaceDN w:val="0"/>
        <w:adjustRightInd w:val="0"/>
        <w:ind w:firstLine="540"/>
        <w:jc w:val="both"/>
        <w:rPr>
          <w:sz w:val="24"/>
          <w:szCs w:val="24"/>
        </w:rPr>
      </w:pPr>
      <w:r w:rsidRPr="00C76456">
        <w:rPr>
          <w:sz w:val="24"/>
          <w:szCs w:val="24"/>
        </w:rPr>
        <w:t xml:space="preserve">1.2. Субсидия предоставляется в размере ___________ рублей (НДС не облагается). </w:t>
      </w:r>
    </w:p>
    <w:p w:rsidR="00947E79" w:rsidRPr="00C76456" w:rsidRDefault="00947E79" w:rsidP="00947E79">
      <w:pPr>
        <w:autoSpaceDE w:val="0"/>
        <w:autoSpaceDN w:val="0"/>
        <w:adjustRightInd w:val="0"/>
        <w:ind w:firstLine="540"/>
        <w:jc w:val="both"/>
        <w:rPr>
          <w:sz w:val="24"/>
          <w:szCs w:val="24"/>
        </w:rPr>
      </w:pPr>
      <w:r>
        <w:rPr>
          <w:sz w:val="24"/>
          <w:szCs w:val="24"/>
        </w:rPr>
        <w:lastRenderedPageBreak/>
        <w:t>1.3. Субсидия предоставляется в целях возмещения части фактически произведенных Получателем затрат ______________________________________________.</w:t>
      </w: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ED08B2">
      <w:pPr>
        <w:pStyle w:val="aff5"/>
        <w:numPr>
          <w:ilvl w:val="0"/>
          <w:numId w:val="3"/>
        </w:numPr>
        <w:ind w:left="0" w:firstLine="0"/>
        <w:jc w:val="center"/>
        <w:rPr>
          <w:b/>
        </w:rPr>
      </w:pPr>
      <w:r w:rsidRPr="00C76456">
        <w:rPr>
          <w:b/>
        </w:rPr>
        <w:t>Условия и порядок предоставления Субсидии</w:t>
      </w:r>
    </w:p>
    <w:p w:rsidR="00947E79" w:rsidRPr="00C76456" w:rsidRDefault="00947E79" w:rsidP="00947E79">
      <w:pPr>
        <w:pStyle w:val="aff5"/>
        <w:ind w:left="540"/>
        <w:jc w:val="center"/>
        <w:rPr>
          <w:b/>
        </w:rPr>
      </w:pPr>
    </w:p>
    <w:p w:rsidR="00947E79" w:rsidRPr="00C76456" w:rsidRDefault="00947E79" w:rsidP="00947E79">
      <w:pPr>
        <w:pStyle w:val="aff5"/>
        <w:ind w:firstLine="708"/>
      </w:pPr>
      <w:r w:rsidRPr="00C76456">
        <w:t>2.1. Перечисление денежных средств на расчетный счет Получателя осуществляется при наличии денежных средств в бюджете городского округа Жуковский по соответствующему коду бюджетной классификации не позднее 31.12.20___ г.</w:t>
      </w:r>
    </w:p>
    <w:p w:rsidR="00947E79" w:rsidRPr="00C76456" w:rsidRDefault="00947E79" w:rsidP="00947E79">
      <w:pPr>
        <w:pStyle w:val="aff5"/>
        <w:ind w:firstLine="708"/>
        <w:rPr>
          <w:strike/>
        </w:rPr>
      </w:pPr>
      <w:r w:rsidRPr="00C76456">
        <w:t xml:space="preserve">2.3. Получатель согласен с объемом субсидии. </w:t>
      </w:r>
    </w:p>
    <w:p w:rsidR="00947E79" w:rsidRPr="00C76456" w:rsidRDefault="00947E79" w:rsidP="00947E79">
      <w:pPr>
        <w:pStyle w:val="aff5"/>
        <w:ind w:firstLine="708"/>
      </w:pPr>
      <w:r w:rsidRPr="00C76456">
        <w:t xml:space="preserve">2.4. В случае изменения реквизитов Получатель обязан в течение 5 (пяти)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договоре расчетный счет Получателя, несет Получатель. </w:t>
      </w:r>
    </w:p>
    <w:p w:rsidR="00947E79" w:rsidRPr="00C76456" w:rsidRDefault="00947E79" w:rsidP="00947E79">
      <w:pPr>
        <w:pStyle w:val="aff5"/>
        <w:ind w:firstLine="708"/>
      </w:pPr>
    </w:p>
    <w:p w:rsidR="00947E79" w:rsidRPr="00C76456" w:rsidRDefault="00947E79" w:rsidP="00ED08B2">
      <w:pPr>
        <w:pStyle w:val="aff5"/>
        <w:numPr>
          <w:ilvl w:val="0"/>
          <w:numId w:val="3"/>
        </w:numPr>
        <w:ind w:left="0" w:firstLine="0"/>
        <w:jc w:val="center"/>
        <w:rPr>
          <w:b/>
        </w:rPr>
      </w:pPr>
      <w:r w:rsidRPr="00C76456">
        <w:rPr>
          <w:b/>
        </w:rPr>
        <w:t>Права и обязанности сторон</w:t>
      </w:r>
    </w:p>
    <w:p w:rsidR="00947E79" w:rsidRPr="00C76456" w:rsidRDefault="00947E79" w:rsidP="00947E79">
      <w:pPr>
        <w:pStyle w:val="aff5"/>
        <w:ind w:left="540"/>
        <w:jc w:val="center"/>
        <w:rPr>
          <w:b/>
        </w:rPr>
      </w:pPr>
    </w:p>
    <w:p w:rsidR="00947E79" w:rsidRPr="00C76456" w:rsidRDefault="00947E79" w:rsidP="00947E79">
      <w:pPr>
        <w:pStyle w:val="aff5"/>
        <w:ind w:firstLine="567"/>
      </w:pPr>
      <w:r w:rsidRPr="00C76456">
        <w:t xml:space="preserve">3.1. Администрация обязана: </w:t>
      </w:r>
    </w:p>
    <w:p w:rsidR="00947E79" w:rsidRPr="00C76456" w:rsidRDefault="00947E79" w:rsidP="00947E79">
      <w:pPr>
        <w:pStyle w:val="aff5"/>
        <w:ind w:firstLine="567"/>
      </w:pPr>
      <w:r w:rsidRPr="00C76456">
        <w:t xml:space="preserve">3.1.1. Предоставить Получателю Субсидию в 20___ году на цели, в порядке и на условиях, предусмотренных настоящим Договором, протоколом Конкурсной комиссии, а также Порядком. </w:t>
      </w:r>
    </w:p>
    <w:p w:rsidR="00947E79" w:rsidRPr="00C76456" w:rsidRDefault="00947E79" w:rsidP="00947E79">
      <w:pPr>
        <w:pStyle w:val="aff5"/>
        <w:ind w:firstLine="567"/>
      </w:pPr>
      <w:r w:rsidRPr="00C76456">
        <w:t xml:space="preserve">3.2. Администрация вправе: </w:t>
      </w:r>
    </w:p>
    <w:p w:rsidR="00947E79" w:rsidRPr="00C76456" w:rsidRDefault="00947E79" w:rsidP="00947E79">
      <w:pPr>
        <w:pStyle w:val="aff5"/>
        <w:ind w:firstLine="567"/>
      </w:pPr>
      <w:r w:rsidRPr="00C76456">
        <w:t>3.2.1. Запрашивать при необходимости у Получателя дополнительную информацию и документы, связанные с исполнением настоящего Договора.</w:t>
      </w:r>
    </w:p>
    <w:p w:rsidR="00947E79" w:rsidRPr="00C76456" w:rsidRDefault="00947E79" w:rsidP="00947E79">
      <w:pPr>
        <w:pStyle w:val="aff5"/>
        <w:ind w:firstLine="567"/>
      </w:pPr>
      <w:r w:rsidRPr="00C76456">
        <w:t>3.2.2. Осуществлять контроль выполнения Получателем целей и условий предоставления Субсидии и выполнением Получателем обязательств по Договору.</w:t>
      </w:r>
    </w:p>
    <w:p w:rsidR="00947E79" w:rsidRPr="00C76456" w:rsidRDefault="00947E79" w:rsidP="00947E79">
      <w:pPr>
        <w:pStyle w:val="aff5"/>
        <w:ind w:firstLine="567"/>
      </w:pPr>
      <w:r w:rsidRPr="00C76456">
        <w:t>3.2.3. Самостоятельно, а также совместно с органами муниципального финансового контроля, проводить проверки соблюдения Получателем целей и условий предоставления Субсидии, предусмотренных настоящим Договором и Порядком о конкурсе.</w:t>
      </w:r>
    </w:p>
    <w:p w:rsidR="00947E79" w:rsidRPr="00C76456" w:rsidRDefault="00947E79" w:rsidP="00947E79">
      <w:pPr>
        <w:pStyle w:val="aff5"/>
        <w:ind w:firstLine="567"/>
      </w:pPr>
      <w:r w:rsidRPr="00C76456">
        <w:t xml:space="preserve">3.2.4. В случае установления по итогам проверок, проведенных Администрацией, а также иными уполномоченными государственными органами контроля и надзора, факта ненадлежащего исполнения Получателем целей и условий предоставления Субсидии, установленных Договором и Порядком, а также своих обязательств, установленных настоящим Договором, требовать от Получателя возврата части или полной суммы субсидии. </w:t>
      </w:r>
    </w:p>
    <w:p w:rsidR="00947E79" w:rsidRPr="00C76456" w:rsidRDefault="00947E79" w:rsidP="00947E79">
      <w:pPr>
        <w:pStyle w:val="aff5"/>
        <w:ind w:firstLine="567"/>
      </w:pPr>
      <w:r w:rsidRPr="00C76456">
        <w:t>3.2.5. Досрочно в одностороннем порядке отказаться от исполнения настоящего Договора в случае объявления Получателя несостоятельным (банкротом), ликвидации или реорганизации Получателя в установленном законодательством Российской Федерации порядке.</w:t>
      </w:r>
    </w:p>
    <w:p w:rsidR="00947E79" w:rsidRPr="00C76456" w:rsidRDefault="00947E79" w:rsidP="00947E79">
      <w:pPr>
        <w:pStyle w:val="aff5"/>
        <w:ind w:firstLine="567"/>
      </w:pPr>
      <w:r w:rsidRPr="00C76456">
        <w:t xml:space="preserve">3.2.6.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947E79" w:rsidRPr="00C76456" w:rsidRDefault="00947E79" w:rsidP="00947E79">
      <w:pPr>
        <w:pStyle w:val="aff5"/>
        <w:ind w:firstLine="567"/>
      </w:pPr>
      <w:r w:rsidRPr="00C76456">
        <w:lastRenderedPageBreak/>
        <w:t xml:space="preserve">3.3. Получатель обязан: </w:t>
      </w:r>
    </w:p>
    <w:p w:rsidR="00947E79" w:rsidRPr="00C76456" w:rsidRDefault="00947E79" w:rsidP="00947E79">
      <w:pPr>
        <w:pStyle w:val="aff5"/>
        <w:ind w:firstLine="567"/>
      </w:pPr>
      <w:r w:rsidRPr="00C76456">
        <w:t>3.3.1. Выполнить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 в соответствии с заявлением, поданным на предоставление финансовой поддержки.</w:t>
      </w:r>
    </w:p>
    <w:p w:rsidR="00947E79" w:rsidRPr="00C76456" w:rsidRDefault="00947E79" w:rsidP="00947E79">
      <w:pPr>
        <w:pStyle w:val="aff5"/>
        <w:ind w:firstLine="567"/>
      </w:pPr>
      <w:r w:rsidRPr="00C76456">
        <w:t>3.3.2. Предоставлять отчет об эффективности использования субсидии согласно приложению 1 к настоящему Договору.</w:t>
      </w:r>
    </w:p>
    <w:p w:rsidR="00947E79" w:rsidRPr="00C76456" w:rsidRDefault="00947E79" w:rsidP="00947E79">
      <w:pPr>
        <w:pStyle w:val="aff5"/>
        <w:ind w:firstLine="567"/>
      </w:pPr>
      <w:r w:rsidRPr="00C76456">
        <w:t>3.3.3. Указанный отчет предоставляется в Администрацию в течение 3 (трех) лет после получения субсидии в срок до 20 января года, следующего за отчетным. Под эффективностью использования субсидии понимается положительное изменение одного или нескольких целевых показателей. Целевые показатели определены Получателем в составе конкурсной заявки, представленной для получения субсидии.</w:t>
      </w:r>
    </w:p>
    <w:p w:rsidR="00947E79" w:rsidRPr="00C76456" w:rsidRDefault="00947E79" w:rsidP="00947E79">
      <w:pPr>
        <w:pStyle w:val="aff5"/>
        <w:ind w:firstLine="567"/>
      </w:pPr>
      <w:r w:rsidRPr="00C76456">
        <w:t>3.3.4. Получатель средств на момент оказания поддержки, а также ежегодно в течение трех календарных лет за соответствующий отчетный период (январь - декабрь) - до 01 апреля года, следующего за годом получения субсидии, подает в Администрацию заполненную Анкету получателя поддержки по форме согласно приложению 2 к настоящему Договору.</w:t>
      </w:r>
    </w:p>
    <w:p w:rsidR="00947E79" w:rsidRPr="00C76456" w:rsidRDefault="00947E79" w:rsidP="00947E79">
      <w:pPr>
        <w:pStyle w:val="aff5"/>
        <w:ind w:firstLine="567"/>
      </w:pPr>
      <w:r w:rsidRPr="00C76456">
        <w:t>3.3.</w:t>
      </w:r>
      <w:r>
        <w:t>5</w:t>
      </w:r>
      <w:r w:rsidRPr="00C76456">
        <w:t xml:space="preserve">.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
    <w:p w:rsidR="00947E79" w:rsidRPr="00C76456" w:rsidRDefault="00947E79" w:rsidP="00947E79">
      <w:pPr>
        <w:pStyle w:val="aff5"/>
        <w:ind w:firstLine="567"/>
      </w:pPr>
      <w:r w:rsidRPr="00C76456">
        <w:t>3.3.</w:t>
      </w:r>
      <w:r>
        <w:t>6</w:t>
      </w:r>
      <w:r w:rsidRPr="00C76456">
        <w:t xml:space="preserve">.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компенсируются Субсидией, по запросам Администрации. </w:t>
      </w:r>
    </w:p>
    <w:p w:rsidR="00947E79" w:rsidRPr="00C76456" w:rsidRDefault="00947E79" w:rsidP="00947E79">
      <w:pPr>
        <w:pStyle w:val="aff5"/>
        <w:ind w:firstLine="567"/>
      </w:pPr>
      <w:r w:rsidRPr="00C76456">
        <w:t>3.3.</w:t>
      </w:r>
      <w:r>
        <w:t>7</w:t>
      </w:r>
      <w:r w:rsidRPr="00C76456">
        <w:t>. Предоставлять необходимую информацию и документы при проведении Администрацией, органами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r>
        <w:t>, в том числе обязательств, связанных</w:t>
      </w:r>
      <w:r w:rsidRPr="00C76456">
        <w:t xml:space="preserve"> с включением в реестр субъектов малого и среднего предпринимательства - получателей поддержки.</w:t>
      </w:r>
    </w:p>
    <w:p w:rsidR="00947E79" w:rsidRPr="00C76456" w:rsidRDefault="00947E79" w:rsidP="00947E79">
      <w:pPr>
        <w:pStyle w:val="aff5"/>
        <w:ind w:firstLine="567"/>
      </w:pPr>
      <w:r w:rsidRPr="00C76456">
        <w:t>3.3.</w:t>
      </w:r>
      <w:r>
        <w:t>8</w:t>
      </w:r>
      <w:r w:rsidRPr="00C76456">
        <w:t xml:space="preserve"> Извещать Администрацию об объявлении о несостоятельности (банкротстве), ликвидации или реорганизации субъекта МСП.</w:t>
      </w:r>
    </w:p>
    <w:p w:rsidR="00947E79" w:rsidRPr="00C76456" w:rsidRDefault="00947E79" w:rsidP="00947E79">
      <w:pPr>
        <w:pStyle w:val="aff5"/>
        <w:ind w:firstLine="567"/>
      </w:pPr>
      <w:r w:rsidRPr="00C76456">
        <w:t>3.4. Получатель вправе:</w:t>
      </w:r>
    </w:p>
    <w:p w:rsidR="00947E79" w:rsidRPr="00C76456" w:rsidRDefault="00947E79" w:rsidP="00947E79">
      <w:pPr>
        <w:pStyle w:val="aff5"/>
        <w:ind w:firstLine="567"/>
      </w:pPr>
      <w:r w:rsidRPr="00C76456">
        <w:t>3.4.1. Обращаться в Администрацию за разъяснениями и консультациями по вопросам выполнения условий настоящего Договора.</w:t>
      </w:r>
    </w:p>
    <w:p w:rsidR="00947E79" w:rsidRDefault="00947E79" w:rsidP="00947E79">
      <w:pPr>
        <w:pStyle w:val="aff5"/>
        <w:ind w:firstLine="567"/>
      </w:pPr>
      <w:r w:rsidRPr="00C76456">
        <w:t>3.4.2. По соглашению Сторон принимать участие в мероприятиях (конференции, семинары, форумы, выставки и т.п.), проводимых Администрацией в рамках информационной поддержки малого и среднего предпринимательства.</w:t>
      </w:r>
    </w:p>
    <w:p w:rsidR="00947E79" w:rsidRPr="00C76456" w:rsidRDefault="00947E79" w:rsidP="00947E79">
      <w:pPr>
        <w:pStyle w:val="aff5"/>
        <w:ind w:firstLine="567"/>
      </w:pPr>
    </w:p>
    <w:p w:rsidR="00947E79" w:rsidRPr="00C76456" w:rsidRDefault="00947E79" w:rsidP="00ED08B2">
      <w:pPr>
        <w:pStyle w:val="1f"/>
        <w:numPr>
          <w:ilvl w:val="0"/>
          <w:numId w:val="3"/>
        </w:numPr>
        <w:spacing w:after="0" w:line="240" w:lineRule="auto"/>
        <w:ind w:left="0" w:firstLine="0"/>
        <w:jc w:val="center"/>
        <w:rPr>
          <w:rFonts w:ascii="Times New Roman" w:eastAsia="Calibri" w:hAnsi="Times New Roman"/>
          <w:b/>
          <w:sz w:val="24"/>
          <w:szCs w:val="24"/>
        </w:rPr>
      </w:pPr>
      <w:r w:rsidRPr="00C76456">
        <w:rPr>
          <w:rFonts w:ascii="Times New Roman" w:eastAsia="Calibri" w:hAnsi="Times New Roman"/>
          <w:b/>
          <w:sz w:val="24"/>
          <w:szCs w:val="24"/>
        </w:rPr>
        <w:t>Ответственность Сторон</w:t>
      </w:r>
    </w:p>
    <w:p w:rsidR="00947E79" w:rsidRPr="00C76456" w:rsidRDefault="00947E79" w:rsidP="00947E79">
      <w:pPr>
        <w:pStyle w:val="1f"/>
        <w:spacing w:after="0" w:line="240" w:lineRule="auto"/>
        <w:ind w:left="540"/>
        <w:jc w:val="center"/>
        <w:rPr>
          <w:rFonts w:ascii="Times New Roman" w:eastAsia="Calibri" w:hAnsi="Times New Roman"/>
          <w:b/>
          <w:sz w:val="24"/>
          <w:szCs w:val="24"/>
        </w:rPr>
      </w:pPr>
    </w:p>
    <w:p w:rsidR="00947E79" w:rsidRPr="00C76456" w:rsidRDefault="00947E79" w:rsidP="00947E79">
      <w:pPr>
        <w:pStyle w:val="aff5"/>
        <w:tabs>
          <w:tab w:val="center" w:pos="5103"/>
        </w:tabs>
        <w:ind w:firstLine="567"/>
      </w:pPr>
      <w:r w:rsidRPr="00C76456">
        <w:t>4.1. Получатель несёт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бюджетных средств.</w:t>
      </w:r>
    </w:p>
    <w:p w:rsidR="00947E79" w:rsidRPr="00C76456" w:rsidRDefault="00947E79" w:rsidP="00947E79">
      <w:pPr>
        <w:autoSpaceDE w:val="0"/>
        <w:autoSpaceDN w:val="0"/>
        <w:adjustRightInd w:val="0"/>
        <w:ind w:firstLine="540"/>
        <w:jc w:val="both"/>
        <w:rPr>
          <w:sz w:val="24"/>
          <w:szCs w:val="24"/>
        </w:rPr>
      </w:pPr>
      <w:r w:rsidRPr="00C76456">
        <w:rPr>
          <w:sz w:val="24"/>
          <w:szCs w:val="24"/>
        </w:rPr>
        <w:lastRenderedPageBreak/>
        <w:t>4.2.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947E79" w:rsidRPr="00C76456" w:rsidRDefault="00947E79" w:rsidP="00947E79">
      <w:pPr>
        <w:autoSpaceDE w:val="0"/>
        <w:autoSpaceDN w:val="0"/>
        <w:adjustRightInd w:val="0"/>
        <w:ind w:firstLine="540"/>
        <w:jc w:val="both"/>
        <w:rPr>
          <w:sz w:val="24"/>
          <w:szCs w:val="24"/>
        </w:rPr>
      </w:pPr>
      <w:r w:rsidRPr="00C76456">
        <w:rPr>
          <w:sz w:val="24"/>
          <w:szCs w:val="24"/>
        </w:rPr>
        <w:t>4.3. Условия предоставления Субсидии, не урегулированные условиями Договора, регулируются действующим законодательством Российской Федерации.</w:t>
      </w: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ED08B2">
      <w:pPr>
        <w:pStyle w:val="1f"/>
        <w:numPr>
          <w:ilvl w:val="0"/>
          <w:numId w:val="3"/>
        </w:numPr>
        <w:spacing w:after="0" w:line="240" w:lineRule="auto"/>
        <w:ind w:left="0" w:firstLine="0"/>
        <w:jc w:val="center"/>
        <w:rPr>
          <w:rFonts w:ascii="Times New Roman" w:eastAsia="Calibri" w:hAnsi="Times New Roman"/>
          <w:b/>
          <w:sz w:val="24"/>
          <w:szCs w:val="24"/>
        </w:rPr>
      </w:pPr>
      <w:r w:rsidRPr="00C76456">
        <w:rPr>
          <w:rFonts w:ascii="Times New Roman" w:eastAsia="Calibri" w:hAnsi="Times New Roman"/>
          <w:b/>
          <w:sz w:val="24"/>
          <w:szCs w:val="24"/>
        </w:rPr>
        <w:t>Порядок рассмотрения споров</w:t>
      </w:r>
    </w:p>
    <w:p w:rsidR="00947E79" w:rsidRPr="00C76456" w:rsidRDefault="00947E79" w:rsidP="00947E79">
      <w:pPr>
        <w:pStyle w:val="1f"/>
        <w:spacing w:after="0" w:line="240" w:lineRule="auto"/>
        <w:ind w:left="540"/>
        <w:jc w:val="center"/>
        <w:rPr>
          <w:rFonts w:ascii="Times New Roman" w:eastAsia="Calibri" w:hAnsi="Times New Roman"/>
          <w:b/>
          <w:sz w:val="24"/>
          <w:szCs w:val="24"/>
        </w:rPr>
      </w:pPr>
    </w:p>
    <w:p w:rsidR="00947E79" w:rsidRPr="00C76456" w:rsidRDefault="00947E79" w:rsidP="00947E79">
      <w:pPr>
        <w:autoSpaceDE w:val="0"/>
        <w:autoSpaceDN w:val="0"/>
        <w:adjustRightInd w:val="0"/>
        <w:ind w:firstLine="540"/>
        <w:jc w:val="both"/>
        <w:rPr>
          <w:sz w:val="24"/>
          <w:szCs w:val="24"/>
        </w:rPr>
      </w:pPr>
      <w:r w:rsidRPr="00C76456">
        <w:rPr>
          <w:sz w:val="24"/>
          <w:szCs w:val="24"/>
        </w:rPr>
        <w:t xml:space="preserve">5.1. Все разногласия и споры по настоящему Договору решаются Сторонами путем переговоров. </w:t>
      </w:r>
    </w:p>
    <w:p w:rsidR="00947E79" w:rsidRPr="00C76456" w:rsidRDefault="00947E79" w:rsidP="00947E79">
      <w:pPr>
        <w:autoSpaceDE w:val="0"/>
        <w:autoSpaceDN w:val="0"/>
        <w:adjustRightInd w:val="0"/>
        <w:ind w:firstLine="540"/>
        <w:jc w:val="both"/>
        <w:rPr>
          <w:sz w:val="24"/>
          <w:szCs w:val="24"/>
        </w:rPr>
      </w:pPr>
      <w:r w:rsidRPr="00C76456">
        <w:rPr>
          <w:sz w:val="24"/>
          <w:szCs w:val="24"/>
        </w:rPr>
        <w:t>5.2.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Российской Федерации и разрешаются Арбитражным судом Московской области.</w:t>
      </w: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ED08B2">
      <w:pPr>
        <w:pStyle w:val="1f"/>
        <w:numPr>
          <w:ilvl w:val="0"/>
          <w:numId w:val="3"/>
        </w:numPr>
        <w:spacing w:after="0" w:line="240" w:lineRule="auto"/>
        <w:ind w:left="0" w:firstLine="0"/>
        <w:jc w:val="center"/>
        <w:rPr>
          <w:rFonts w:ascii="Times New Roman" w:eastAsia="Calibri" w:hAnsi="Times New Roman"/>
          <w:b/>
          <w:sz w:val="24"/>
          <w:szCs w:val="24"/>
        </w:rPr>
      </w:pPr>
      <w:r w:rsidRPr="00C76456">
        <w:rPr>
          <w:rFonts w:ascii="Times New Roman" w:eastAsia="Calibri" w:hAnsi="Times New Roman"/>
          <w:b/>
          <w:sz w:val="24"/>
          <w:szCs w:val="24"/>
        </w:rPr>
        <w:t>Прочие условия</w:t>
      </w:r>
    </w:p>
    <w:p w:rsidR="00947E79" w:rsidRPr="00C76456" w:rsidRDefault="00947E79" w:rsidP="00947E79">
      <w:pPr>
        <w:pStyle w:val="1f"/>
        <w:spacing w:after="0" w:line="240" w:lineRule="auto"/>
        <w:ind w:left="540"/>
        <w:jc w:val="center"/>
        <w:rPr>
          <w:rFonts w:ascii="Times New Roman" w:eastAsia="Calibri" w:hAnsi="Times New Roman"/>
          <w:b/>
          <w:sz w:val="24"/>
          <w:szCs w:val="24"/>
        </w:rPr>
      </w:pPr>
    </w:p>
    <w:p w:rsidR="00947E79" w:rsidRPr="00C76456" w:rsidRDefault="00947E79" w:rsidP="00947E79">
      <w:pPr>
        <w:autoSpaceDE w:val="0"/>
        <w:autoSpaceDN w:val="0"/>
        <w:adjustRightInd w:val="0"/>
        <w:ind w:firstLine="540"/>
        <w:jc w:val="both"/>
        <w:rPr>
          <w:sz w:val="24"/>
          <w:szCs w:val="24"/>
        </w:rPr>
      </w:pPr>
      <w:r w:rsidRPr="00C76456">
        <w:rPr>
          <w:sz w:val="24"/>
          <w:szCs w:val="24"/>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947E79" w:rsidRPr="00C76456" w:rsidRDefault="00947E79" w:rsidP="00947E79">
      <w:pPr>
        <w:pStyle w:val="aff5"/>
        <w:ind w:firstLine="540"/>
      </w:pPr>
      <w:r w:rsidRPr="00C76456">
        <w:t>6.2.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947E79" w:rsidRPr="00C76456" w:rsidRDefault="00947E79" w:rsidP="00947E79">
      <w:pPr>
        <w:autoSpaceDE w:val="0"/>
        <w:autoSpaceDN w:val="0"/>
        <w:adjustRightInd w:val="0"/>
        <w:ind w:firstLine="540"/>
        <w:jc w:val="both"/>
        <w:rPr>
          <w:sz w:val="24"/>
          <w:szCs w:val="24"/>
        </w:rPr>
      </w:pPr>
      <w:r w:rsidRPr="00C76456">
        <w:rPr>
          <w:sz w:val="24"/>
          <w:szCs w:val="24"/>
        </w:rPr>
        <w:t>6.3.  Договор составлен в 2 (двух) экземплярах, имеющих одинаковую юридическую силу, по одному для каждой из Сторон.</w:t>
      </w:r>
    </w:p>
    <w:p w:rsidR="00947E79" w:rsidRPr="00C76456" w:rsidRDefault="00947E79" w:rsidP="00947E79">
      <w:pPr>
        <w:autoSpaceDE w:val="0"/>
        <w:autoSpaceDN w:val="0"/>
        <w:adjustRightInd w:val="0"/>
        <w:ind w:firstLine="540"/>
        <w:jc w:val="both"/>
        <w:rPr>
          <w:sz w:val="24"/>
          <w:szCs w:val="24"/>
        </w:rPr>
      </w:pPr>
      <w:r w:rsidRPr="00C76456">
        <w:rPr>
          <w:sz w:val="24"/>
          <w:szCs w:val="24"/>
        </w:rPr>
        <w:t>6.4. Договор вступает в силу с момента его подписания и действует до полного выполнения сторонами своих обязательств по договору. Договор вступает в силу с момента его подписания и действует до 31.12.2020 года, а в части исполнения пункта 3.3 - до 20.01.2024 года.</w:t>
      </w:r>
    </w:p>
    <w:p w:rsidR="00947E79" w:rsidRDefault="00947E79" w:rsidP="00947E79">
      <w:pPr>
        <w:autoSpaceDE w:val="0"/>
        <w:autoSpaceDN w:val="0"/>
        <w:adjustRightInd w:val="0"/>
        <w:ind w:firstLine="540"/>
        <w:jc w:val="both"/>
        <w:rPr>
          <w:sz w:val="24"/>
          <w:szCs w:val="24"/>
        </w:rPr>
      </w:pPr>
      <w:r w:rsidRPr="00C76456">
        <w:rPr>
          <w:sz w:val="24"/>
          <w:szCs w:val="24"/>
        </w:rPr>
        <w:t>6.5. Во всем, что не предусмотрено настоящим Договором, Стороны будут руководствоваться действующим законодательством.</w:t>
      </w:r>
    </w:p>
    <w:p w:rsidR="00947E79" w:rsidRDefault="00947E79" w:rsidP="00947E79">
      <w:pPr>
        <w:autoSpaceDE w:val="0"/>
        <w:autoSpaceDN w:val="0"/>
        <w:adjustRightInd w:val="0"/>
        <w:ind w:firstLine="540"/>
        <w:jc w:val="both"/>
        <w:rPr>
          <w:sz w:val="24"/>
          <w:szCs w:val="24"/>
        </w:rPr>
      </w:pPr>
    </w:p>
    <w:p w:rsidR="00947E79" w:rsidRDefault="00947E79" w:rsidP="00947E79">
      <w:pPr>
        <w:autoSpaceDE w:val="0"/>
        <w:autoSpaceDN w:val="0"/>
        <w:adjustRightInd w:val="0"/>
        <w:ind w:firstLine="540"/>
        <w:jc w:val="both"/>
        <w:rPr>
          <w:sz w:val="24"/>
          <w:szCs w:val="24"/>
        </w:rPr>
      </w:pP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947E79">
      <w:pPr>
        <w:autoSpaceDE w:val="0"/>
        <w:autoSpaceDN w:val="0"/>
        <w:adjustRightInd w:val="0"/>
        <w:ind w:firstLine="540"/>
        <w:jc w:val="both"/>
        <w:rPr>
          <w:sz w:val="24"/>
          <w:szCs w:val="24"/>
        </w:rPr>
      </w:pPr>
    </w:p>
    <w:p w:rsidR="00947E79" w:rsidRPr="00C76456" w:rsidRDefault="00947E79" w:rsidP="00947E79">
      <w:pPr>
        <w:pStyle w:val="aff5"/>
        <w:jc w:val="center"/>
        <w:rPr>
          <w:b/>
          <w:bCs/>
        </w:rPr>
      </w:pPr>
      <w:r w:rsidRPr="00C76456">
        <w:rPr>
          <w:b/>
          <w:bCs/>
        </w:rPr>
        <w:t>7. Адреса и реквизиты Сторон</w:t>
      </w:r>
    </w:p>
    <w:p w:rsidR="00947E79" w:rsidRPr="00C76456" w:rsidRDefault="00947E79" w:rsidP="00947E79">
      <w:pPr>
        <w:pStyle w:val="aff5"/>
        <w:jc w:val="center"/>
        <w:rPr>
          <w:b/>
          <w:bCs/>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85"/>
        <w:gridCol w:w="5098"/>
      </w:tblGrid>
      <w:tr w:rsidR="00947E79" w:rsidRPr="00C76456" w:rsidTr="00852409">
        <w:tc>
          <w:tcPr>
            <w:tcW w:w="2545" w:type="pct"/>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jc w:val="center"/>
              <w:rPr>
                <w:bCs/>
                <w:sz w:val="24"/>
                <w:szCs w:val="24"/>
              </w:rPr>
            </w:pPr>
            <w:r w:rsidRPr="00C76456">
              <w:rPr>
                <w:bCs/>
                <w:sz w:val="24"/>
                <w:szCs w:val="24"/>
              </w:rPr>
              <w:t>Администрация:</w:t>
            </w:r>
          </w:p>
          <w:p w:rsidR="00947E79" w:rsidRPr="00C76456" w:rsidRDefault="00947E79" w:rsidP="00852409">
            <w:pPr>
              <w:jc w:val="center"/>
              <w:rPr>
                <w:bCs/>
                <w:sz w:val="24"/>
                <w:szCs w:val="24"/>
              </w:rPr>
            </w:pPr>
          </w:p>
        </w:tc>
        <w:tc>
          <w:tcPr>
            <w:tcW w:w="2455" w:type="pct"/>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jc w:val="center"/>
              <w:rPr>
                <w:sz w:val="24"/>
                <w:szCs w:val="24"/>
              </w:rPr>
            </w:pPr>
            <w:r w:rsidRPr="00C76456">
              <w:rPr>
                <w:sz w:val="24"/>
                <w:szCs w:val="24"/>
              </w:rPr>
              <w:t>Получатель:</w:t>
            </w:r>
          </w:p>
          <w:p w:rsidR="00947E79" w:rsidRPr="00C76456" w:rsidRDefault="00947E79" w:rsidP="00852409">
            <w:pPr>
              <w:jc w:val="center"/>
              <w:rPr>
                <w:bCs/>
                <w:sz w:val="24"/>
                <w:szCs w:val="24"/>
              </w:rPr>
            </w:pPr>
            <w:r w:rsidRPr="00C76456">
              <w:rPr>
                <w:i/>
                <w:sz w:val="24"/>
                <w:szCs w:val="24"/>
              </w:rPr>
              <w:t>(реквизиты заполняются Получателем)</w:t>
            </w:r>
          </w:p>
        </w:tc>
      </w:tr>
      <w:tr w:rsidR="00947E79" w:rsidRPr="00C76456" w:rsidTr="00852409">
        <w:tc>
          <w:tcPr>
            <w:tcW w:w="2545" w:type="pct"/>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snapToGrid w:val="0"/>
              <w:rPr>
                <w:sz w:val="24"/>
                <w:szCs w:val="24"/>
              </w:rPr>
            </w:pPr>
            <w:r w:rsidRPr="00C76456">
              <w:rPr>
                <w:sz w:val="24"/>
                <w:szCs w:val="24"/>
              </w:rPr>
              <w:t>Администрация городского округа Жуковский</w:t>
            </w:r>
          </w:p>
        </w:tc>
        <w:tc>
          <w:tcPr>
            <w:tcW w:w="2455" w:type="pct"/>
            <w:tcBorders>
              <w:top w:val="single" w:sz="4" w:space="0" w:color="auto"/>
              <w:left w:val="single" w:sz="4" w:space="0" w:color="auto"/>
              <w:bottom w:val="single" w:sz="4" w:space="0" w:color="auto"/>
              <w:right w:val="single" w:sz="4" w:space="0" w:color="auto"/>
            </w:tcBorders>
            <w:vAlign w:val="center"/>
          </w:tcPr>
          <w:p w:rsidR="00947E79" w:rsidRPr="00C76456" w:rsidRDefault="00947E79" w:rsidP="00852409">
            <w:pPr>
              <w:ind w:right="34"/>
              <w:rPr>
                <w:sz w:val="24"/>
                <w:szCs w:val="24"/>
              </w:rPr>
            </w:pPr>
          </w:p>
        </w:tc>
      </w:tr>
      <w:tr w:rsidR="00947E79" w:rsidRPr="00C76456" w:rsidTr="00852409">
        <w:tc>
          <w:tcPr>
            <w:tcW w:w="2545"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snapToGrid w:val="0"/>
              <w:rPr>
                <w:sz w:val="24"/>
                <w:szCs w:val="24"/>
              </w:rPr>
            </w:pPr>
            <w:r w:rsidRPr="00C76456">
              <w:rPr>
                <w:sz w:val="24"/>
                <w:szCs w:val="24"/>
              </w:rPr>
              <w:t xml:space="preserve">140180 Московская область, </w:t>
            </w:r>
          </w:p>
          <w:p w:rsidR="00947E79" w:rsidRPr="00C76456" w:rsidRDefault="00947E79" w:rsidP="00852409">
            <w:pPr>
              <w:snapToGrid w:val="0"/>
              <w:rPr>
                <w:sz w:val="24"/>
                <w:szCs w:val="24"/>
              </w:rPr>
            </w:pPr>
            <w:r w:rsidRPr="00C76456">
              <w:rPr>
                <w:sz w:val="24"/>
                <w:szCs w:val="24"/>
              </w:rPr>
              <w:t>г.о. Жуковский,  ул. Фрунзе, д. 23</w:t>
            </w:r>
          </w:p>
          <w:p w:rsidR="00947E79" w:rsidRPr="00C76456" w:rsidRDefault="00947E79" w:rsidP="00852409">
            <w:pPr>
              <w:snapToGrid w:val="0"/>
              <w:rPr>
                <w:sz w:val="24"/>
                <w:szCs w:val="24"/>
              </w:rPr>
            </w:pPr>
            <w:r w:rsidRPr="00C76456">
              <w:rPr>
                <w:sz w:val="24"/>
                <w:szCs w:val="24"/>
              </w:rPr>
              <w:t>Тел. 495-556-87-00  Факс 495-556-69-81</w:t>
            </w:r>
          </w:p>
          <w:p w:rsidR="00947E79" w:rsidRPr="00C76456" w:rsidRDefault="00947E79" w:rsidP="00852409">
            <w:pPr>
              <w:snapToGrid w:val="0"/>
              <w:rPr>
                <w:sz w:val="24"/>
                <w:szCs w:val="24"/>
              </w:rPr>
            </w:pPr>
          </w:p>
          <w:p w:rsidR="00947E79" w:rsidRPr="00C76456" w:rsidRDefault="00947E79" w:rsidP="00852409">
            <w:pPr>
              <w:snapToGrid w:val="0"/>
              <w:rPr>
                <w:sz w:val="24"/>
                <w:szCs w:val="24"/>
              </w:rPr>
            </w:pPr>
            <w:r w:rsidRPr="00C76456">
              <w:rPr>
                <w:sz w:val="24"/>
                <w:szCs w:val="24"/>
              </w:rPr>
              <w:t>Реквизиты Администрации:</w:t>
            </w:r>
          </w:p>
          <w:p w:rsidR="00947E79" w:rsidRPr="00C76456" w:rsidRDefault="00947E79" w:rsidP="00852409">
            <w:pPr>
              <w:ind w:right="34"/>
              <w:rPr>
                <w:sz w:val="24"/>
                <w:szCs w:val="24"/>
              </w:rPr>
            </w:pPr>
            <w:r w:rsidRPr="00C76456">
              <w:rPr>
                <w:sz w:val="24"/>
                <w:szCs w:val="24"/>
              </w:rPr>
              <w:t xml:space="preserve"> </w:t>
            </w:r>
          </w:p>
          <w:p w:rsidR="00947E79" w:rsidRPr="00C76456" w:rsidRDefault="00947E79" w:rsidP="00852409">
            <w:pPr>
              <w:ind w:left="567" w:right="34" w:hanging="567"/>
              <w:rPr>
                <w:sz w:val="24"/>
                <w:szCs w:val="24"/>
              </w:rPr>
            </w:pPr>
          </w:p>
        </w:tc>
        <w:tc>
          <w:tcPr>
            <w:tcW w:w="2455"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pStyle w:val="aff5"/>
              <w:rPr>
                <w:bCs/>
              </w:rPr>
            </w:pPr>
            <w:r w:rsidRPr="00C76456">
              <w:rPr>
                <w:bCs/>
              </w:rPr>
              <w:t>Местонахождение _______________</w:t>
            </w:r>
          </w:p>
          <w:p w:rsidR="00947E79" w:rsidRPr="00C76456" w:rsidRDefault="00947E79" w:rsidP="00852409">
            <w:pPr>
              <w:pStyle w:val="aff5"/>
              <w:rPr>
                <w:bCs/>
              </w:rPr>
            </w:pPr>
            <w:r w:rsidRPr="00C76456">
              <w:rPr>
                <w:bCs/>
              </w:rPr>
              <w:t>Почтовый адрес _________________</w:t>
            </w:r>
          </w:p>
          <w:p w:rsidR="00947E79" w:rsidRPr="00C76456" w:rsidRDefault="00947E79" w:rsidP="00852409">
            <w:pPr>
              <w:ind w:left="567" w:right="34" w:hanging="567"/>
              <w:rPr>
                <w:sz w:val="24"/>
                <w:szCs w:val="24"/>
              </w:rPr>
            </w:pPr>
            <w:r w:rsidRPr="00C76456">
              <w:rPr>
                <w:sz w:val="24"/>
                <w:szCs w:val="24"/>
              </w:rPr>
              <w:t>Тел.___________________________</w:t>
            </w:r>
          </w:p>
          <w:p w:rsidR="00947E79" w:rsidRPr="00C76456" w:rsidRDefault="00947E79" w:rsidP="00852409">
            <w:pPr>
              <w:ind w:left="567" w:right="34" w:hanging="567"/>
              <w:rPr>
                <w:sz w:val="24"/>
                <w:szCs w:val="24"/>
              </w:rPr>
            </w:pPr>
            <w:r w:rsidRPr="00C76456">
              <w:rPr>
                <w:sz w:val="24"/>
                <w:szCs w:val="24"/>
              </w:rPr>
              <w:t>Факс:__________________________</w:t>
            </w:r>
          </w:p>
          <w:p w:rsidR="00947E79" w:rsidRPr="00C76456" w:rsidRDefault="00947E79" w:rsidP="00852409">
            <w:pPr>
              <w:ind w:left="567" w:right="34" w:hanging="567"/>
              <w:rPr>
                <w:sz w:val="24"/>
                <w:szCs w:val="24"/>
              </w:rPr>
            </w:pPr>
            <w:r w:rsidRPr="00C76456">
              <w:rPr>
                <w:sz w:val="24"/>
                <w:szCs w:val="24"/>
              </w:rPr>
              <w:t>ОГРН _________________________</w:t>
            </w:r>
          </w:p>
          <w:p w:rsidR="00947E79" w:rsidRPr="00C76456" w:rsidRDefault="00947E79" w:rsidP="00852409">
            <w:pPr>
              <w:ind w:left="567" w:right="34" w:hanging="567"/>
              <w:rPr>
                <w:sz w:val="24"/>
                <w:szCs w:val="24"/>
              </w:rPr>
            </w:pPr>
            <w:r w:rsidRPr="00C76456">
              <w:rPr>
                <w:sz w:val="24"/>
                <w:szCs w:val="24"/>
              </w:rPr>
              <w:t>ИНН___________________________</w:t>
            </w:r>
          </w:p>
          <w:p w:rsidR="00947E79" w:rsidRPr="00C76456" w:rsidRDefault="00947E79" w:rsidP="00852409">
            <w:pPr>
              <w:ind w:left="567" w:right="34" w:hanging="567"/>
              <w:rPr>
                <w:sz w:val="24"/>
                <w:szCs w:val="24"/>
              </w:rPr>
            </w:pPr>
            <w:r w:rsidRPr="00C76456">
              <w:rPr>
                <w:sz w:val="24"/>
                <w:szCs w:val="24"/>
              </w:rPr>
              <w:t>КПП:__________________________</w:t>
            </w:r>
          </w:p>
          <w:p w:rsidR="00947E79" w:rsidRPr="00C76456" w:rsidRDefault="00947E79" w:rsidP="00852409">
            <w:pPr>
              <w:ind w:left="567" w:right="34" w:hanging="567"/>
              <w:rPr>
                <w:sz w:val="24"/>
                <w:szCs w:val="24"/>
              </w:rPr>
            </w:pPr>
            <w:r w:rsidRPr="00C76456">
              <w:rPr>
                <w:sz w:val="24"/>
                <w:szCs w:val="24"/>
              </w:rPr>
              <w:t>р/счет:_________________________</w:t>
            </w:r>
          </w:p>
          <w:p w:rsidR="00947E79" w:rsidRPr="00C76456" w:rsidRDefault="00947E79" w:rsidP="00852409">
            <w:pPr>
              <w:ind w:left="567" w:right="34" w:hanging="567"/>
              <w:rPr>
                <w:sz w:val="24"/>
                <w:szCs w:val="24"/>
              </w:rPr>
            </w:pPr>
            <w:r w:rsidRPr="00C76456">
              <w:rPr>
                <w:sz w:val="24"/>
                <w:szCs w:val="24"/>
              </w:rPr>
              <w:t>к/счет:_________________________</w:t>
            </w:r>
          </w:p>
          <w:p w:rsidR="00947E79" w:rsidRPr="00C76456" w:rsidRDefault="00947E79" w:rsidP="00852409">
            <w:pPr>
              <w:ind w:left="567" w:right="34" w:hanging="567"/>
              <w:rPr>
                <w:sz w:val="24"/>
                <w:szCs w:val="24"/>
              </w:rPr>
            </w:pPr>
            <w:r w:rsidRPr="00C76456">
              <w:rPr>
                <w:sz w:val="24"/>
                <w:szCs w:val="24"/>
              </w:rPr>
              <w:t>Банк:__________________________</w:t>
            </w:r>
          </w:p>
          <w:p w:rsidR="00947E79" w:rsidRPr="00C76456" w:rsidRDefault="00947E79" w:rsidP="00852409">
            <w:pPr>
              <w:ind w:left="567" w:right="34" w:hanging="567"/>
              <w:rPr>
                <w:sz w:val="24"/>
                <w:szCs w:val="24"/>
              </w:rPr>
            </w:pPr>
            <w:r w:rsidRPr="00C76456">
              <w:rPr>
                <w:sz w:val="24"/>
                <w:szCs w:val="24"/>
              </w:rPr>
              <w:t>БИК___________________________</w:t>
            </w:r>
          </w:p>
          <w:p w:rsidR="00947E79" w:rsidRPr="00C76456" w:rsidRDefault="00947E79" w:rsidP="00852409">
            <w:pPr>
              <w:ind w:left="567" w:right="34" w:hanging="567"/>
              <w:rPr>
                <w:sz w:val="24"/>
                <w:szCs w:val="24"/>
              </w:rPr>
            </w:pPr>
            <w:r w:rsidRPr="00C76456">
              <w:rPr>
                <w:sz w:val="24"/>
                <w:szCs w:val="24"/>
              </w:rPr>
              <w:t>ОКПО_________________________</w:t>
            </w:r>
          </w:p>
          <w:p w:rsidR="00947E79" w:rsidRPr="00C76456" w:rsidRDefault="00947E79" w:rsidP="00852409">
            <w:pPr>
              <w:ind w:left="567" w:right="34" w:hanging="567"/>
              <w:rPr>
                <w:sz w:val="24"/>
                <w:szCs w:val="24"/>
              </w:rPr>
            </w:pPr>
            <w:r w:rsidRPr="00C76456">
              <w:rPr>
                <w:sz w:val="24"/>
                <w:szCs w:val="24"/>
              </w:rPr>
              <w:t>ОКАТО________________________</w:t>
            </w:r>
          </w:p>
          <w:p w:rsidR="00947E79" w:rsidRPr="00C76456" w:rsidRDefault="00947E79" w:rsidP="00852409">
            <w:pPr>
              <w:ind w:left="567" w:right="34" w:hanging="567"/>
              <w:rPr>
                <w:sz w:val="24"/>
                <w:szCs w:val="24"/>
              </w:rPr>
            </w:pPr>
            <w:r w:rsidRPr="00C76456">
              <w:rPr>
                <w:sz w:val="24"/>
                <w:szCs w:val="24"/>
              </w:rPr>
              <w:t>КБК___________________________</w:t>
            </w:r>
          </w:p>
        </w:tc>
      </w:tr>
      <w:tr w:rsidR="00947E79" w:rsidRPr="00C76456" w:rsidTr="00852409">
        <w:tc>
          <w:tcPr>
            <w:tcW w:w="2545"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pStyle w:val="aff5"/>
              <w:rPr>
                <w:bCs/>
              </w:rPr>
            </w:pPr>
          </w:p>
          <w:p w:rsidR="00947E79" w:rsidRPr="00C76456" w:rsidRDefault="00947E79" w:rsidP="00852409">
            <w:pPr>
              <w:pStyle w:val="aff5"/>
              <w:rPr>
                <w:bCs/>
              </w:rPr>
            </w:pPr>
            <w:r w:rsidRPr="00C76456">
              <w:rPr>
                <w:bCs/>
              </w:rPr>
              <w:t>________________________________</w:t>
            </w:r>
          </w:p>
          <w:p w:rsidR="00947E79" w:rsidRPr="00C76456" w:rsidRDefault="00947E79" w:rsidP="00852409">
            <w:pPr>
              <w:pStyle w:val="aff5"/>
              <w:rPr>
                <w:bCs/>
              </w:rPr>
            </w:pPr>
          </w:p>
          <w:p w:rsidR="00947E79" w:rsidRPr="00C76456" w:rsidRDefault="00947E79" w:rsidP="00852409">
            <w:pPr>
              <w:pStyle w:val="aff5"/>
              <w:rPr>
                <w:bCs/>
              </w:rPr>
            </w:pPr>
            <w:r w:rsidRPr="00C76456">
              <w:rPr>
                <w:bCs/>
              </w:rPr>
              <w:t>_________________ (_______________)</w:t>
            </w:r>
          </w:p>
          <w:p w:rsidR="00947E79" w:rsidRPr="00C76456" w:rsidRDefault="00947E79" w:rsidP="00852409">
            <w:pPr>
              <w:pStyle w:val="aff5"/>
              <w:rPr>
                <w:bCs/>
              </w:rPr>
            </w:pPr>
            <w:r w:rsidRPr="00C76456">
              <w:rPr>
                <w:bCs/>
              </w:rPr>
              <w:t xml:space="preserve">                         М.П.</w:t>
            </w:r>
          </w:p>
        </w:tc>
        <w:tc>
          <w:tcPr>
            <w:tcW w:w="2455" w:type="pct"/>
            <w:tcBorders>
              <w:top w:val="single" w:sz="4" w:space="0" w:color="auto"/>
              <w:left w:val="single" w:sz="4" w:space="0" w:color="auto"/>
              <w:bottom w:val="single" w:sz="4" w:space="0" w:color="auto"/>
              <w:right w:val="single" w:sz="4" w:space="0" w:color="auto"/>
            </w:tcBorders>
          </w:tcPr>
          <w:p w:rsidR="00947E79" w:rsidRPr="00C76456" w:rsidRDefault="00947E79" w:rsidP="00852409">
            <w:pPr>
              <w:pStyle w:val="aff5"/>
              <w:rPr>
                <w:bCs/>
              </w:rPr>
            </w:pPr>
          </w:p>
          <w:p w:rsidR="00947E79" w:rsidRPr="00C76456" w:rsidRDefault="00947E79" w:rsidP="00852409">
            <w:pPr>
              <w:pStyle w:val="aff5"/>
              <w:rPr>
                <w:bCs/>
              </w:rPr>
            </w:pPr>
            <w:r w:rsidRPr="00C76456">
              <w:rPr>
                <w:bCs/>
              </w:rPr>
              <w:t>________________________________</w:t>
            </w:r>
          </w:p>
          <w:p w:rsidR="00947E79" w:rsidRPr="00C76456" w:rsidRDefault="00947E79" w:rsidP="00852409">
            <w:pPr>
              <w:pStyle w:val="aff5"/>
              <w:rPr>
                <w:bCs/>
              </w:rPr>
            </w:pPr>
          </w:p>
          <w:p w:rsidR="00947E79" w:rsidRPr="00C76456" w:rsidRDefault="00947E79" w:rsidP="00852409">
            <w:pPr>
              <w:pStyle w:val="aff5"/>
              <w:rPr>
                <w:bCs/>
              </w:rPr>
            </w:pPr>
            <w:r w:rsidRPr="00C76456">
              <w:rPr>
                <w:bCs/>
              </w:rPr>
              <w:t>_________________ (_______________)</w:t>
            </w:r>
          </w:p>
          <w:p w:rsidR="00947E79" w:rsidRPr="00C76456" w:rsidRDefault="00947E79" w:rsidP="00852409">
            <w:pPr>
              <w:pStyle w:val="aff5"/>
              <w:rPr>
                <w:bCs/>
              </w:rPr>
            </w:pPr>
            <w:r w:rsidRPr="00C76456">
              <w:rPr>
                <w:bCs/>
              </w:rPr>
              <w:t xml:space="preserve">                         М.П. </w:t>
            </w:r>
          </w:p>
        </w:tc>
      </w:tr>
    </w:tbl>
    <w:p w:rsidR="00947E79" w:rsidRPr="00C76456" w:rsidRDefault="00947E79" w:rsidP="00947E79">
      <w:pPr>
        <w:rPr>
          <w:rFonts w:eastAsia="Times New Roman"/>
          <w:sz w:val="24"/>
          <w:szCs w:val="24"/>
        </w:rPr>
      </w:pPr>
    </w:p>
    <w:p w:rsidR="00947E79" w:rsidRPr="00C76456" w:rsidRDefault="00947E79" w:rsidP="00947E79">
      <w:pPr>
        <w:rPr>
          <w:sz w:val="24"/>
          <w:szCs w:val="24"/>
        </w:rPr>
      </w:pPr>
    </w:p>
    <w:p w:rsidR="00947E79" w:rsidRPr="00C76456" w:rsidRDefault="00947E79" w:rsidP="00947E79">
      <w:pPr>
        <w:rPr>
          <w:sz w:val="24"/>
          <w:szCs w:val="24"/>
        </w:rPr>
      </w:pPr>
    </w:p>
    <w:p w:rsidR="00947E79" w:rsidRPr="00C76456"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Default="00947E79" w:rsidP="00947E79">
      <w:pPr>
        <w:rPr>
          <w:sz w:val="24"/>
          <w:szCs w:val="24"/>
        </w:rPr>
      </w:pPr>
    </w:p>
    <w:p w:rsidR="00947E79" w:rsidRPr="00C76456" w:rsidRDefault="00947E79" w:rsidP="00947E79">
      <w:pPr>
        <w:rPr>
          <w:sz w:val="24"/>
          <w:szCs w:val="24"/>
        </w:rPr>
      </w:pPr>
    </w:p>
    <w:p w:rsidR="00947E79" w:rsidRPr="00C76456" w:rsidRDefault="00947E79" w:rsidP="00947E79">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Приложение № 1</w:t>
      </w:r>
    </w:p>
    <w:p w:rsidR="00947E79" w:rsidRPr="00C76456" w:rsidRDefault="00947E79" w:rsidP="00947E79">
      <w:pPr>
        <w:pStyle w:val="ConsPlusNormal0"/>
        <w:jc w:val="right"/>
        <w:rPr>
          <w:rFonts w:ascii="Times New Roman" w:hAnsi="Times New Roman" w:cs="Times New Roman"/>
          <w:sz w:val="24"/>
          <w:szCs w:val="24"/>
        </w:rPr>
      </w:pPr>
      <w:r w:rsidRPr="00C76456">
        <w:rPr>
          <w:rFonts w:ascii="Times New Roman" w:hAnsi="Times New Roman" w:cs="Times New Roman"/>
          <w:sz w:val="24"/>
          <w:szCs w:val="24"/>
        </w:rPr>
        <w:t>к Договору от __________ № ___</w:t>
      </w:r>
    </w:p>
    <w:p w:rsidR="00947E79" w:rsidRPr="00C76456" w:rsidRDefault="00947E79" w:rsidP="00947E79">
      <w:pPr>
        <w:pStyle w:val="ConsPlusNormal0"/>
        <w:jc w:val="right"/>
        <w:rPr>
          <w:rFonts w:ascii="Times New Roman" w:hAnsi="Times New Roman" w:cs="Times New Roman"/>
          <w:sz w:val="24"/>
          <w:szCs w:val="24"/>
        </w:rPr>
      </w:pPr>
    </w:p>
    <w:p w:rsidR="00947E79" w:rsidRPr="00C76456" w:rsidRDefault="00947E79" w:rsidP="00947E79">
      <w:pPr>
        <w:pStyle w:val="ConsPlusNormal0"/>
        <w:rPr>
          <w:rFonts w:eastAsia="Times New Roman"/>
          <w:sz w:val="24"/>
          <w:szCs w:val="24"/>
        </w:rPr>
      </w:pPr>
    </w:p>
    <w:p w:rsidR="00947E79" w:rsidRPr="00C76456" w:rsidRDefault="00947E79" w:rsidP="00947E7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Отчет об эффективности использования субсидии</w:t>
      </w:r>
    </w:p>
    <w:p w:rsidR="00947E79" w:rsidRPr="00C76456" w:rsidRDefault="00947E79" w:rsidP="00947E7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______________________________________ </w:t>
      </w:r>
    </w:p>
    <w:p w:rsidR="00947E79" w:rsidRPr="00C76456" w:rsidRDefault="00947E79" w:rsidP="00947E79">
      <w:pPr>
        <w:pStyle w:val="ConsPlusNormal0"/>
        <w:jc w:val="center"/>
        <w:rPr>
          <w:rFonts w:ascii="Times New Roman" w:hAnsi="Times New Roman" w:cs="Times New Roman"/>
          <w:i/>
          <w:sz w:val="24"/>
          <w:szCs w:val="24"/>
        </w:rPr>
      </w:pPr>
      <w:r w:rsidRPr="00C76456">
        <w:rPr>
          <w:rFonts w:ascii="Times New Roman" w:hAnsi="Times New Roman" w:cs="Times New Roman"/>
          <w:i/>
          <w:sz w:val="24"/>
          <w:szCs w:val="24"/>
        </w:rPr>
        <w:t>(наименование получателя поддержки)</w:t>
      </w:r>
    </w:p>
    <w:p w:rsidR="00947E79" w:rsidRPr="00C76456" w:rsidRDefault="00947E79" w:rsidP="00947E7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______________________________________ </w:t>
      </w:r>
    </w:p>
    <w:p w:rsidR="00947E79" w:rsidRPr="00C76456" w:rsidRDefault="00947E79" w:rsidP="00947E79">
      <w:pPr>
        <w:pStyle w:val="ConsPlusNormal0"/>
        <w:jc w:val="center"/>
        <w:rPr>
          <w:rFonts w:ascii="Times New Roman" w:hAnsi="Times New Roman" w:cs="Times New Roman"/>
          <w:i/>
          <w:sz w:val="24"/>
          <w:szCs w:val="24"/>
        </w:rPr>
      </w:pPr>
      <w:r w:rsidRPr="00C76456">
        <w:rPr>
          <w:rFonts w:ascii="Times New Roman" w:hAnsi="Times New Roman" w:cs="Times New Roman"/>
          <w:i/>
          <w:sz w:val="24"/>
          <w:szCs w:val="24"/>
        </w:rPr>
        <w:lastRenderedPageBreak/>
        <w:t>(мероприятие поддержки)</w:t>
      </w:r>
    </w:p>
    <w:p w:rsidR="00947E79" w:rsidRPr="00C76456" w:rsidRDefault="00947E79" w:rsidP="00947E79">
      <w:pPr>
        <w:pStyle w:val="ConsPlusNormal0"/>
        <w:jc w:val="right"/>
        <w:rPr>
          <w:rFonts w:ascii="Times New Roman" w:hAnsi="Times New Roman" w:cs="Times New Roman"/>
          <w:sz w:val="24"/>
          <w:szCs w:val="24"/>
        </w:rPr>
      </w:pPr>
    </w:p>
    <w:tbl>
      <w:tblPr>
        <w:tblW w:w="10065"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26"/>
        <w:gridCol w:w="5386"/>
        <w:gridCol w:w="1418"/>
        <w:gridCol w:w="1417"/>
        <w:gridCol w:w="1418"/>
      </w:tblGrid>
      <w:tr w:rsidR="00947E79" w:rsidRPr="00C76456" w:rsidTr="00852409">
        <w:trPr>
          <w:trHeight w:val="537"/>
          <w:tblCellSpacing w:w="5" w:type="nil"/>
        </w:trPr>
        <w:tc>
          <w:tcPr>
            <w:tcW w:w="426" w:type="dxa"/>
            <w:vMerge w:val="restart"/>
            <w:vAlign w:val="center"/>
          </w:tcPr>
          <w:p w:rsidR="00947E79" w:rsidRPr="00C76456" w:rsidRDefault="00947E79" w:rsidP="00852409">
            <w:pPr>
              <w:widowControl w:val="0"/>
              <w:autoSpaceDE w:val="0"/>
              <w:autoSpaceDN w:val="0"/>
              <w:adjustRightInd w:val="0"/>
              <w:ind w:left="-75" w:right="-75"/>
              <w:jc w:val="center"/>
              <w:rPr>
                <w:sz w:val="24"/>
                <w:szCs w:val="24"/>
              </w:rPr>
            </w:pPr>
            <w:r w:rsidRPr="00C76456">
              <w:rPr>
                <w:sz w:val="24"/>
                <w:szCs w:val="24"/>
              </w:rPr>
              <w:t>№</w:t>
            </w:r>
          </w:p>
          <w:p w:rsidR="00947E79" w:rsidRPr="00C76456" w:rsidRDefault="00947E79" w:rsidP="00852409">
            <w:pPr>
              <w:widowControl w:val="0"/>
              <w:autoSpaceDE w:val="0"/>
              <w:autoSpaceDN w:val="0"/>
              <w:adjustRightInd w:val="0"/>
              <w:ind w:left="-75" w:right="-75"/>
              <w:jc w:val="center"/>
              <w:rPr>
                <w:sz w:val="24"/>
                <w:szCs w:val="24"/>
              </w:rPr>
            </w:pPr>
            <w:r w:rsidRPr="00C76456">
              <w:rPr>
                <w:sz w:val="24"/>
                <w:szCs w:val="24"/>
              </w:rPr>
              <w:t>п/п</w:t>
            </w:r>
          </w:p>
        </w:tc>
        <w:tc>
          <w:tcPr>
            <w:tcW w:w="5386" w:type="dxa"/>
            <w:vMerge w:val="restart"/>
            <w:vAlign w:val="center"/>
          </w:tcPr>
          <w:p w:rsidR="00947E79" w:rsidRPr="00C76456" w:rsidRDefault="00947E79" w:rsidP="00852409">
            <w:pPr>
              <w:widowControl w:val="0"/>
              <w:autoSpaceDE w:val="0"/>
              <w:autoSpaceDN w:val="0"/>
              <w:adjustRightInd w:val="0"/>
              <w:jc w:val="center"/>
              <w:rPr>
                <w:sz w:val="24"/>
                <w:szCs w:val="24"/>
              </w:rPr>
            </w:pPr>
            <w:r w:rsidRPr="00C76456">
              <w:rPr>
                <w:sz w:val="24"/>
                <w:szCs w:val="24"/>
              </w:rPr>
              <w:t>Наименование  показателя</w:t>
            </w:r>
          </w:p>
        </w:tc>
        <w:tc>
          <w:tcPr>
            <w:tcW w:w="1418" w:type="dxa"/>
            <w:vMerge w:val="restart"/>
            <w:vAlign w:val="center"/>
          </w:tcPr>
          <w:p w:rsidR="00947E79" w:rsidRPr="00C76456" w:rsidRDefault="00947E79" w:rsidP="00852409">
            <w:pPr>
              <w:widowControl w:val="0"/>
              <w:autoSpaceDE w:val="0"/>
              <w:autoSpaceDN w:val="0"/>
              <w:adjustRightInd w:val="0"/>
              <w:ind w:left="-75" w:right="-75"/>
              <w:jc w:val="center"/>
              <w:rPr>
                <w:bCs/>
                <w:sz w:val="24"/>
                <w:szCs w:val="24"/>
              </w:rPr>
            </w:pPr>
            <w:r w:rsidRPr="00C76456">
              <w:rPr>
                <w:bCs/>
                <w:sz w:val="24"/>
                <w:szCs w:val="24"/>
              </w:rPr>
              <w:t>20__</w:t>
            </w:r>
          </w:p>
          <w:p w:rsidR="00947E79" w:rsidRPr="00C76456" w:rsidRDefault="00947E79" w:rsidP="00852409">
            <w:pPr>
              <w:widowControl w:val="0"/>
              <w:autoSpaceDE w:val="0"/>
              <w:autoSpaceDN w:val="0"/>
              <w:adjustRightInd w:val="0"/>
              <w:ind w:left="-75" w:right="-75"/>
              <w:jc w:val="center"/>
              <w:rPr>
                <w:sz w:val="24"/>
                <w:szCs w:val="24"/>
              </w:rPr>
            </w:pPr>
            <w:r w:rsidRPr="00C76456">
              <w:rPr>
                <w:bCs/>
                <w:sz w:val="24"/>
                <w:szCs w:val="24"/>
              </w:rPr>
              <w:t>(план согласно заявке)</w:t>
            </w:r>
          </w:p>
        </w:tc>
        <w:tc>
          <w:tcPr>
            <w:tcW w:w="1417" w:type="dxa"/>
            <w:vMerge w:val="restart"/>
            <w:vAlign w:val="center"/>
          </w:tcPr>
          <w:p w:rsidR="00947E79" w:rsidRPr="00C76456" w:rsidRDefault="00947E79" w:rsidP="00852409">
            <w:pPr>
              <w:widowControl w:val="0"/>
              <w:autoSpaceDE w:val="0"/>
              <w:autoSpaceDN w:val="0"/>
              <w:adjustRightInd w:val="0"/>
              <w:ind w:left="-75" w:right="-75"/>
              <w:jc w:val="center"/>
              <w:rPr>
                <w:bCs/>
                <w:sz w:val="24"/>
                <w:szCs w:val="24"/>
              </w:rPr>
            </w:pPr>
            <w:r w:rsidRPr="00C76456">
              <w:rPr>
                <w:bCs/>
                <w:sz w:val="24"/>
                <w:szCs w:val="24"/>
              </w:rPr>
              <w:t>20__ (фактическое выполнение)</w:t>
            </w:r>
          </w:p>
        </w:tc>
        <w:tc>
          <w:tcPr>
            <w:tcW w:w="1418" w:type="dxa"/>
            <w:vMerge w:val="restart"/>
            <w:vAlign w:val="center"/>
          </w:tcPr>
          <w:p w:rsidR="00947E79" w:rsidRPr="00C76456" w:rsidRDefault="00947E79" w:rsidP="00852409">
            <w:pPr>
              <w:widowControl w:val="0"/>
              <w:autoSpaceDE w:val="0"/>
              <w:autoSpaceDN w:val="0"/>
              <w:adjustRightInd w:val="0"/>
              <w:ind w:left="-75" w:right="-75"/>
              <w:jc w:val="center"/>
              <w:rPr>
                <w:bCs/>
                <w:sz w:val="24"/>
                <w:szCs w:val="24"/>
              </w:rPr>
            </w:pPr>
            <w:r w:rsidRPr="00C76456">
              <w:rPr>
                <w:bCs/>
                <w:sz w:val="24"/>
                <w:szCs w:val="24"/>
              </w:rPr>
              <w:t>Причины отклонения</w:t>
            </w:r>
          </w:p>
        </w:tc>
      </w:tr>
      <w:tr w:rsidR="00947E79" w:rsidRPr="00C76456" w:rsidTr="00852409">
        <w:trPr>
          <w:trHeight w:val="800"/>
          <w:tblCellSpacing w:w="5" w:type="nil"/>
        </w:trPr>
        <w:tc>
          <w:tcPr>
            <w:tcW w:w="426" w:type="dxa"/>
            <w:vMerge/>
          </w:tcPr>
          <w:p w:rsidR="00947E79" w:rsidRPr="00C76456" w:rsidRDefault="00947E79" w:rsidP="00852409">
            <w:pPr>
              <w:pStyle w:val="ConsPlusNormal0"/>
              <w:jc w:val="both"/>
              <w:rPr>
                <w:rFonts w:ascii="Times New Roman" w:hAnsi="Times New Roman" w:cs="Times New Roman"/>
                <w:sz w:val="24"/>
                <w:szCs w:val="24"/>
              </w:rPr>
            </w:pPr>
          </w:p>
        </w:tc>
        <w:tc>
          <w:tcPr>
            <w:tcW w:w="5386" w:type="dxa"/>
            <w:vMerge/>
          </w:tcPr>
          <w:p w:rsidR="00947E79" w:rsidRPr="00C76456" w:rsidRDefault="00947E79" w:rsidP="00852409">
            <w:pPr>
              <w:pStyle w:val="ConsPlusNormal0"/>
              <w:jc w:val="both"/>
              <w:rPr>
                <w:rFonts w:ascii="Times New Roman" w:hAnsi="Times New Roman" w:cs="Times New Roman"/>
                <w:sz w:val="24"/>
                <w:szCs w:val="24"/>
              </w:rPr>
            </w:pPr>
          </w:p>
        </w:tc>
        <w:tc>
          <w:tcPr>
            <w:tcW w:w="1418" w:type="dxa"/>
            <w:vMerge/>
          </w:tcPr>
          <w:p w:rsidR="00947E79" w:rsidRPr="00C76456" w:rsidRDefault="00947E79" w:rsidP="00852409">
            <w:pPr>
              <w:pStyle w:val="ConsPlusNormal0"/>
              <w:jc w:val="both"/>
              <w:rPr>
                <w:rFonts w:ascii="Times New Roman" w:hAnsi="Times New Roman" w:cs="Times New Roman"/>
                <w:sz w:val="24"/>
                <w:szCs w:val="24"/>
              </w:rPr>
            </w:pPr>
          </w:p>
        </w:tc>
        <w:tc>
          <w:tcPr>
            <w:tcW w:w="1417" w:type="dxa"/>
            <w:vMerge/>
          </w:tcPr>
          <w:p w:rsidR="00947E79" w:rsidRPr="00C76456" w:rsidRDefault="00947E79" w:rsidP="00852409">
            <w:pPr>
              <w:pStyle w:val="ConsPlusNormal0"/>
              <w:jc w:val="both"/>
              <w:rPr>
                <w:rFonts w:ascii="Times New Roman" w:hAnsi="Times New Roman" w:cs="Times New Roman"/>
                <w:sz w:val="24"/>
                <w:szCs w:val="24"/>
              </w:rPr>
            </w:pPr>
          </w:p>
        </w:tc>
        <w:tc>
          <w:tcPr>
            <w:tcW w:w="1418" w:type="dxa"/>
            <w:vMerge/>
          </w:tcPr>
          <w:p w:rsidR="00947E79" w:rsidRPr="00C76456" w:rsidRDefault="00947E79" w:rsidP="00852409">
            <w:pPr>
              <w:pStyle w:val="ConsPlusNormal0"/>
              <w:jc w:val="both"/>
              <w:rPr>
                <w:rFonts w:ascii="Times New Roman" w:hAnsi="Times New Roman" w:cs="Times New Roman"/>
                <w:sz w:val="24"/>
                <w:szCs w:val="24"/>
              </w:rPr>
            </w:pPr>
          </w:p>
        </w:tc>
      </w:tr>
      <w:tr w:rsidR="00947E79" w:rsidRPr="00C76456" w:rsidTr="00852409">
        <w:trPr>
          <w:trHeight w:val="320"/>
          <w:tblCellSpacing w:w="5" w:type="nil"/>
        </w:trPr>
        <w:tc>
          <w:tcPr>
            <w:tcW w:w="426" w:type="dxa"/>
          </w:tcPr>
          <w:p w:rsidR="00947E79" w:rsidRPr="00C76456" w:rsidRDefault="00947E79" w:rsidP="00852409">
            <w:pPr>
              <w:widowControl w:val="0"/>
              <w:autoSpaceDE w:val="0"/>
              <w:autoSpaceDN w:val="0"/>
              <w:adjustRightInd w:val="0"/>
              <w:rPr>
                <w:sz w:val="24"/>
                <w:szCs w:val="24"/>
              </w:rPr>
            </w:pPr>
            <w:r w:rsidRPr="00C76456">
              <w:rPr>
                <w:sz w:val="24"/>
                <w:szCs w:val="24"/>
              </w:rPr>
              <w:t xml:space="preserve">1 </w:t>
            </w:r>
          </w:p>
        </w:tc>
        <w:tc>
          <w:tcPr>
            <w:tcW w:w="5386" w:type="dxa"/>
          </w:tcPr>
          <w:p w:rsidR="00947E79" w:rsidRPr="00C76456" w:rsidRDefault="00947E79" w:rsidP="00852409">
            <w:pPr>
              <w:widowControl w:val="0"/>
              <w:autoSpaceDE w:val="0"/>
              <w:autoSpaceDN w:val="0"/>
              <w:adjustRightInd w:val="0"/>
              <w:rPr>
                <w:sz w:val="24"/>
                <w:szCs w:val="24"/>
              </w:rPr>
            </w:pPr>
            <w:r w:rsidRPr="00C76456">
              <w:rPr>
                <w:sz w:val="24"/>
                <w:szCs w:val="24"/>
              </w:rPr>
              <w:t xml:space="preserve">Создание новых рабочих мест </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320"/>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Среднесписочная численность работающих, человек </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320"/>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Количество сохраненных рабочих мест </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320"/>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Количество вновь созданных рабочих мест</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317"/>
          <w:tblCellSpacing w:w="5" w:type="nil"/>
        </w:trPr>
        <w:tc>
          <w:tcPr>
            <w:tcW w:w="426" w:type="dxa"/>
          </w:tcPr>
          <w:p w:rsidR="00947E79" w:rsidRPr="00C76456" w:rsidRDefault="00947E79" w:rsidP="00852409">
            <w:pPr>
              <w:widowControl w:val="0"/>
              <w:autoSpaceDE w:val="0"/>
              <w:autoSpaceDN w:val="0"/>
              <w:adjustRightInd w:val="0"/>
              <w:rPr>
                <w:sz w:val="24"/>
                <w:szCs w:val="24"/>
              </w:rPr>
            </w:pPr>
            <w:r w:rsidRPr="00C76456">
              <w:rPr>
                <w:sz w:val="24"/>
                <w:szCs w:val="24"/>
              </w:rPr>
              <w:t xml:space="preserve">2 </w:t>
            </w:r>
          </w:p>
        </w:tc>
        <w:tc>
          <w:tcPr>
            <w:tcW w:w="5386" w:type="dxa"/>
          </w:tcPr>
          <w:p w:rsidR="00947E79" w:rsidRPr="00C76456" w:rsidRDefault="00947E79" w:rsidP="00852409">
            <w:pPr>
              <w:widowControl w:val="0"/>
              <w:autoSpaceDE w:val="0"/>
              <w:autoSpaceDN w:val="0"/>
              <w:adjustRightInd w:val="0"/>
              <w:rPr>
                <w:sz w:val="24"/>
                <w:szCs w:val="24"/>
              </w:rPr>
            </w:pPr>
            <w:r w:rsidRPr="00C76456">
              <w:rPr>
                <w:sz w:val="24"/>
                <w:szCs w:val="24"/>
              </w:rPr>
              <w:t>Увеличение средней заработной платы работников</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271"/>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Средняя заработная плата, руб.</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365"/>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руб.</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552"/>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средней заработной платы работников, процент</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575"/>
          <w:tblCellSpacing w:w="5" w:type="nil"/>
        </w:trPr>
        <w:tc>
          <w:tcPr>
            <w:tcW w:w="426" w:type="dxa"/>
          </w:tcPr>
          <w:p w:rsidR="00947E79" w:rsidRPr="00C76456" w:rsidRDefault="00947E79" w:rsidP="00852409">
            <w:pPr>
              <w:widowControl w:val="0"/>
              <w:autoSpaceDE w:val="0"/>
              <w:autoSpaceDN w:val="0"/>
              <w:adjustRightInd w:val="0"/>
              <w:rPr>
                <w:sz w:val="24"/>
                <w:szCs w:val="24"/>
              </w:rPr>
            </w:pPr>
            <w:r w:rsidRPr="00C76456">
              <w:rPr>
                <w:sz w:val="24"/>
                <w:szCs w:val="24"/>
              </w:rPr>
              <w:t>3</w:t>
            </w:r>
          </w:p>
        </w:tc>
        <w:tc>
          <w:tcPr>
            <w:tcW w:w="5386" w:type="dxa"/>
          </w:tcPr>
          <w:p w:rsidR="00947E79" w:rsidRPr="00C76456" w:rsidRDefault="00947E79" w:rsidP="00852409">
            <w:pPr>
              <w:widowControl w:val="0"/>
              <w:autoSpaceDE w:val="0"/>
              <w:autoSpaceDN w:val="0"/>
              <w:adjustRightInd w:val="0"/>
              <w:rPr>
                <w:sz w:val="24"/>
                <w:szCs w:val="24"/>
              </w:rPr>
            </w:pPr>
            <w:r w:rsidRPr="00C76456">
              <w:rPr>
                <w:sz w:val="24"/>
                <w:szCs w:val="24"/>
              </w:rPr>
              <w:t xml:space="preserve">Увеличение выручки от реализации товаров, работ, услуг </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540"/>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Выручка от реализации товаров (работ, услуг) без учета НДС, тыс. руб.</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548"/>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 xml:space="preserve">Увеличение выручки от реализации товаров (работ, услуг) без учета НДС, тыс. руб. </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r w:rsidR="00947E79" w:rsidRPr="00C76456" w:rsidTr="00852409">
        <w:trPr>
          <w:trHeight w:val="640"/>
          <w:tblCellSpacing w:w="5" w:type="nil"/>
        </w:trPr>
        <w:tc>
          <w:tcPr>
            <w:tcW w:w="426" w:type="dxa"/>
          </w:tcPr>
          <w:p w:rsidR="00947E79" w:rsidRPr="00C76456" w:rsidRDefault="00947E79" w:rsidP="00852409">
            <w:pPr>
              <w:widowControl w:val="0"/>
              <w:autoSpaceDE w:val="0"/>
              <w:autoSpaceDN w:val="0"/>
              <w:adjustRightInd w:val="0"/>
              <w:rPr>
                <w:sz w:val="24"/>
                <w:szCs w:val="24"/>
              </w:rPr>
            </w:pPr>
          </w:p>
        </w:tc>
        <w:tc>
          <w:tcPr>
            <w:tcW w:w="5386" w:type="dxa"/>
          </w:tcPr>
          <w:p w:rsidR="00947E79" w:rsidRPr="00C76456" w:rsidRDefault="00947E79" w:rsidP="00852409">
            <w:pPr>
              <w:pStyle w:val="ConsPlusNormal0"/>
              <w:rPr>
                <w:rFonts w:ascii="Times New Roman" w:hAnsi="Times New Roman" w:cs="Times New Roman"/>
                <w:sz w:val="24"/>
                <w:szCs w:val="24"/>
              </w:rPr>
            </w:pPr>
            <w:r w:rsidRPr="00C76456">
              <w:rPr>
                <w:rFonts w:ascii="Times New Roman" w:hAnsi="Times New Roman" w:cs="Times New Roman"/>
                <w:sz w:val="24"/>
                <w:szCs w:val="24"/>
              </w:rPr>
              <w:t>Увеличение выручки от реализации товаров (работ, услуг) без учета НДС, процент</w:t>
            </w:r>
          </w:p>
        </w:tc>
        <w:tc>
          <w:tcPr>
            <w:tcW w:w="1418" w:type="dxa"/>
          </w:tcPr>
          <w:p w:rsidR="00947E79" w:rsidRPr="00C76456" w:rsidRDefault="00947E79" w:rsidP="00852409">
            <w:pPr>
              <w:widowControl w:val="0"/>
              <w:autoSpaceDE w:val="0"/>
              <w:autoSpaceDN w:val="0"/>
              <w:adjustRightInd w:val="0"/>
              <w:rPr>
                <w:sz w:val="24"/>
                <w:szCs w:val="24"/>
              </w:rPr>
            </w:pPr>
          </w:p>
        </w:tc>
        <w:tc>
          <w:tcPr>
            <w:tcW w:w="1417" w:type="dxa"/>
          </w:tcPr>
          <w:p w:rsidR="00947E79" w:rsidRPr="00C76456" w:rsidRDefault="00947E79" w:rsidP="00852409">
            <w:pPr>
              <w:widowControl w:val="0"/>
              <w:autoSpaceDE w:val="0"/>
              <w:autoSpaceDN w:val="0"/>
              <w:adjustRightInd w:val="0"/>
              <w:rPr>
                <w:sz w:val="24"/>
                <w:szCs w:val="24"/>
              </w:rPr>
            </w:pPr>
          </w:p>
        </w:tc>
        <w:tc>
          <w:tcPr>
            <w:tcW w:w="1418" w:type="dxa"/>
          </w:tcPr>
          <w:p w:rsidR="00947E79" w:rsidRPr="00C76456" w:rsidRDefault="00947E79" w:rsidP="00852409">
            <w:pPr>
              <w:widowControl w:val="0"/>
              <w:autoSpaceDE w:val="0"/>
              <w:autoSpaceDN w:val="0"/>
              <w:adjustRightInd w:val="0"/>
              <w:rPr>
                <w:sz w:val="24"/>
                <w:szCs w:val="24"/>
              </w:rPr>
            </w:pPr>
          </w:p>
        </w:tc>
      </w:tr>
    </w:tbl>
    <w:p w:rsidR="00947E79" w:rsidRPr="00C76456" w:rsidRDefault="00947E79" w:rsidP="00947E79">
      <w:pPr>
        <w:pStyle w:val="ConsPlusNormal0"/>
        <w:jc w:val="both"/>
        <w:rPr>
          <w:rFonts w:ascii="Times New Roman" w:hAnsi="Times New Roman" w:cs="Times New Roman"/>
          <w:sz w:val="24"/>
          <w:szCs w:val="24"/>
        </w:rPr>
      </w:pPr>
    </w:p>
    <w:p w:rsidR="00947E79" w:rsidRPr="00C76456" w:rsidRDefault="00947E79" w:rsidP="00947E79">
      <w:pPr>
        <w:pStyle w:val="ConsPlusNormal0"/>
        <w:jc w:val="both"/>
        <w:rPr>
          <w:rFonts w:ascii="Times New Roman" w:hAnsi="Times New Roman" w:cs="Times New Roman"/>
          <w:sz w:val="24"/>
          <w:szCs w:val="24"/>
        </w:rPr>
      </w:pPr>
      <w:bookmarkStart w:id="6" w:name="Par377"/>
      <w:bookmarkEnd w:id="6"/>
      <w:r w:rsidRPr="00C76456">
        <w:rPr>
          <w:rFonts w:ascii="Times New Roman" w:hAnsi="Times New Roman" w:cs="Times New Roman"/>
          <w:sz w:val="24"/>
          <w:szCs w:val="24"/>
        </w:rPr>
        <w:tab/>
        <w:t>Примечание:</w:t>
      </w:r>
    </w:p>
    <w:p w:rsidR="00947E79" w:rsidRPr="00C76456" w:rsidRDefault="00947E79" w:rsidP="00947E79">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ab/>
        <w:t>1. В случае, если размер предоставленной субсидии меньше размера, планируемого субъектом малого и среднего предпринимательства к получению, показатели эффективности снижаются пропорциально уменьшению размера субсидии.</w:t>
      </w:r>
    </w:p>
    <w:p w:rsidR="00947E79" w:rsidRPr="00C76456" w:rsidRDefault="00947E79" w:rsidP="00947E79">
      <w:pPr>
        <w:widowControl w:val="0"/>
        <w:autoSpaceDE w:val="0"/>
        <w:autoSpaceDN w:val="0"/>
        <w:adjustRightInd w:val="0"/>
        <w:jc w:val="both"/>
        <w:rPr>
          <w:sz w:val="24"/>
          <w:szCs w:val="24"/>
        </w:rPr>
      </w:pPr>
      <w:r w:rsidRPr="00C76456">
        <w:rPr>
          <w:sz w:val="24"/>
          <w:szCs w:val="24"/>
        </w:rPr>
        <w:tab/>
        <w:t xml:space="preserve">2. В случае,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 – экономическому обоснованию, представленного в составе конкурсной заявки для получения поддержки. </w:t>
      </w:r>
    </w:p>
    <w:p w:rsidR="00947E79" w:rsidRPr="00C76456" w:rsidRDefault="00947E79" w:rsidP="00947E79">
      <w:pPr>
        <w:widowControl w:val="0"/>
        <w:autoSpaceDE w:val="0"/>
        <w:autoSpaceDN w:val="0"/>
        <w:adjustRightInd w:val="0"/>
        <w:jc w:val="both"/>
        <w:rPr>
          <w:sz w:val="24"/>
          <w:szCs w:val="24"/>
        </w:rPr>
      </w:pPr>
      <w:r w:rsidRPr="00C76456">
        <w:rPr>
          <w:sz w:val="24"/>
          <w:szCs w:val="24"/>
        </w:rPr>
        <w:tab/>
        <w:t>Решение об обоснованности причин недостижения показателей эффективности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947E79" w:rsidRPr="00C76456" w:rsidRDefault="00947E79" w:rsidP="00947E79">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tab/>
        <w:t>В данном случае настоящий отчет предоставляется до года достижения показателей.</w:t>
      </w:r>
    </w:p>
    <w:p w:rsidR="00947E79" w:rsidRPr="00C76456" w:rsidRDefault="00947E79" w:rsidP="00947E79">
      <w:pPr>
        <w:pStyle w:val="ConsPlusNormal0"/>
        <w:jc w:val="both"/>
        <w:rPr>
          <w:rFonts w:ascii="Times New Roman" w:hAnsi="Times New Roman" w:cs="Times New Roman"/>
          <w:sz w:val="24"/>
          <w:szCs w:val="24"/>
        </w:rPr>
      </w:pPr>
    </w:p>
    <w:p w:rsidR="00947E79" w:rsidRPr="00C76456" w:rsidRDefault="00947E79" w:rsidP="00947E79">
      <w:pPr>
        <w:pStyle w:val="ConsPlusNormal0"/>
        <w:jc w:val="both"/>
        <w:rPr>
          <w:rFonts w:ascii="Times New Roman" w:hAnsi="Times New Roman" w:cs="Times New Roman"/>
          <w:sz w:val="24"/>
          <w:szCs w:val="24"/>
        </w:rPr>
      </w:pPr>
      <w:r w:rsidRPr="00C76456">
        <w:rPr>
          <w:rFonts w:ascii="Times New Roman" w:hAnsi="Times New Roman" w:cs="Times New Roman"/>
          <w:sz w:val="24"/>
          <w:szCs w:val="24"/>
        </w:rPr>
        <w:lastRenderedPageBreak/>
        <w:t>В случае, если получателем Субсидии не достигнуты результаты, значения показателей, необходимых для достижения результатов предоставления Субсидии, установленных Договором, не более чем на 10 (десять) процентов от установленных значений, Субсидия не подлежит возврату.</w:t>
      </w:r>
    </w:p>
    <w:p w:rsidR="00947E79" w:rsidRPr="00C76456" w:rsidRDefault="00947E79" w:rsidP="00947E79">
      <w:pPr>
        <w:rPr>
          <w:sz w:val="24"/>
          <w:szCs w:val="24"/>
        </w:rPr>
      </w:pPr>
    </w:p>
    <w:p w:rsidR="00947E79" w:rsidRPr="00C76456" w:rsidRDefault="00947E79" w:rsidP="00947E79">
      <w:pPr>
        <w:autoSpaceDE w:val="0"/>
        <w:autoSpaceDN w:val="0"/>
        <w:adjustRightInd w:val="0"/>
        <w:ind w:right="142"/>
        <w:rPr>
          <w:sz w:val="24"/>
          <w:szCs w:val="24"/>
        </w:rPr>
      </w:pPr>
      <w:r w:rsidRPr="00C76456">
        <w:rPr>
          <w:sz w:val="24"/>
          <w:szCs w:val="24"/>
        </w:rPr>
        <w:t>Руководитель юридического лица /        _________________      /____________/</w:t>
      </w:r>
    </w:p>
    <w:p w:rsidR="00947E79" w:rsidRPr="00C76456" w:rsidRDefault="00947E79" w:rsidP="00947E79">
      <w:pPr>
        <w:autoSpaceDE w:val="0"/>
        <w:autoSpaceDN w:val="0"/>
        <w:adjustRightInd w:val="0"/>
        <w:ind w:right="142"/>
        <w:rPr>
          <w:sz w:val="24"/>
          <w:szCs w:val="24"/>
        </w:rPr>
      </w:pPr>
      <w:r w:rsidRPr="00C76456">
        <w:rPr>
          <w:sz w:val="24"/>
          <w:szCs w:val="24"/>
        </w:rPr>
        <w:t xml:space="preserve">индивидуальный предприниматель                  </w:t>
      </w:r>
      <w:r w:rsidRPr="00C76456">
        <w:rPr>
          <w:i/>
          <w:sz w:val="24"/>
          <w:szCs w:val="24"/>
        </w:rPr>
        <w:t>(подпись)                         Ф.И.О.</w:t>
      </w:r>
    </w:p>
    <w:p w:rsidR="00947E79" w:rsidRPr="00C76456" w:rsidRDefault="00947E79" w:rsidP="00947E79">
      <w:pPr>
        <w:ind w:right="142"/>
        <w:rPr>
          <w:sz w:val="24"/>
          <w:szCs w:val="24"/>
        </w:rPr>
      </w:pPr>
    </w:p>
    <w:p w:rsidR="00947E79" w:rsidRPr="00C76456" w:rsidRDefault="00947E79" w:rsidP="00947E79">
      <w:pPr>
        <w:autoSpaceDE w:val="0"/>
        <w:autoSpaceDN w:val="0"/>
        <w:adjustRightInd w:val="0"/>
        <w:ind w:right="142"/>
        <w:rPr>
          <w:sz w:val="24"/>
          <w:szCs w:val="24"/>
        </w:rPr>
      </w:pPr>
      <w:r w:rsidRPr="00C76456">
        <w:rPr>
          <w:sz w:val="24"/>
          <w:szCs w:val="24"/>
        </w:rPr>
        <w:t xml:space="preserve">                                             </w:t>
      </w:r>
    </w:p>
    <w:p w:rsidR="00947E79" w:rsidRPr="00C76456" w:rsidRDefault="00947E79" w:rsidP="00947E79">
      <w:pPr>
        <w:autoSpaceDE w:val="0"/>
        <w:autoSpaceDN w:val="0"/>
        <w:adjustRightInd w:val="0"/>
        <w:ind w:right="142"/>
        <w:rPr>
          <w:sz w:val="24"/>
          <w:szCs w:val="24"/>
        </w:rPr>
      </w:pPr>
      <w:r w:rsidRPr="00C76456">
        <w:rPr>
          <w:sz w:val="24"/>
          <w:szCs w:val="24"/>
        </w:rPr>
        <w:t>Главный бухгалтер         _________________      /____________/</w:t>
      </w:r>
    </w:p>
    <w:p w:rsidR="00947E79" w:rsidRPr="00C76456" w:rsidRDefault="00947E79" w:rsidP="00947E79">
      <w:pPr>
        <w:autoSpaceDE w:val="0"/>
        <w:autoSpaceDN w:val="0"/>
        <w:adjustRightInd w:val="0"/>
        <w:ind w:right="142"/>
        <w:rPr>
          <w:i/>
          <w:sz w:val="24"/>
          <w:szCs w:val="24"/>
        </w:rPr>
      </w:pPr>
      <w:r w:rsidRPr="00C76456">
        <w:rPr>
          <w:sz w:val="24"/>
          <w:szCs w:val="24"/>
        </w:rPr>
        <w:t xml:space="preserve">                                                    </w:t>
      </w:r>
      <w:r w:rsidRPr="00C76456">
        <w:rPr>
          <w:i/>
          <w:sz w:val="24"/>
          <w:szCs w:val="24"/>
        </w:rPr>
        <w:t>(подпись)                         Ф.И.О.</w:t>
      </w:r>
    </w:p>
    <w:p w:rsidR="00947E79" w:rsidRPr="00C76456" w:rsidRDefault="00947E79" w:rsidP="00947E79">
      <w:pPr>
        <w:ind w:right="142"/>
        <w:rPr>
          <w:sz w:val="24"/>
          <w:szCs w:val="24"/>
        </w:rPr>
      </w:pPr>
      <w:r w:rsidRPr="00C76456">
        <w:rPr>
          <w:sz w:val="24"/>
          <w:szCs w:val="24"/>
        </w:rPr>
        <w:t xml:space="preserve">             М.П.</w:t>
      </w:r>
    </w:p>
    <w:p w:rsidR="00947E79" w:rsidRPr="00C76456" w:rsidRDefault="00947E79" w:rsidP="00947E79">
      <w:pPr>
        <w:ind w:right="142"/>
        <w:rPr>
          <w:sz w:val="24"/>
          <w:szCs w:val="24"/>
        </w:rPr>
      </w:pPr>
    </w:p>
    <w:p w:rsidR="00947E79" w:rsidRPr="00C76456" w:rsidRDefault="00947E79" w:rsidP="00947E79">
      <w:pPr>
        <w:ind w:right="142"/>
        <w:rPr>
          <w:sz w:val="24"/>
          <w:szCs w:val="24"/>
        </w:rPr>
      </w:pPr>
    </w:p>
    <w:p w:rsidR="00947E79" w:rsidRPr="00C76456"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Default="00947E79" w:rsidP="00947E79">
      <w:pPr>
        <w:ind w:right="142"/>
        <w:rPr>
          <w:sz w:val="24"/>
          <w:szCs w:val="24"/>
        </w:rPr>
      </w:pPr>
    </w:p>
    <w:p w:rsidR="00947E79" w:rsidRPr="00C76456" w:rsidRDefault="00947E79" w:rsidP="00947E79">
      <w:pPr>
        <w:ind w:right="142"/>
        <w:rPr>
          <w:sz w:val="24"/>
          <w:szCs w:val="24"/>
        </w:rPr>
      </w:pPr>
    </w:p>
    <w:p w:rsidR="00947E79" w:rsidRDefault="00947E79" w:rsidP="00947E79">
      <w:pPr>
        <w:widowControl w:val="0"/>
        <w:autoSpaceDE w:val="0"/>
        <w:autoSpaceDN w:val="0"/>
        <w:adjustRightInd w:val="0"/>
        <w:ind w:firstLine="5529"/>
        <w:outlineLvl w:val="1"/>
        <w:rPr>
          <w:rFonts w:eastAsia="Times New Roman"/>
          <w:sz w:val="24"/>
          <w:szCs w:val="24"/>
        </w:rPr>
      </w:pPr>
    </w:p>
    <w:p w:rsidR="00947E79" w:rsidRPr="00C76456" w:rsidRDefault="00947E79" w:rsidP="00947E79">
      <w:pPr>
        <w:widowControl w:val="0"/>
        <w:autoSpaceDE w:val="0"/>
        <w:autoSpaceDN w:val="0"/>
        <w:adjustRightInd w:val="0"/>
        <w:ind w:firstLine="5529"/>
        <w:outlineLvl w:val="1"/>
        <w:rPr>
          <w:rFonts w:eastAsia="Times New Roman"/>
          <w:sz w:val="24"/>
          <w:szCs w:val="24"/>
        </w:rPr>
      </w:pPr>
      <w:r>
        <w:rPr>
          <w:rFonts w:eastAsia="Times New Roman"/>
          <w:sz w:val="24"/>
          <w:szCs w:val="24"/>
        </w:rPr>
        <w:t xml:space="preserve"> </w:t>
      </w:r>
      <w:r w:rsidRPr="00C76456">
        <w:rPr>
          <w:rFonts w:eastAsia="Times New Roman"/>
          <w:sz w:val="24"/>
          <w:szCs w:val="24"/>
        </w:rPr>
        <w:t>Приложение 2</w:t>
      </w:r>
    </w:p>
    <w:p w:rsidR="00947E79" w:rsidRPr="00C76456" w:rsidRDefault="00947E79" w:rsidP="00947E79">
      <w:pPr>
        <w:pStyle w:val="ConsPlusNormal0"/>
        <w:jc w:val="center"/>
        <w:rPr>
          <w:rFonts w:ascii="Times New Roman" w:hAnsi="Times New Roman" w:cs="Times New Roman"/>
          <w:sz w:val="24"/>
          <w:szCs w:val="24"/>
        </w:rPr>
      </w:pPr>
      <w:r w:rsidRPr="00C76456">
        <w:rPr>
          <w:rFonts w:ascii="Times New Roman" w:hAnsi="Times New Roman" w:cs="Times New Roman"/>
          <w:sz w:val="24"/>
          <w:szCs w:val="24"/>
        </w:rPr>
        <w:t xml:space="preserve">                                                                                             к Договору от __________ № ________</w:t>
      </w:r>
    </w:p>
    <w:p w:rsidR="00947E79" w:rsidRPr="00C76456" w:rsidRDefault="00947E79" w:rsidP="00947E79">
      <w:pPr>
        <w:pStyle w:val="ConsPlusNormal0"/>
        <w:jc w:val="right"/>
        <w:rPr>
          <w:rFonts w:ascii="Times New Roman" w:hAnsi="Times New Roman" w:cs="Times New Roman"/>
          <w:sz w:val="24"/>
          <w:szCs w:val="24"/>
        </w:rPr>
      </w:pPr>
    </w:p>
    <w:p w:rsidR="00947E79" w:rsidRPr="00C76456" w:rsidRDefault="00947E79" w:rsidP="00947E79">
      <w:pPr>
        <w:autoSpaceDE w:val="0"/>
        <w:autoSpaceDN w:val="0"/>
        <w:adjustRightInd w:val="0"/>
        <w:ind w:firstLine="5529"/>
        <w:jc w:val="both"/>
        <w:rPr>
          <w:rFonts w:eastAsia="Times New Roman"/>
          <w:sz w:val="24"/>
          <w:szCs w:val="24"/>
        </w:rPr>
      </w:pPr>
    </w:p>
    <w:tbl>
      <w:tblPr>
        <w:tblW w:w="1103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883"/>
        <w:gridCol w:w="736"/>
        <w:gridCol w:w="669"/>
        <w:gridCol w:w="601"/>
        <w:gridCol w:w="1403"/>
        <w:gridCol w:w="1603"/>
        <w:gridCol w:w="1535"/>
        <w:gridCol w:w="70"/>
        <w:gridCol w:w="11"/>
      </w:tblGrid>
      <w:tr w:rsidR="00947E79" w:rsidRPr="00C76456" w:rsidTr="00852409">
        <w:trPr>
          <w:gridAfter w:val="1"/>
          <w:wAfter w:w="11" w:type="dxa"/>
        </w:trPr>
        <w:tc>
          <w:tcPr>
            <w:tcW w:w="11019" w:type="dxa"/>
            <w:gridSpan w:val="9"/>
            <w:tcBorders>
              <w:top w:val="nil"/>
              <w:left w:val="nil"/>
              <w:bottom w:val="nil"/>
              <w:right w:val="nil"/>
            </w:tcBorders>
            <w:shd w:val="clear" w:color="auto" w:fill="auto"/>
          </w:tcPr>
          <w:p w:rsidR="00947E79" w:rsidRPr="00C76456" w:rsidRDefault="00947E79" w:rsidP="00852409">
            <w:pPr>
              <w:rPr>
                <w:rFonts w:eastAsia="Times New Roman"/>
                <w:sz w:val="24"/>
                <w:szCs w:val="24"/>
              </w:rPr>
            </w:pPr>
          </w:p>
          <w:p w:rsidR="00947E79" w:rsidRPr="00C76456" w:rsidRDefault="00947E79" w:rsidP="00852409">
            <w:pPr>
              <w:jc w:val="center"/>
              <w:rPr>
                <w:rFonts w:eastAsia="Times New Roman"/>
                <w:sz w:val="24"/>
                <w:szCs w:val="24"/>
              </w:rPr>
            </w:pPr>
            <w:r w:rsidRPr="00C76456">
              <w:rPr>
                <w:rFonts w:eastAsia="Times New Roman"/>
                <w:b/>
                <w:bCs/>
                <w:sz w:val="24"/>
                <w:szCs w:val="24"/>
              </w:rPr>
              <w:t>Анкета получателя поддержки</w:t>
            </w:r>
            <w:r w:rsidRPr="00C76456">
              <w:rPr>
                <w:rFonts w:eastAsia="Times New Roman"/>
                <w:sz w:val="24"/>
                <w:szCs w:val="24"/>
              </w:rPr>
              <w:t xml:space="preserve"> </w:t>
            </w:r>
          </w:p>
        </w:tc>
      </w:tr>
      <w:tr w:rsidR="00947E79" w:rsidRPr="00C76456" w:rsidTr="00852409">
        <w:trPr>
          <w:gridAfter w:val="1"/>
          <w:wAfter w:w="11" w:type="dxa"/>
        </w:trPr>
        <w:tc>
          <w:tcPr>
            <w:tcW w:w="11019" w:type="dxa"/>
            <w:gridSpan w:val="9"/>
            <w:tcBorders>
              <w:top w:val="nil"/>
              <w:left w:val="nil"/>
              <w:bottom w:val="nil"/>
              <w:right w:val="nil"/>
            </w:tcBorders>
            <w:shd w:val="clear" w:color="auto" w:fill="auto"/>
          </w:tcPr>
          <w:p w:rsidR="00947E79" w:rsidRPr="00C76456" w:rsidRDefault="00947E79" w:rsidP="00852409">
            <w:pPr>
              <w:rPr>
                <w:rFonts w:eastAsia="Times New Roman"/>
                <w:sz w:val="24"/>
                <w:szCs w:val="24"/>
              </w:rPr>
            </w:pPr>
            <w:r w:rsidRPr="00C76456">
              <w:rPr>
                <w:rFonts w:eastAsia="Times New Roman"/>
                <w:b/>
                <w:bCs/>
                <w:sz w:val="24"/>
                <w:szCs w:val="24"/>
              </w:rPr>
              <w:t>I. Общая информация о субъекте малого или среднего предпринимательства - получателе поддержки:</w:t>
            </w:r>
          </w:p>
        </w:tc>
      </w:tr>
      <w:tr w:rsidR="00947E79" w:rsidRPr="00C76456" w:rsidTr="00852409">
        <w:trPr>
          <w:gridAfter w:val="1"/>
          <w:wAfter w:w="11" w:type="dxa"/>
          <w:trHeight w:val="358"/>
        </w:trPr>
        <w:tc>
          <w:tcPr>
            <w:tcW w:w="4402" w:type="dxa"/>
            <w:gridSpan w:val="2"/>
            <w:tcBorders>
              <w:top w:val="nil"/>
              <w:left w:val="nil"/>
              <w:bottom w:val="single" w:sz="4" w:space="0" w:color="auto"/>
              <w:right w:val="nil"/>
            </w:tcBorders>
            <w:shd w:val="clear" w:color="auto" w:fill="auto"/>
          </w:tcPr>
          <w:p w:rsidR="00947E79" w:rsidRPr="00C76456" w:rsidRDefault="00947E79" w:rsidP="00852409">
            <w:pPr>
              <w:jc w:val="center"/>
              <w:rPr>
                <w:rFonts w:eastAsia="Times New Roman"/>
                <w:sz w:val="24"/>
                <w:szCs w:val="24"/>
              </w:rPr>
            </w:pPr>
          </w:p>
        </w:tc>
        <w:tc>
          <w:tcPr>
            <w:tcW w:w="1405" w:type="dxa"/>
            <w:gridSpan w:val="2"/>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947E79" w:rsidRPr="00C76456" w:rsidRDefault="00947E79" w:rsidP="00852409">
            <w:pPr>
              <w:rPr>
                <w:rFonts w:eastAsia="Times New Roman"/>
                <w:sz w:val="24"/>
                <w:szCs w:val="24"/>
              </w:rPr>
            </w:pPr>
          </w:p>
        </w:tc>
      </w:tr>
      <w:tr w:rsidR="00947E79" w:rsidRPr="00C76456" w:rsidTr="00852409">
        <w:trPr>
          <w:gridAfter w:val="1"/>
          <w:wAfter w:w="11" w:type="dxa"/>
        </w:trPr>
        <w:tc>
          <w:tcPr>
            <w:tcW w:w="4402" w:type="dxa"/>
            <w:gridSpan w:val="2"/>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(полное наименование субъекта малого или среднего предпринимательства)</w:t>
            </w:r>
          </w:p>
        </w:tc>
        <w:tc>
          <w:tcPr>
            <w:tcW w:w="1405"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p w:rsidR="00947E79" w:rsidRPr="00C76456" w:rsidRDefault="00947E79" w:rsidP="00852409">
            <w:pPr>
              <w:jc w:val="center"/>
              <w:rPr>
                <w:rFonts w:eastAsia="Times New Roman"/>
                <w:sz w:val="24"/>
                <w:szCs w:val="24"/>
              </w:rPr>
            </w:pPr>
          </w:p>
        </w:tc>
        <w:tc>
          <w:tcPr>
            <w:tcW w:w="5212" w:type="dxa"/>
            <w:gridSpan w:val="5"/>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(дата оказания поддержки)</w:t>
            </w:r>
          </w:p>
        </w:tc>
      </w:tr>
      <w:tr w:rsidR="00947E79" w:rsidRPr="00C76456" w:rsidTr="00852409">
        <w:trPr>
          <w:gridAfter w:val="1"/>
          <w:wAfter w:w="11" w:type="dxa"/>
        </w:trPr>
        <w:tc>
          <w:tcPr>
            <w:tcW w:w="4402" w:type="dxa"/>
            <w:gridSpan w:val="2"/>
            <w:tcBorders>
              <w:top w:val="nil"/>
              <w:left w:val="nil"/>
              <w:bottom w:val="single" w:sz="4" w:space="0" w:color="auto"/>
              <w:right w:val="nil"/>
            </w:tcBorders>
            <w:shd w:val="clear" w:color="auto" w:fill="auto"/>
          </w:tcPr>
          <w:p w:rsidR="00947E79" w:rsidRPr="00C76456" w:rsidRDefault="00947E79" w:rsidP="00852409">
            <w:pPr>
              <w:rPr>
                <w:rFonts w:eastAsia="Times New Roman"/>
                <w:sz w:val="24"/>
                <w:szCs w:val="24"/>
              </w:rPr>
            </w:pPr>
          </w:p>
        </w:tc>
        <w:tc>
          <w:tcPr>
            <w:tcW w:w="1405"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947E79" w:rsidRPr="00C76456" w:rsidRDefault="00947E79" w:rsidP="00852409">
            <w:pPr>
              <w:jc w:val="center"/>
              <w:rPr>
                <w:rFonts w:eastAsia="Times New Roman"/>
                <w:sz w:val="24"/>
                <w:szCs w:val="24"/>
              </w:rPr>
            </w:pPr>
          </w:p>
        </w:tc>
      </w:tr>
      <w:tr w:rsidR="00947E79" w:rsidRPr="00C76456" w:rsidTr="00852409">
        <w:trPr>
          <w:gridAfter w:val="1"/>
          <w:wAfter w:w="11" w:type="dxa"/>
        </w:trPr>
        <w:tc>
          <w:tcPr>
            <w:tcW w:w="4402" w:type="dxa"/>
            <w:gridSpan w:val="2"/>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(ИНН получателя поддержки)</w:t>
            </w:r>
          </w:p>
        </w:tc>
        <w:tc>
          <w:tcPr>
            <w:tcW w:w="1405" w:type="dxa"/>
            <w:gridSpan w:val="2"/>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(отчетный год)</w:t>
            </w:r>
          </w:p>
        </w:tc>
      </w:tr>
      <w:tr w:rsidR="00947E79" w:rsidRPr="00C76456" w:rsidTr="00852409">
        <w:trPr>
          <w:gridAfter w:val="1"/>
          <w:wAfter w:w="11" w:type="dxa"/>
        </w:trPr>
        <w:tc>
          <w:tcPr>
            <w:tcW w:w="4402" w:type="dxa"/>
            <w:gridSpan w:val="2"/>
            <w:tcBorders>
              <w:top w:val="nil"/>
              <w:left w:val="nil"/>
              <w:bottom w:val="single" w:sz="4" w:space="0" w:color="auto"/>
              <w:right w:val="nil"/>
            </w:tcBorders>
            <w:shd w:val="clear" w:color="auto" w:fill="auto"/>
          </w:tcPr>
          <w:p w:rsidR="00947E79" w:rsidRPr="00C76456" w:rsidRDefault="00947E79" w:rsidP="00852409">
            <w:pPr>
              <w:rPr>
                <w:rFonts w:eastAsia="Times New Roman"/>
                <w:sz w:val="24"/>
                <w:szCs w:val="24"/>
              </w:rPr>
            </w:pPr>
          </w:p>
        </w:tc>
        <w:tc>
          <w:tcPr>
            <w:tcW w:w="1405"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947E79" w:rsidRPr="00C76456" w:rsidRDefault="00947E79" w:rsidP="00852409">
            <w:pPr>
              <w:rPr>
                <w:rFonts w:eastAsia="Times New Roman"/>
                <w:sz w:val="24"/>
                <w:szCs w:val="24"/>
              </w:rPr>
            </w:pPr>
          </w:p>
        </w:tc>
      </w:tr>
      <w:tr w:rsidR="00947E79" w:rsidRPr="00C76456" w:rsidTr="00852409">
        <w:trPr>
          <w:gridAfter w:val="1"/>
          <w:wAfter w:w="11" w:type="dxa"/>
        </w:trPr>
        <w:tc>
          <w:tcPr>
            <w:tcW w:w="4402" w:type="dxa"/>
            <w:gridSpan w:val="2"/>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(система налогообложения получателя поддержки)</w:t>
            </w:r>
          </w:p>
        </w:tc>
        <w:tc>
          <w:tcPr>
            <w:tcW w:w="1405" w:type="dxa"/>
            <w:gridSpan w:val="2"/>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(сумма оказанной поддержки, тыс. руб.)</w:t>
            </w:r>
          </w:p>
        </w:tc>
      </w:tr>
      <w:tr w:rsidR="00947E79" w:rsidRPr="00C76456" w:rsidTr="00852409">
        <w:trPr>
          <w:gridAfter w:val="1"/>
          <w:wAfter w:w="11" w:type="dxa"/>
          <w:trHeight w:val="60"/>
        </w:trPr>
        <w:tc>
          <w:tcPr>
            <w:tcW w:w="4402"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tc>
        <w:tc>
          <w:tcPr>
            <w:tcW w:w="1405"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tc>
        <w:tc>
          <w:tcPr>
            <w:tcW w:w="5212" w:type="dxa"/>
            <w:gridSpan w:val="5"/>
            <w:tcBorders>
              <w:top w:val="nil"/>
              <w:left w:val="nil"/>
              <w:bottom w:val="single" w:sz="4" w:space="0" w:color="auto"/>
              <w:right w:val="nil"/>
            </w:tcBorders>
            <w:shd w:val="clear" w:color="auto" w:fill="auto"/>
          </w:tcPr>
          <w:p w:rsidR="00947E79" w:rsidRPr="00C76456" w:rsidRDefault="00947E79" w:rsidP="00852409">
            <w:pPr>
              <w:rPr>
                <w:rFonts w:eastAsia="Times New Roman"/>
                <w:sz w:val="24"/>
                <w:szCs w:val="24"/>
              </w:rPr>
            </w:pPr>
          </w:p>
        </w:tc>
      </w:tr>
      <w:tr w:rsidR="00947E79" w:rsidRPr="00C76456" w:rsidTr="00852409">
        <w:trPr>
          <w:gridAfter w:val="1"/>
          <w:wAfter w:w="11" w:type="dxa"/>
        </w:trPr>
        <w:tc>
          <w:tcPr>
            <w:tcW w:w="4402" w:type="dxa"/>
            <w:gridSpan w:val="2"/>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1405" w:type="dxa"/>
            <w:gridSpan w:val="2"/>
            <w:tcBorders>
              <w:top w:val="nil"/>
              <w:left w:val="nil"/>
              <w:bottom w:val="nil"/>
              <w:right w:val="nil"/>
            </w:tcBorders>
            <w:shd w:val="clear" w:color="auto" w:fill="auto"/>
          </w:tcPr>
          <w:p w:rsidR="00947E79" w:rsidRPr="00C76456" w:rsidRDefault="00947E79" w:rsidP="00852409">
            <w:pPr>
              <w:rPr>
                <w:rFonts w:eastAsia="Times New Roman"/>
                <w:sz w:val="24"/>
                <w:szCs w:val="24"/>
              </w:rPr>
            </w:pPr>
          </w:p>
          <w:p w:rsidR="00947E79" w:rsidRPr="00C76456" w:rsidRDefault="00947E79" w:rsidP="00852409">
            <w:pPr>
              <w:jc w:val="center"/>
              <w:rPr>
                <w:rFonts w:eastAsia="Times New Roman"/>
                <w:sz w:val="24"/>
                <w:szCs w:val="24"/>
              </w:rPr>
            </w:pPr>
          </w:p>
        </w:tc>
        <w:tc>
          <w:tcPr>
            <w:tcW w:w="5212" w:type="dxa"/>
            <w:gridSpan w:val="5"/>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(основной вид деятельности по ОКВЭД)</w:t>
            </w:r>
          </w:p>
        </w:tc>
      </w:tr>
      <w:tr w:rsidR="00947E79" w:rsidRPr="00C76456" w:rsidTr="00852409">
        <w:tc>
          <w:tcPr>
            <w:tcW w:w="11030" w:type="dxa"/>
            <w:gridSpan w:val="10"/>
            <w:tcBorders>
              <w:top w:val="nil"/>
              <w:left w:val="nil"/>
              <w:bottom w:val="nil"/>
              <w:right w:val="nil"/>
            </w:tcBorders>
            <w:shd w:val="clear" w:color="auto" w:fill="auto"/>
          </w:tcPr>
          <w:p w:rsidR="00947E79" w:rsidRPr="00C76456" w:rsidRDefault="00947E79" w:rsidP="00852409">
            <w:pPr>
              <w:rPr>
                <w:rFonts w:eastAsia="Times New Roman"/>
                <w:sz w:val="24"/>
                <w:szCs w:val="24"/>
              </w:rPr>
            </w:pPr>
            <w:r w:rsidRPr="00C76456">
              <w:rPr>
                <w:rFonts w:eastAsia="Times New Roman"/>
                <w:b/>
                <w:bCs/>
                <w:sz w:val="24"/>
                <w:szCs w:val="24"/>
              </w:rPr>
              <w:t>II. Основные финансово-экономические показатели получателя поддержки:</w:t>
            </w:r>
          </w:p>
        </w:tc>
      </w:tr>
      <w:tr w:rsidR="00947E79" w:rsidRPr="00C76456" w:rsidTr="00852409">
        <w:trPr>
          <w:gridAfter w:val="2"/>
          <w:wAfter w:w="81" w:type="dxa"/>
          <w:trHeight w:val="556"/>
        </w:trPr>
        <w:tc>
          <w:tcPr>
            <w:tcW w:w="519" w:type="dxa"/>
            <w:tcBorders>
              <w:top w:val="single" w:sz="4" w:space="0" w:color="auto"/>
            </w:tcBorders>
            <w:shd w:val="clear" w:color="auto" w:fill="auto"/>
            <w:vAlign w:val="center"/>
          </w:tcPr>
          <w:p w:rsidR="00947E79" w:rsidRPr="00C76456" w:rsidRDefault="00947E79" w:rsidP="00852409">
            <w:pPr>
              <w:jc w:val="center"/>
              <w:rPr>
                <w:rFonts w:eastAsia="Times New Roman"/>
                <w:b/>
                <w:bCs/>
                <w:sz w:val="24"/>
                <w:szCs w:val="24"/>
              </w:rPr>
            </w:pPr>
            <w:r w:rsidRPr="00C76456">
              <w:rPr>
                <w:rFonts w:eastAsia="Times New Roman"/>
                <w:b/>
                <w:bCs/>
                <w:sz w:val="24"/>
                <w:szCs w:val="24"/>
              </w:rPr>
              <w:t>№</w:t>
            </w:r>
          </w:p>
        </w:tc>
        <w:tc>
          <w:tcPr>
            <w:tcW w:w="4619" w:type="dxa"/>
            <w:gridSpan w:val="2"/>
            <w:tcBorders>
              <w:top w:val="single" w:sz="4" w:space="0" w:color="auto"/>
            </w:tcBorders>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b/>
                <w:bCs/>
                <w:sz w:val="24"/>
                <w:szCs w:val="24"/>
              </w:rPr>
              <w:t>Наименование показателя</w:t>
            </w:r>
          </w:p>
        </w:tc>
        <w:tc>
          <w:tcPr>
            <w:tcW w:w="1270" w:type="dxa"/>
            <w:gridSpan w:val="2"/>
            <w:tcBorders>
              <w:top w:val="single" w:sz="4" w:space="0" w:color="auto"/>
            </w:tcBorders>
            <w:vAlign w:val="center"/>
          </w:tcPr>
          <w:p w:rsidR="00947E79" w:rsidRPr="00C76456" w:rsidRDefault="00947E79" w:rsidP="00852409">
            <w:pPr>
              <w:jc w:val="center"/>
              <w:rPr>
                <w:rFonts w:eastAsia="Times New Roman"/>
                <w:b/>
                <w:bCs/>
                <w:sz w:val="24"/>
                <w:szCs w:val="24"/>
              </w:rPr>
            </w:pPr>
            <w:r w:rsidRPr="00C76456">
              <w:rPr>
                <w:rFonts w:eastAsia="Times New Roman"/>
                <w:b/>
                <w:bCs/>
                <w:sz w:val="24"/>
                <w:szCs w:val="24"/>
              </w:rPr>
              <w:t>Ед. измер.</w:t>
            </w:r>
          </w:p>
        </w:tc>
        <w:tc>
          <w:tcPr>
            <w:tcW w:w="1403" w:type="dxa"/>
            <w:tcBorders>
              <w:top w:val="single" w:sz="4" w:space="0" w:color="auto"/>
            </w:tcBorders>
            <w:vAlign w:val="center"/>
          </w:tcPr>
          <w:p w:rsidR="00947E79" w:rsidRPr="00C76456" w:rsidRDefault="00947E79" w:rsidP="00852409">
            <w:pPr>
              <w:jc w:val="center"/>
              <w:rPr>
                <w:rFonts w:eastAsia="Times New Roman"/>
                <w:b/>
                <w:bCs/>
                <w:sz w:val="24"/>
                <w:szCs w:val="24"/>
              </w:rPr>
            </w:pPr>
            <w:r w:rsidRPr="00C76456">
              <w:rPr>
                <w:rFonts w:eastAsia="Times New Roman"/>
                <w:b/>
                <w:bCs/>
                <w:sz w:val="24"/>
                <w:szCs w:val="24"/>
              </w:rPr>
              <w:t>на 01.01.2019</w:t>
            </w:r>
          </w:p>
        </w:tc>
        <w:tc>
          <w:tcPr>
            <w:tcW w:w="1603" w:type="dxa"/>
            <w:tcBorders>
              <w:top w:val="single" w:sz="4" w:space="0" w:color="auto"/>
            </w:tcBorders>
            <w:shd w:val="clear" w:color="auto" w:fill="auto"/>
            <w:vAlign w:val="center"/>
          </w:tcPr>
          <w:p w:rsidR="00947E79" w:rsidRPr="00C76456" w:rsidRDefault="00947E79" w:rsidP="00852409">
            <w:pPr>
              <w:jc w:val="center"/>
              <w:rPr>
                <w:rFonts w:eastAsia="Times New Roman"/>
                <w:b/>
                <w:bCs/>
                <w:sz w:val="24"/>
                <w:szCs w:val="24"/>
              </w:rPr>
            </w:pPr>
            <w:r w:rsidRPr="00C76456">
              <w:rPr>
                <w:rFonts w:eastAsia="Times New Roman"/>
                <w:b/>
                <w:bCs/>
                <w:sz w:val="24"/>
                <w:szCs w:val="24"/>
              </w:rPr>
              <w:t>на 01.01.2020</w:t>
            </w:r>
          </w:p>
        </w:tc>
        <w:tc>
          <w:tcPr>
            <w:tcW w:w="1535" w:type="dxa"/>
            <w:tcBorders>
              <w:top w:val="single" w:sz="4" w:space="0" w:color="auto"/>
            </w:tcBorders>
            <w:shd w:val="clear" w:color="auto" w:fill="auto"/>
            <w:vAlign w:val="center"/>
          </w:tcPr>
          <w:p w:rsidR="00947E79" w:rsidRPr="00C76456" w:rsidRDefault="00947E79" w:rsidP="00852409">
            <w:pPr>
              <w:jc w:val="center"/>
              <w:rPr>
                <w:rFonts w:eastAsia="Times New Roman"/>
                <w:b/>
                <w:bCs/>
                <w:sz w:val="24"/>
                <w:szCs w:val="24"/>
              </w:rPr>
            </w:pPr>
            <w:r w:rsidRPr="00C76456">
              <w:rPr>
                <w:rFonts w:eastAsia="Times New Roman"/>
                <w:b/>
                <w:bCs/>
                <w:sz w:val="24"/>
                <w:szCs w:val="24"/>
              </w:rPr>
              <w:t>на 01.01.2021</w:t>
            </w:r>
          </w:p>
        </w:tc>
      </w:tr>
      <w:tr w:rsidR="00947E79" w:rsidRPr="00C76456" w:rsidTr="00852409">
        <w:trPr>
          <w:gridAfter w:val="2"/>
          <w:wAfter w:w="81" w:type="dxa"/>
          <w:trHeight w:val="215"/>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1</w:t>
            </w:r>
          </w:p>
        </w:tc>
        <w:tc>
          <w:tcPr>
            <w:tcW w:w="4619" w:type="dxa"/>
            <w:gridSpan w:val="2"/>
            <w:shd w:val="clear" w:color="auto" w:fill="auto"/>
            <w:vAlign w:val="center"/>
          </w:tcPr>
          <w:p w:rsidR="00947E79" w:rsidRPr="00C76456" w:rsidRDefault="00947E79" w:rsidP="00852409">
            <w:pPr>
              <w:rPr>
                <w:rFonts w:eastAsia="Times New Roman"/>
                <w:b/>
                <w:bCs/>
                <w:sz w:val="24"/>
                <w:szCs w:val="24"/>
              </w:rPr>
            </w:pPr>
            <w:r w:rsidRPr="00C76456">
              <w:rPr>
                <w:rFonts w:eastAsia="Times New Roman"/>
                <w:sz w:val="24"/>
                <w:szCs w:val="24"/>
              </w:rPr>
              <w:t>Выручка от реализации товаров (работ, услуг) без учета НДС</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тыс. руб.</w:t>
            </w:r>
          </w:p>
        </w:tc>
        <w:tc>
          <w:tcPr>
            <w:tcW w:w="1403" w:type="dxa"/>
          </w:tcPr>
          <w:p w:rsidR="00947E79" w:rsidRPr="00C76456" w:rsidRDefault="00947E79" w:rsidP="00852409">
            <w:pPr>
              <w:rPr>
                <w:rFonts w:eastAsia="Times New Roman"/>
                <w:b/>
                <w:bCs/>
                <w:sz w:val="24"/>
                <w:szCs w:val="24"/>
              </w:rPr>
            </w:pPr>
          </w:p>
        </w:tc>
        <w:tc>
          <w:tcPr>
            <w:tcW w:w="1603" w:type="dxa"/>
            <w:shd w:val="clear" w:color="auto" w:fill="auto"/>
            <w:vAlign w:val="center"/>
          </w:tcPr>
          <w:p w:rsidR="00947E79" w:rsidRPr="00C76456" w:rsidRDefault="00947E79" w:rsidP="00852409">
            <w:pPr>
              <w:rPr>
                <w:rFonts w:eastAsia="Times New Roman"/>
                <w:b/>
                <w:bCs/>
                <w:sz w:val="24"/>
                <w:szCs w:val="24"/>
              </w:rPr>
            </w:pPr>
          </w:p>
        </w:tc>
        <w:tc>
          <w:tcPr>
            <w:tcW w:w="1535" w:type="dxa"/>
            <w:shd w:val="clear" w:color="auto" w:fill="auto"/>
            <w:vAlign w:val="center"/>
          </w:tcPr>
          <w:p w:rsidR="00947E79" w:rsidRPr="00C76456" w:rsidRDefault="00947E79" w:rsidP="00852409">
            <w:pPr>
              <w:rPr>
                <w:rFonts w:eastAsia="Times New Roman"/>
                <w:b/>
                <w:bCs/>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2</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Отгружено товаров собственного производства (выполнено работ и услуг собственными силами)</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тыс. руб.</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3</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География поставок (кол-во субъектов РФ, в которые осуществляются поставки товаров, работ, услуг)</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ед.</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4</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Номенклатура производимой продукции (работ, услуг)</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ед.</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5</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Среднесписочная численность работников (без внешних совместителей)</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чел.</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lastRenderedPageBreak/>
              <w:t>6</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Среднемесячная начисленная заработная плата работников</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тыс. руб.</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7</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Объем налогов, сборов, страховых взносов, уплаченных в бюджетную систему РФ (без учета налога на добавленную стоимость и акцизов)</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тыс. руб.</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r w:rsidR="00947E79" w:rsidRPr="00C76456" w:rsidTr="00852409">
        <w:trPr>
          <w:gridAfter w:val="2"/>
          <w:wAfter w:w="81" w:type="dxa"/>
        </w:trPr>
        <w:tc>
          <w:tcPr>
            <w:tcW w:w="519" w:type="dxa"/>
            <w:shd w:val="clear" w:color="auto" w:fill="auto"/>
            <w:vAlign w:val="center"/>
          </w:tcPr>
          <w:p w:rsidR="00947E79" w:rsidRPr="00C76456" w:rsidRDefault="00947E79" w:rsidP="00852409">
            <w:pPr>
              <w:jc w:val="center"/>
              <w:rPr>
                <w:rFonts w:eastAsia="Times New Roman"/>
                <w:sz w:val="24"/>
                <w:szCs w:val="24"/>
              </w:rPr>
            </w:pPr>
            <w:r w:rsidRPr="00C76456">
              <w:rPr>
                <w:rFonts w:eastAsia="Times New Roman"/>
                <w:sz w:val="24"/>
                <w:szCs w:val="24"/>
              </w:rPr>
              <w:t>8</w:t>
            </w:r>
          </w:p>
        </w:tc>
        <w:tc>
          <w:tcPr>
            <w:tcW w:w="4619" w:type="dxa"/>
            <w:gridSpan w:val="2"/>
            <w:shd w:val="clear" w:color="auto" w:fill="auto"/>
            <w:vAlign w:val="center"/>
          </w:tcPr>
          <w:p w:rsidR="00947E79" w:rsidRPr="00C76456" w:rsidRDefault="00947E79" w:rsidP="00852409">
            <w:pPr>
              <w:rPr>
                <w:rFonts w:eastAsia="Times New Roman"/>
                <w:sz w:val="24"/>
                <w:szCs w:val="24"/>
              </w:rPr>
            </w:pPr>
            <w:r w:rsidRPr="00C76456">
              <w:rPr>
                <w:rFonts w:eastAsia="Times New Roman"/>
                <w:sz w:val="24"/>
                <w:szCs w:val="24"/>
              </w:rPr>
              <w:t>Инвестиции в основной капитал</w:t>
            </w:r>
          </w:p>
        </w:tc>
        <w:tc>
          <w:tcPr>
            <w:tcW w:w="1270" w:type="dxa"/>
            <w:gridSpan w:val="2"/>
            <w:vAlign w:val="center"/>
          </w:tcPr>
          <w:p w:rsidR="00947E79" w:rsidRPr="00C76456" w:rsidRDefault="00947E79" w:rsidP="00852409">
            <w:pPr>
              <w:jc w:val="center"/>
              <w:rPr>
                <w:rFonts w:eastAsia="Times New Roman"/>
                <w:sz w:val="24"/>
                <w:szCs w:val="24"/>
              </w:rPr>
            </w:pPr>
            <w:r w:rsidRPr="00C76456">
              <w:rPr>
                <w:rFonts w:eastAsia="Times New Roman"/>
                <w:sz w:val="24"/>
                <w:szCs w:val="24"/>
              </w:rPr>
              <w:t>тыс. руб.</w:t>
            </w:r>
          </w:p>
        </w:tc>
        <w:tc>
          <w:tcPr>
            <w:tcW w:w="1403" w:type="dxa"/>
          </w:tcPr>
          <w:p w:rsidR="00947E79" w:rsidRPr="00C76456" w:rsidRDefault="00947E79" w:rsidP="00852409">
            <w:pPr>
              <w:rPr>
                <w:rFonts w:eastAsia="Times New Roman"/>
                <w:sz w:val="24"/>
                <w:szCs w:val="24"/>
              </w:rPr>
            </w:pPr>
          </w:p>
        </w:tc>
        <w:tc>
          <w:tcPr>
            <w:tcW w:w="1603" w:type="dxa"/>
            <w:shd w:val="clear" w:color="auto" w:fill="auto"/>
          </w:tcPr>
          <w:p w:rsidR="00947E79" w:rsidRPr="00C76456" w:rsidRDefault="00947E79" w:rsidP="00852409">
            <w:pPr>
              <w:rPr>
                <w:rFonts w:eastAsia="Times New Roman"/>
                <w:sz w:val="24"/>
                <w:szCs w:val="24"/>
              </w:rPr>
            </w:pPr>
          </w:p>
        </w:tc>
        <w:tc>
          <w:tcPr>
            <w:tcW w:w="1535" w:type="dxa"/>
            <w:shd w:val="clear" w:color="auto" w:fill="auto"/>
          </w:tcPr>
          <w:p w:rsidR="00947E79" w:rsidRPr="00C76456" w:rsidRDefault="00947E79" w:rsidP="00852409">
            <w:pPr>
              <w:rPr>
                <w:rFonts w:eastAsia="Times New Roman"/>
                <w:sz w:val="24"/>
                <w:szCs w:val="24"/>
              </w:rPr>
            </w:pPr>
          </w:p>
        </w:tc>
      </w:tr>
    </w:tbl>
    <w:p w:rsidR="00947E79" w:rsidRPr="00C76456" w:rsidRDefault="00947E79" w:rsidP="00947E79">
      <w:pPr>
        <w:jc w:val="center"/>
        <w:rPr>
          <w:rFonts w:eastAsia="Times New Roman"/>
          <w:sz w:val="24"/>
          <w:szCs w:val="24"/>
        </w:rPr>
      </w:pPr>
    </w:p>
    <w:tbl>
      <w:tblPr>
        <w:tblW w:w="10191"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237"/>
        <w:gridCol w:w="1891"/>
        <w:gridCol w:w="404"/>
        <w:gridCol w:w="3074"/>
        <w:gridCol w:w="508"/>
      </w:tblGrid>
      <w:tr w:rsidR="00947E79" w:rsidRPr="00C76456" w:rsidTr="00852409">
        <w:trPr>
          <w:trHeight w:val="1085"/>
        </w:trPr>
        <w:tc>
          <w:tcPr>
            <w:tcW w:w="4077" w:type="dxa"/>
            <w:tcBorders>
              <w:top w:val="nil"/>
              <w:left w:val="nil"/>
              <w:bottom w:val="single" w:sz="4" w:space="0" w:color="auto"/>
              <w:right w:val="nil"/>
            </w:tcBorders>
            <w:shd w:val="clear" w:color="auto" w:fill="auto"/>
            <w:vAlign w:val="center"/>
          </w:tcPr>
          <w:p w:rsidR="00947E79" w:rsidRPr="00C76456" w:rsidRDefault="00947E79" w:rsidP="00852409">
            <w:pPr>
              <w:jc w:val="center"/>
              <w:rPr>
                <w:rFonts w:eastAsia="Times New Roman"/>
                <w:sz w:val="24"/>
                <w:szCs w:val="24"/>
              </w:rPr>
            </w:pPr>
          </w:p>
          <w:p w:rsidR="00947E79" w:rsidRPr="00C76456" w:rsidRDefault="00947E79" w:rsidP="00852409">
            <w:pPr>
              <w:jc w:val="center"/>
              <w:rPr>
                <w:rFonts w:eastAsia="Times New Roman"/>
                <w:sz w:val="24"/>
                <w:szCs w:val="24"/>
              </w:rPr>
            </w:pPr>
            <w:r w:rsidRPr="00C76456">
              <w:rPr>
                <w:rFonts w:eastAsia="Times New Roman"/>
                <w:sz w:val="24"/>
                <w:szCs w:val="24"/>
              </w:rPr>
              <w:t>Руководитель юридического лица/ индивидуальный предприниматель</w:t>
            </w:r>
          </w:p>
          <w:p w:rsidR="00947E79" w:rsidRPr="00C76456" w:rsidRDefault="00947E79" w:rsidP="00852409">
            <w:pPr>
              <w:jc w:val="center"/>
              <w:rPr>
                <w:rFonts w:eastAsia="Times New Roman"/>
                <w:sz w:val="24"/>
                <w:szCs w:val="24"/>
              </w:rPr>
            </w:pPr>
          </w:p>
        </w:tc>
        <w:tc>
          <w:tcPr>
            <w:tcW w:w="237" w:type="dxa"/>
            <w:tcBorders>
              <w:top w:val="nil"/>
              <w:left w:val="nil"/>
              <w:bottom w:val="nil"/>
              <w:right w:val="nil"/>
            </w:tcBorders>
            <w:shd w:val="clear" w:color="auto" w:fill="auto"/>
            <w:vAlign w:val="center"/>
          </w:tcPr>
          <w:p w:rsidR="00947E79" w:rsidRPr="00C76456" w:rsidRDefault="00947E79" w:rsidP="00852409">
            <w:pPr>
              <w:jc w:val="center"/>
              <w:rPr>
                <w:rFonts w:eastAsia="Times New Roman"/>
                <w:sz w:val="24"/>
                <w:szCs w:val="24"/>
              </w:rPr>
            </w:pPr>
          </w:p>
          <w:p w:rsidR="00947E79" w:rsidRPr="00C76456" w:rsidRDefault="00947E79" w:rsidP="00852409">
            <w:pPr>
              <w:jc w:val="center"/>
              <w:rPr>
                <w:rFonts w:eastAsia="Times New Roman"/>
                <w:sz w:val="24"/>
                <w:szCs w:val="24"/>
              </w:rPr>
            </w:pPr>
          </w:p>
          <w:p w:rsidR="00947E79" w:rsidRPr="00C76456" w:rsidRDefault="00947E79" w:rsidP="00852409">
            <w:pPr>
              <w:jc w:val="center"/>
              <w:rPr>
                <w:rFonts w:eastAsia="Times New Roman"/>
                <w:sz w:val="24"/>
                <w:szCs w:val="24"/>
              </w:rPr>
            </w:pPr>
          </w:p>
        </w:tc>
        <w:tc>
          <w:tcPr>
            <w:tcW w:w="1891" w:type="dxa"/>
            <w:tcBorders>
              <w:top w:val="nil"/>
              <w:left w:val="nil"/>
              <w:bottom w:val="single" w:sz="4" w:space="0" w:color="auto"/>
              <w:right w:val="nil"/>
            </w:tcBorders>
            <w:shd w:val="clear" w:color="auto" w:fill="auto"/>
          </w:tcPr>
          <w:p w:rsidR="00947E79" w:rsidRPr="00C76456" w:rsidRDefault="00947E79" w:rsidP="00852409">
            <w:pPr>
              <w:jc w:val="center"/>
              <w:rPr>
                <w:rFonts w:eastAsia="Times New Roman"/>
                <w:sz w:val="24"/>
                <w:szCs w:val="24"/>
              </w:rPr>
            </w:pPr>
          </w:p>
        </w:tc>
        <w:tc>
          <w:tcPr>
            <w:tcW w:w="404"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3074" w:type="dxa"/>
            <w:tcBorders>
              <w:top w:val="nil"/>
              <w:left w:val="nil"/>
              <w:bottom w:val="single" w:sz="4" w:space="0" w:color="auto"/>
              <w:right w:val="nil"/>
            </w:tcBorders>
            <w:shd w:val="clear" w:color="auto" w:fill="auto"/>
            <w:vAlign w:val="bottom"/>
          </w:tcPr>
          <w:p w:rsidR="00947E79" w:rsidRPr="00C76456" w:rsidRDefault="00947E79" w:rsidP="00852409">
            <w:pPr>
              <w:jc w:val="center"/>
              <w:rPr>
                <w:rFonts w:eastAsia="Times New Roman"/>
                <w:sz w:val="24"/>
                <w:szCs w:val="24"/>
              </w:rPr>
            </w:pPr>
            <w:r w:rsidRPr="00C76456">
              <w:rPr>
                <w:rFonts w:eastAsia="Times New Roman"/>
                <w:sz w:val="24"/>
                <w:szCs w:val="24"/>
              </w:rPr>
              <w:t>/                                           /</w:t>
            </w:r>
          </w:p>
        </w:tc>
        <w:tc>
          <w:tcPr>
            <w:tcW w:w="508"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r>
      <w:tr w:rsidR="00947E79" w:rsidRPr="00C76456" w:rsidTr="00852409">
        <w:trPr>
          <w:trHeight w:val="270"/>
        </w:trPr>
        <w:tc>
          <w:tcPr>
            <w:tcW w:w="4077" w:type="dxa"/>
            <w:tcBorders>
              <w:top w:val="single" w:sz="4" w:space="0" w:color="auto"/>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rFonts w:eastAsia="Times New Roman"/>
                <w:sz w:val="24"/>
                <w:szCs w:val="24"/>
              </w:rPr>
              <w:t>(Должность)</w:t>
            </w:r>
          </w:p>
        </w:tc>
        <w:tc>
          <w:tcPr>
            <w:tcW w:w="237"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1891"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r w:rsidRPr="00C76456">
              <w:rPr>
                <w:sz w:val="24"/>
                <w:szCs w:val="24"/>
              </w:rPr>
              <w:t xml:space="preserve">           </w:t>
            </w:r>
            <w:r w:rsidRPr="00C76456">
              <w:rPr>
                <w:i/>
                <w:sz w:val="24"/>
                <w:szCs w:val="24"/>
              </w:rPr>
              <w:t xml:space="preserve">(подпись) </w:t>
            </w:r>
          </w:p>
        </w:tc>
        <w:tc>
          <w:tcPr>
            <w:tcW w:w="404" w:type="dxa"/>
            <w:tcBorders>
              <w:top w:val="nil"/>
              <w:left w:val="nil"/>
              <w:bottom w:val="nil"/>
              <w:right w:val="nil"/>
            </w:tcBorders>
            <w:shd w:val="clear" w:color="auto" w:fill="auto"/>
            <w:vAlign w:val="center"/>
          </w:tcPr>
          <w:p w:rsidR="00947E79" w:rsidRPr="00C76456" w:rsidRDefault="00947E79" w:rsidP="00852409">
            <w:pPr>
              <w:jc w:val="center"/>
              <w:rPr>
                <w:rFonts w:eastAsia="Times New Roman"/>
                <w:sz w:val="24"/>
                <w:szCs w:val="24"/>
              </w:rPr>
            </w:pPr>
          </w:p>
        </w:tc>
        <w:tc>
          <w:tcPr>
            <w:tcW w:w="3074" w:type="dxa"/>
            <w:tcBorders>
              <w:top w:val="nil"/>
              <w:left w:val="nil"/>
              <w:bottom w:val="nil"/>
              <w:right w:val="nil"/>
            </w:tcBorders>
            <w:shd w:val="clear" w:color="auto" w:fill="auto"/>
            <w:vAlign w:val="center"/>
          </w:tcPr>
          <w:p w:rsidR="00947E79" w:rsidRPr="00C76456" w:rsidRDefault="00947E79" w:rsidP="00852409">
            <w:pPr>
              <w:jc w:val="center"/>
              <w:rPr>
                <w:rFonts w:eastAsia="Times New Roman"/>
                <w:sz w:val="24"/>
                <w:szCs w:val="24"/>
              </w:rPr>
            </w:pPr>
            <w:r w:rsidRPr="00C76456">
              <w:rPr>
                <w:i/>
                <w:sz w:val="24"/>
                <w:szCs w:val="24"/>
              </w:rPr>
              <w:t>Ф.И.О.</w:t>
            </w:r>
            <w:r w:rsidRPr="00C76456">
              <w:rPr>
                <w:rFonts w:eastAsia="Times New Roman"/>
                <w:sz w:val="24"/>
                <w:szCs w:val="24"/>
              </w:rPr>
              <w:t xml:space="preserve"> </w:t>
            </w:r>
          </w:p>
        </w:tc>
        <w:tc>
          <w:tcPr>
            <w:tcW w:w="508"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r>
      <w:tr w:rsidR="00947E79" w:rsidRPr="00C76456" w:rsidTr="00852409">
        <w:trPr>
          <w:trHeight w:val="270"/>
        </w:trPr>
        <w:tc>
          <w:tcPr>
            <w:tcW w:w="4077"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237"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1891"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c>
          <w:tcPr>
            <w:tcW w:w="404" w:type="dxa"/>
            <w:tcBorders>
              <w:top w:val="nil"/>
              <w:left w:val="nil"/>
              <w:bottom w:val="nil"/>
              <w:right w:val="nil"/>
            </w:tcBorders>
            <w:shd w:val="clear" w:color="auto" w:fill="auto"/>
            <w:vAlign w:val="center"/>
          </w:tcPr>
          <w:p w:rsidR="00947E79" w:rsidRPr="00C76456" w:rsidRDefault="00947E79" w:rsidP="00852409">
            <w:pPr>
              <w:jc w:val="center"/>
              <w:rPr>
                <w:rFonts w:eastAsia="Times New Roman"/>
                <w:sz w:val="24"/>
                <w:szCs w:val="24"/>
              </w:rPr>
            </w:pPr>
          </w:p>
        </w:tc>
        <w:tc>
          <w:tcPr>
            <w:tcW w:w="3074" w:type="dxa"/>
            <w:tcBorders>
              <w:top w:val="nil"/>
              <w:left w:val="nil"/>
              <w:bottom w:val="nil"/>
              <w:right w:val="nil"/>
            </w:tcBorders>
            <w:shd w:val="clear" w:color="auto" w:fill="auto"/>
            <w:vAlign w:val="center"/>
          </w:tcPr>
          <w:p w:rsidR="00947E79" w:rsidRPr="00C76456" w:rsidRDefault="00947E79" w:rsidP="00852409">
            <w:pPr>
              <w:jc w:val="center"/>
              <w:rPr>
                <w:rFonts w:eastAsia="Times New Roman"/>
                <w:sz w:val="24"/>
                <w:szCs w:val="24"/>
              </w:rPr>
            </w:pPr>
          </w:p>
        </w:tc>
        <w:tc>
          <w:tcPr>
            <w:tcW w:w="508" w:type="dxa"/>
            <w:tcBorders>
              <w:top w:val="nil"/>
              <w:left w:val="nil"/>
              <w:bottom w:val="nil"/>
              <w:right w:val="nil"/>
            </w:tcBorders>
            <w:shd w:val="clear" w:color="auto" w:fill="auto"/>
          </w:tcPr>
          <w:p w:rsidR="00947E79" w:rsidRPr="00C76456" w:rsidRDefault="00947E79" w:rsidP="00852409">
            <w:pPr>
              <w:jc w:val="center"/>
              <w:rPr>
                <w:rFonts w:eastAsia="Times New Roman"/>
                <w:sz w:val="24"/>
                <w:szCs w:val="24"/>
              </w:rPr>
            </w:pPr>
          </w:p>
        </w:tc>
      </w:tr>
    </w:tbl>
    <w:p w:rsidR="00947E79" w:rsidRPr="00C76456" w:rsidRDefault="00947E79" w:rsidP="00947E79">
      <w:pPr>
        <w:rPr>
          <w:rFonts w:eastAsia="Times New Roman"/>
          <w:sz w:val="24"/>
          <w:szCs w:val="24"/>
        </w:rPr>
      </w:pPr>
    </w:p>
    <w:p w:rsidR="00947E79" w:rsidRPr="00C76456" w:rsidRDefault="00947E79" w:rsidP="00947E79">
      <w:pPr>
        <w:autoSpaceDE w:val="0"/>
        <w:autoSpaceDN w:val="0"/>
        <w:adjustRightInd w:val="0"/>
        <w:ind w:right="142"/>
        <w:rPr>
          <w:sz w:val="24"/>
          <w:szCs w:val="24"/>
        </w:rPr>
      </w:pPr>
      <w:r w:rsidRPr="00C76456">
        <w:rPr>
          <w:sz w:val="24"/>
          <w:szCs w:val="24"/>
        </w:rPr>
        <w:t>Главный бухгалтер         _________________      /____________/</w:t>
      </w:r>
    </w:p>
    <w:p w:rsidR="00947E79" w:rsidRPr="00C76456" w:rsidRDefault="00947E79" w:rsidP="00947E79">
      <w:pPr>
        <w:autoSpaceDE w:val="0"/>
        <w:autoSpaceDN w:val="0"/>
        <w:adjustRightInd w:val="0"/>
        <w:ind w:right="142"/>
        <w:rPr>
          <w:i/>
          <w:sz w:val="24"/>
          <w:szCs w:val="24"/>
        </w:rPr>
      </w:pPr>
      <w:r w:rsidRPr="00C76456">
        <w:rPr>
          <w:sz w:val="24"/>
          <w:szCs w:val="24"/>
        </w:rPr>
        <w:t xml:space="preserve">                                                    </w:t>
      </w:r>
      <w:r w:rsidRPr="00C76456">
        <w:rPr>
          <w:i/>
          <w:sz w:val="24"/>
          <w:szCs w:val="24"/>
        </w:rPr>
        <w:t>(подпись)                         Ф.И.О.</w:t>
      </w:r>
    </w:p>
    <w:p w:rsidR="00947E79" w:rsidRPr="00D6007B" w:rsidRDefault="00947E79" w:rsidP="00947E79">
      <w:pPr>
        <w:ind w:right="142"/>
        <w:rPr>
          <w:sz w:val="24"/>
          <w:szCs w:val="24"/>
        </w:rPr>
      </w:pPr>
      <w:r w:rsidRPr="00C76456">
        <w:rPr>
          <w:sz w:val="24"/>
          <w:szCs w:val="24"/>
        </w:rPr>
        <w:t xml:space="preserve">             М.П.</w:t>
      </w:r>
    </w:p>
    <w:p w:rsidR="00947E79" w:rsidRPr="00D6007B" w:rsidRDefault="00947E79" w:rsidP="00947E79">
      <w:pPr>
        <w:ind w:right="142"/>
        <w:rPr>
          <w:sz w:val="24"/>
          <w:szCs w:val="24"/>
        </w:rPr>
      </w:pPr>
    </w:p>
    <w:p w:rsidR="00947E79" w:rsidRPr="00D6007B" w:rsidRDefault="00947E79" w:rsidP="00947E79">
      <w:pPr>
        <w:ind w:right="142"/>
        <w:rPr>
          <w:sz w:val="24"/>
          <w:szCs w:val="24"/>
        </w:rPr>
      </w:pPr>
    </w:p>
    <w:p w:rsidR="00F7623A" w:rsidRDefault="00F7623A" w:rsidP="00B16338">
      <w:pPr>
        <w:spacing w:after="0" w:line="240" w:lineRule="auto"/>
        <w:rPr>
          <w:rFonts w:ascii="Times New Roman" w:hAnsi="Times New Roman"/>
          <w:b/>
          <w:lang w:eastAsia="ru-RU"/>
        </w:rPr>
      </w:pPr>
      <w:bookmarkStart w:id="7" w:name="_GoBack"/>
      <w:bookmarkEnd w:id="7"/>
    </w:p>
    <w:sectPr w:rsidR="00F7623A" w:rsidSect="00156192">
      <w:headerReference w:type="even" r:id="rId20"/>
      <w:headerReference w:type="default" r:id="rId21"/>
      <w:footerReference w:type="even" r:id="rId22"/>
      <w:footerReference w:type="default" r:id="rId23"/>
      <w:headerReference w:type="first" r:id="rId24"/>
      <w:footerReference w:type="first" r:id="rId25"/>
      <w:pgSz w:w="11906" w:h="16838"/>
      <w:pgMar w:top="709" w:right="567" w:bottom="993" w:left="1134" w:header="0" w:footer="709" w:gutter="0"/>
      <w:pgNumType w:start="1" w:chapStyle="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8B2" w:rsidRDefault="00ED08B2">
      <w:pPr>
        <w:spacing w:after="0" w:line="240" w:lineRule="auto"/>
      </w:pPr>
      <w:r>
        <w:separator/>
      </w:r>
    </w:p>
  </w:endnote>
  <w:endnote w:type="continuationSeparator" w:id="0">
    <w:p w:rsidR="00ED08B2" w:rsidRDefault="00ED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panose1 w:val="00000000000000000000"/>
    <w:charset w:val="CC"/>
    <w:family w:val="roman"/>
    <w:notTrueType/>
    <w:pitch w:val="variable"/>
    <w:sig w:usb0="00000201" w:usb1="00000000" w:usb2="00000000" w:usb3="00000000" w:csb0="00000004" w:csb1="00000000"/>
  </w:font>
  <w:font w:name="Noto Sans CJK SC Regular">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onsultant">
    <w:altName w:val="Times New Roman"/>
    <w:panose1 w:val="00000000000000000000"/>
    <w:charset w:val="CC"/>
    <w:family w:val="roman"/>
    <w:notTrueType/>
    <w:pitch w:val="variable"/>
    <w:sig w:usb0="00000201" w:usb1="00000000" w:usb2="00000000" w:usb3="00000000" w:csb0="00000004" w:csb1="00000000"/>
  </w:font>
  <w:font w:name="Liberation Serif">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92" w:rsidRDefault="00156192">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BD" w:rsidRDefault="002344BD">
    <w:pPr>
      <w:pStyle w:val="a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92" w:rsidRDefault="00156192">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8B2" w:rsidRDefault="00ED08B2">
      <w:r>
        <w:separator/>
      </w:r>
    </w:p>
  </w:footnote>
  <w:footnote w:type="continuationSeparator" w:id="0">
    <w:p w:rsidR="00ED08B2" w:rsidRDefault="00ED08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92" w:rsidRDefault="00156192">
    <w:pPr>
      <w:pStyle w:val="a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BD" w:rsidRDefault="002344BD">
    <w:pPr>
      <w:pStyle w:val="a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192" w:rsidRDefault="00156192">
    <w:pPr>
      <w:pStyle w:val="af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0D4B"/>
    <w:multiLevelType w:val="multilevel"/>
    <w:tmpl w:val="56020D16"/>
    <w:lvl w:ilvl="0">
      <w:start w:val="3"/>
      <w:numFmt w:val="decimal"/>
      <w:lvlText w:val="%1"/>
      <w:lvlJc w:val="left"/>
      <w:pPr>
        <w:ind w:left="600" w:hanging="600"/>
      </w:pPr>
      <w:rPr>
        <w:rFonts w:hint="default"/>
      </w:rPr>
    </w:lvl>
    <w:lvl w:ilvl="1">
      <w:start w:val="3"/>
      <w:numFmt w:val="decimal"/>
      <w:lvlText w:val="%1.%2"/>
      <w:lvlJc w:val="left"/>
      <w:pPr>
        <w:ind w:left="778" w:hanging="60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1" w15:restartNumberingAfterBreak="0">
    <w:nsid w:val="0ADF39E1"/>
    <w:multiLevelType w:val="hybridMultilevel"/>
    <w:tmpl w:val="7222E550"/>
    <w:lvl w:ilvl="0" w:tplc="CD56D344">
      <w:start w:val="50"/>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 w15:restartNumberingAfterBreak="0">
    <w:nsid w:val="0D2C7D66"/>
    <w:multiLevelType w:val="hybridMultilevel"/>
    <w:tmpl w:val="F1D4024C"/>
    <w:lvl w:ilvl="0" w:tplc="A9406EF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C24436"/>
    <w:multiLevelType w:val="multilevel"/>
    <w:tmpl w:val="B35AFE20"/>
    <w:lvl w:ilvl="0">
      <w:start w:val="1"/>
      <w:numFmt w:val="decimal"/>
      <w:lvlText w:val="%1."/>
      <w:lvlJc w:val="left"/>
      <w:pPr>
        <w:ind w:left="450" w:hanging="450"/>
      </w:pPr>
      <w:rPr>
        <w:rFonts w:hint="default"/>
      </w:rPr>
    </w:lvl>
    <w:lvl w:ilvl="1">
      <w:start w:val="2"/>
      <w:numFmt w:val="decimal"/>
      <w:lvlText w:val="%1.%2."/>
      <w:lvlJc w:val="left"/>
      <w:pPr>
        <w:ind w:left="0" w:firstLine="357"/>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22FE16EC"/>
    <w:multiLevelType w:val="multilevel"/>
    <w:tmpl w:val="0A6875F4"/>
    <w:lvl w:ilvl="0">
      <w:start w:val="3"/>
      <w:numFmt w:val="decimal"/>
      <w:lvlText w:val="%1"/>
      <w:lvlJc w:val="left"/>
      <w:pPr>
        <w:ind w:left="600" w:hanging="600"/>
      </w:pPr>
      <w:rPr>
        <w:rFonts w:hint="default"/>
      </w:rPr>
    </w:lvl>
    <w:lvl w:ilvl="1">
      <w:start w:val="2"/>
      <w:numFmt w:val="decimal"/>
      <w:lvlText w:val="%1.%2"/>
      <w:lvlJc w:val="left"/>
      <w:pPr>
        <w:ind w:left="778" w:hanging="60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5" w15:restartNumberingAfterBreak="0">
    <w:nsid w:val="37F31BC4"/>
    <w:multiLevelType w:val="multilevel"/>
    <w:tmpl w:val="FA9A680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4D772103"/>
    <w:multiLevelType w:val="multilevel"/>
    <w:tmpl w:val="B484AAA8"/>
    <w:lvl w:ilvl="0">
      <w:start w:val="1"/>
      <w:numFmt w:val="decimal"/>
      <w:pStyle w:val="2-"/>
      <w:lvlText w:val="%1."/>
      <w:lvlJc w:val="left"/>
      <w:pPr>
        <w:ind w:left="786" w:hanging="360"/>
      </w:pPr>
      <w:rPr>
        <w:sz w:val="24"/>
        <w:szCs w:val="24"/>
      </w:rPr>
    </w:lvl>
    <w:lvl w:ilvl="1">
      <w:start w:val="1"/>
      <w:numFmt w:val="decimal"/>
      <w:lvlText w:val="%1.%2."/>
      <w:lvlJc w:val="left"/>
      <w:pPr>
        <w:ind w:left="1572" w:hanging="720"/>
      </w:pPr>
      <w:rPr>
        <w:b w:val="0"/>
        <w:i w:val="0"/>
        <w:color w:val="00000A"/>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7" w15:restartNumberingAfterBreak="0">
    <w:nsid w:val="7A3C1989"/>
    <w:multiLevelType w:val="multilevel"/>
    <w:tmpl w:val="8A3A6C6A"/>
    <w:lvl w:ilvl="0">
      <w:start w:val="3"/>
      <w:numFmt w:val="decimal"/>
      <w:lvlText w:val="%1"/>
      <w:lvlJc w:val="left"/>
      <w:pPr>
        <w:ind w:left="600" w:hanging="600"/>
      </w:pPr>
      <w:rPr>
        <w:rFonts w:hint="default"/>
      </w:rPr>
    </w:lvl>
    <w:lvl w:ilvl="1">
      <w:start w:val="4"/>
      <w:numFmt w:val="decimal"/>
      <w:lvlText w:val="%1.%2"/>
      <w:lvlJc w:val="left"/>
      <w:pPr>
        <w:ind w:left="778" w:hanging="60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614" w:hanging="108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2330" w:hanging="144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3046" w:hanging="1800"/>
      </w:pPr>
      <w:rPr>
        <w:rFonts w:hint="default"/>
      </w:rPr>
    </w:lvl>
    <w:lvl w:ilvl="8">
      <w:start w:val="1"/>
      <w:numFmt w:val="decimal"/>
      <w:lvlText w:val="%1.%2.%3.%4.%5.%6.%7.%8.%9"/>
      <w:lvlJc w:val="left"/>
      <w:pPr>
        <w:ind w:left="3584" w:hanging="2160"/>
      </w:pPr>
      <w:rPr>
        <w:rFonts w:hint="default"/>
      </w:rPr>
    </w:lvl>
  </w:abstractNum>
  <w:abstractNum w:abstractNumId="8" w15:restartNumberingAfterBreak="0">
    <w:nsid w:val="7C760BBE"/>
    <w:multiLevelType w:val="multilevel"/>
    <w:tmpl w:val="54DA88CA"/>
    <w:lvl w:ilvl="0">
      <w:start w:val="1"/>
      <w:numFmt w:val="decimal"/>
      <w:lvlText w:val="%1."/>
      <w:lvlJc w:val="left"/>
      <w:pPr>
        <w:ind w:left="1414" w:hanging="705"/>
      </w:pPr>
      <w:rPr>
        <w:rFonts w:hint="default"/>
      </w:rPr>
    </w:lvl>
    <w:lvl w:ilvl="1">
      <w:start w:val="1"/>
      <w:numFmt w:val="decimal"/>
      <w:isLgl/>
      <w:lvlText w:val="%1.%2."/>
      <w:lvlJc w:val="left"/>
      <w:pPr>
        <w:ind w:left="992" w:hanging="4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624454"/>
    <w:multiLevelType w:val="multilevel"/>
    <w:tmpl w:val="B7B8829A"/>
    <w:lvl w:ilvl="0">
      <w:start w:val="1"/>
      <w:numFmt w:val="decimal"/>
      <w:lvlText w:val="%1."/>
      <w:lvlJc w:val="left"/>
      <w:pPr>
        <w:ind w:left="1620" w:hanging="108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314" w:hanging="720"/>
      </w:pPr>
      <w:rPr>
        <w:rFonts w:cs="Times New Roman" w:hint="default"/>
      </w:rPr>
    </w:lvl>
    <w:lvl w:ilvl="3">
      <w:start w:val="1"/>
      <w:numFmt w:val="decimal"/>
      <w:isLgl/>
      <w:lvlText w:val="%1.%2.%3.%4."/>
      <w:lvlJc w:val="left"/>
      <w:pPr>
        <w:ind w:left="1701" w:hanging="1080"/>
      </w:pPr>
      <w:rPr>
        <w:rFonts w:cs="Times New Roman" w:hint="default"/>
      </w:rPr>
    </w:lvl>
    <w:lvl w:ilvl="4">
      <w:start w:val="1"/>
      <w:numFmt w:val="decimal"/>
      <w:isLgl/>
      <w:lvlText w:val="%1.%2.%3.%4.%5."/>
      <w:lvlJc w:val="left"/>
      <w:pPr>
        <w:ind w:left="1728" w:hanging="1080"/>
      </w:pPr>
      <w:rPr>
        <w:rFonts w:cs="Times New Roman" w:hint="default"/>
      </w:rPr>
    </w:lvl>
    <w:lvl w:ilvl="5">
      <w:start w:val="1"/>
      <w:numFmt w:val="decimal"/>
      <w:isLgl/>
      <w:lvlText w:val="%1.%2.%3.%4.%5.%6."/>
      <w:lvlJc w:val="left"/>
      <w:pPr>
        <w:ind w:left="2115" w:hanging="1440"/>
      </w:pPr>
      <w:rPr>
        <w:rFonts w:cs="Times New Roman" w:hint="default"/>
      </w:rPr>
    </w:lvl>
    <w:lvl w:ilvl="6">
      <w:start w:val="1"/>
      <w:numFmt w:val="decimal"/>
      <w:isLgl/>
      <w:lvlText w:val="%1.%2.%3.%4.%5.%6.%7."/>
      <w:lvlJc w:val="left"/>
      <w:pPr>
        <w:ind w:left="2502" w:hanging="1800"/>
      </w:pPr>
      <w:rPr>
        <w:rFonts w:cs="Times New Roman" w:hint="default"/>
      </w:rPr>
    </w:lvl>
    <w:lvl w:ilvl="7">
      <w:start w:val="1"/>
      <w:numFmt w:val="decimal"/>
      <w:isLgl/>
      <w:lvlText w:val="%1.%2.%3.%4.%5.%6.%7.%8."/>
      <w:lvlJc w:val="left"/>
      <w:pPr>
        <w:ind w:left="2529" w:hanging="1800"/>
      </w:pPr>
      <w:rPr>
        <w:rFonts w:cs="Times New Roman" w:hint="default"/>
      </w:rPr>
    </w:lvl>
    <w:lvl w:ilvl="8">
      <w:start w:val="1"/>
      <w:numFmt w:val="decimal"/>
      <w:isLgl/>
      <w:lvlText w:val="%1.%2.%3.%4.%5.%6.%7.%8.%9."/>
      <w:lvlJc w:val="left"/>
      <w:pPr>
        <w:ind w:left="2916" w:hanging="2160"/>
      </w:pPr>
      <w:rPr>
        <w:rFonts w:cs="Times New Roman" w:hint="default"/>
      </w:rPr>
    </w:lvl>
  </w:abstractNum>
  <w:num w:numId="1">
    <w:abstractNumId w:val="6"/>
  </w:num>
  <w:num w:numId="2">
    <w:abstractNumId w:val="5"/>
  </w:num>
  <w:num w:numId="3">
    <w:abstractNumId w:val="9"/>
  </w:num>
  <w:num w:numId="4">
    <w:abstractNumId w:val="8"/>
  </w:num>
  <w:num w:numId="5">
    <w:abstractNumId w:val="8"/>
    <w:lvlOverride w:ilvl="0">
      <w:lvl w:ilvl="0">
        <w:start w:val="1"/>
        <w:numFmt w:val="decimal"/>
        <w:lvlText w:val="%1."/>
        <w:lvlJc w:val="left"/>
        <w:pPr>
          <w:ind w:left="1414" w:hanging="705"/>
        </w:pPr>
        <w:rPr>
          <w:rFonts w:hint="default"/>
        </w:rPr>
      </w:lvl>
    </w:lvlOverride>
    <w:lvlOverride w:ilvl="1">
      <w:lvl w:ilvl="1">
        <w:start w:val="1"/>
        <w:numFmt w:val="decimal"/>
        <w:isLgl/>
        <w:lvlText w:val="%2.%1"/>
        <w:lvlJc w:val="left"/>
        <w:pPr>
          <w:ind w:left="0" w:firstLine="357"/>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6">
    <w:abstractNumId w:val="3"/>
  </w:num>
  <w:num w:numId="7">
    <w:abstractNumId w:val="4"/>
  </w:num>
  <w:num w:numId="8">
    <w:abstractNumId w:val="0"/>
  </w:num>
  <w:num w:numId="9">
    <w:abstractNumId w:val="8"/>
    <w:lvlOverride w:ilvl="0"/>
    <w:lvlOverride w:ilvl="0"/>
    <w:lvlOverride w:ilvl="0"/>
    <w:lvlOverride w:ilvl="0"/>
    <w:lvlOverride w:ilvl="0"/>
    <w:lvlOverride w:ilvl="0"/>
    <w:lvlOverride w:ilvl="0"/>
    <w:lvlOverride w:ilvl="0"/>
    <w:lvlOverride w:ilvl="0"/>
  </w:num>
  <w:num w:numId="10">
    <w:abstractNumId w:val="7"/>
  </w:num>
  <w:num w:numId="11">
    <w:abstractNumId w:val="1"/>
  </w:num>
  <w:num w:numId="12">
    <w:abstractNumId w:val="8"/>
    <w:lvlOverride w:ilvl="0">
      <w:lvl w:ilvl="0">
        <w:start w:val="1"/>
        <w:numFmt w:val="decimal"/>
        <w:lvlText w:val="%1."/>
        <w:lvlJc w:val="left"/>
        <w:pPr>
          <w:ind w:left="1414" w:hanging="705"/>
        </w:pPr>
        <w:rPr>
          <w:rFonts w:hint="default"/>
        </w:rPr>
      </w:lvl>
    </w:lvlOverride>
    <w:lvlOverride w:ilvl="1">
      <w:lvl w:ilvl="1">
        <w:start w:val="1"/>
        <w:numFmt w:val="decimal"/>
        <w:isLgl/>
        <w:lvlText w:val="%1.%2."/>
        <w:lvlJc w:val="left"/>
        <w:pPr>
          <w:ind w:left="992" w:hanging="425"/>
        </w:pPr>
        <w:rPr>
          <w:rFonts w:hint="default"/>
        </w:rPr>
      </w:lvl>
    </w:lvlOverride>
    <w:lvlOverride w:ilvl="2">
      <w:lvl w:ilvl="2">
        <w:start w:val="1"/>
        <w:numFmt w:val="decimal"/>
        <w:isLgl/>
        <w:lvlText w:val="%1.%2.%3."/>
        <w:lvlJc w:val="left"/>
        <w:pPr>
          <w:ind w:left="0" w:firstLine="397"/>
        </w:pPr>
        <w:rPr>
          <w:rFonts w:hint="default"/>
          <w:strike w:val="0"/>
        </w:rPr>
      </w:lvl>
    </w:lvlOverride>
    <w:lvlOverride w:ilvl="3">
      <w:lvl w:ilvl="3">
        <w:start w:val="1"/>
        <w:numFmt w:val="decimal"/>
        <w:isLgl/>
        <w:lvlText w:val="%1.%2.%3.%4."/>
        <w:lvlJc w:val="left"/>
        <w:pPr>
          <w:ind w:left="1789" w:hanging="1080"/>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13">
    <w:abstractNumId w:val="8"/>
    <w:lvlOverride w:ilvl="0">
      <w:lvl w:ilvl="0">
        <w:start w:val="1"/>
        <w:numFmt w:val="decimal"/>
        <w:lvlText w:val="%1."/>
        <w:lvlJc w:val="left"/>
        <w:pPr>
          <w:ind w:left="1414" w:hanging="705"/>
        </w:pPr>
        <w:rPr>
          <w:rFonts w:hint="default"/>
        </w:rPr>
      </w:lvl>
    </w:lvlOverride>
    <w:lvlOverride w:ilvl="1">
      <w:lvl w:ilvl="1">
        <w:start w:val="1"/>
        <w:numFmt w:val="decimal"/>
        <w:isLgl/>
        <w:lvlText w:val="%1.%2."/>
        <w:lvlJc w:val="left"/>
        <w:pPr>
          <w:ind w:left="992" w:hanging="425"/>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0" w:firstLine="709"/>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14">
    <w:abstractNumId w:val="8"/>
    <w:lvlOverride w:ilvl="0">
      <w:lvl w:ilvl="0">
        <w:start w:val="1"/>
        <w:numFmt w:val="decimal"/>
        <w:lvlText w:val="%1."/>
        <w:lvlJc w:val="left"/>
        <w:pPr>
          <w:ind w:left="1414" w:hanging="705"/>
        </w:pPr>
        <w:rPr>
          <w:rFonts w:hint="default"/>
        </w:rPr>
      </w:lvl>
    </w:lvlOverride>
    <w:lvlOverride w:ilvl="1">
      <w:lvl w:ilvl="1">
        <w:start w:val="1"/>
        <w:numFmt w:val="decimal"/>
        <w:isLgl/>
        <w:lvlText w:val="%1.%2."/>
        <w:lvlJc w:val="left"/>
        <w:pPr>
          <w:ind w:left="992" w:hanging="425"/>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0" w:firstLine="397"/>
        </w:pPr>
        <w:rPr>
          <w:rFonts w:hint="default"/>
        </w:rPr>
      </w:lvl>
    </w:lvlOverride>
    <w:lvlOverride w:ilvl="4">
      <w:lvl w:ilvl="4">
        <w:start w:val="1"/>
        <w:numFmt w:val="decimal"/>
        <w:isLgl/>
        <w:lvlText w:val="%1.%2.%3.%4.%5."/>
        <w:lvlJc w:val="left"/>
        <w:pPr>
          <w:ind w:left="1789" w:hanging="1080"/>
        </w:pPr>
        <w:rPr>
          <w:rFonts w:hint="default"/>
        </w:rPr>
      </w:lvl>
    </w:lvlOverride>
    <w:lvlOverride w:ilvl="5">
      <w:lvl w:ilvl="5">
        <w:start w:val="1"/>
        <w:numFmt w:val="decimal"/>
        <w:isLgl/>
        <w:lvlText w:val="%1.%2.%3.%4.%5.%6."/>
        <w:lvlJc w:val="left"/>
        <w:pPr>
          <w:ind w:left="2149" w:hanging="1440"/>
        </w:pPr>
        <w:rPr>
          <w:rFonts w:hint="default"/>
        </w:rPr>
      </w:lvl>
    </w:lvlOverride>
    <w:lvlOverride w:ilvl="6">
      <w:lvl w:ilvl="6">
        <w:start w:val="1"/>
        <w:numFmt w:val="decimal"/>
        <w:isLgl/>
        <w:lvlText w:val="%1.%2.%3.%4.%5.%6.%7."/>
        <w:lvlJc w:val="left"/>
        <w:pPr>
          <w:ind w:left="2509" w:hanging="1800"/>
        </w:pPr>
        <w:rPr>
          <w:rFonts w:hint="default"/>
        </w:rPr>
      </w:lvl>
    </w:lvlOverride>
    <w:lvlOverride w:ilvl="7">
      <w:lvl w:ilvl="7">
        <w:start w:val="1"/>
        <w:numFmt w:val="decimal"/>
        <w:isLgl/>
        <w:lvlText w:val="%1.%2.%3.%4.%5.%6.%7.%8."/>
        <w:lvlJc w:val="left"/>
        <w:pPr>
          <w:ind w:left="2509" w:hanging="1800"/>
        </w:pPr>
        <w:rPr>
          <w:rFonts w:hint="default"/>
        </w:rPr>
      </w:lvl>
    </w:lvlOverride>
    <w:lvlOverride w:ilvl="8">
      <w:lvl w:ilvl="8">
        <w:start w:val="1"/>
        <w:numFmt w:val="decimal"/>
        <w:isLgl/>
        <w:lvlText w:val="%1.%2.%3.%4.%5.%6.%7.%8.%9."/>
        <w:lvlJc w:val="left"/>
        <w:pPr>
          <w:ind w:left="2869" w:hanging="2160"/>
        </w:pPr>
        <w:rPr>
          <w:rFonts w:hint="default"/>
        </w:rPr>
      </w:lvl>
    </w:lvlOverride>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E"/>
    <w:rsid w:val="0000035C"/>
    <w:rsid w:val="000013AA"/>
    <w:rsid w:val="00002497"/>
    <w:rsid w:val="00003074"/>
    <w:rsid w:val="000038F4"/>
    <w:rsid w:val="0000417F"/>
    <w:rsid w:val="000051F6"/>
    <w:rsid w:val="0000726D"/>
    <w:rsid w:val="00015200"/>
    <w:rsid w:val="000219A9"/>
    <w:rsid w:val="000222E2"/>
    <w:rsid w:val="000226F1"/>
    <w:rsid w:val="00023CB6"/>
    <w:rsid w:val="00023CCA"/>
    <w:rsid w:val="00023D1D"/>
    <w:rsid w:val="00025C0D"/>
    <w:rsid w:val="00025E58"/>
    <w:rsid w:val="00026713"/>
    <w:rsid w:val="0003397F"/>
    <w:rsid w:val="00036AF3"/>
    <w:rsid w:val="00040222"/>
    <w:rsid w:val="00040CB7"/>
    <w:rsid w:val="0004102B"/>
    <w:rsid w:val="00041548"/>
    <w:rsid w:val="00043A55"/>
    <w:rsid w:val="00043F1B"/>
    <w:rsid w:val="00045869"/>
    <w:rsid w:val="000461B6"/>
    <w:rsid w:val="00046CBC"/>
    <w:rsid w:val="000471B1"/>
    <w:rsid w:val="00050124"/>
    <w:rsid w:val="00050D2D"/>
    <w:rsid w:val="0005107F"/>
    <w:rsid w:val="00051237"/>
    <w:rsid w:val="000531F8"/>
    <w:rsid w:val="00055601"/>
    <w:rsid w:val="000603B9"/>
    <w:rsid w:val="00061166"/>
    <w:rsid w:val="000628F3"/>
    <w:rsid w:val="000639BA"/>
    <w:rsid w:val="000710E6"/>
    <w:rsid w:val="00071AF7"/>
    <w:rsid w:val="000729DE"/>
    <w:rsid w:val="0007366F"/>
    <w:rsid w:val="00074E4D"/>
    <w:rsid w:val="00075787"/>
    <w:rsid w:val="00076684"/>
    <w:rsid w:val="000768AE"/>
    <w:rsid w:val="00080923"/>
    <w:rsid w:val="000809A6"/>
    <w:rsid w:val="00082655"/>
    <w:rsid w:val="00086761"/>
    <w:rsid w:val="000867F1"/>
    <w:rsid w:val="00094091"/>
    <w:rsid w:val="00094EC9"/>
    <w:rsid w:val="000951F5"/>
    <w:rsid w:val="000956E2"/>
    <w:rsid w:val="000968DD"/>
    <w:rsid w:val="00097253"/>
    <w:rsid w:val="000A0E8D"/>
    <w:rsid w:val="000A13D1"/>
    <w:rsid w:val="000A2E09"/>
    <w:rsid w:val="000A30A5"/>
    <w:rsid w:val="000A3293"/>
    <w:rsid w:val="000A766D"/>
    <w:rsid w:val="000A7806"/>
    <w:rsid w:val="000B1DA5"/>
    <w:rsid w:val="000B3392"/>
    <w:rsid w:val="000B3598"/>
    <w:rsid w:val="000B52F9"/>
    <w:rsid w:val="000B5CD1"/>
    <w:rsid w:val="000C15E6"/>
    <w:rsid w:val="000C1FB8"/>
    <w:rsid w:val="000C2ED9"/>
    <w:rsid w:val="000C2F0E"/>
    <w:rsid w:val="000C41FE"/>
    <w:rsid w:val="000C4502"/>
    <w:rsid w:val="000C7844"/>
    <w:rsid w:val="000D10A3"/>
    <w:rsid w:val="000D1D6E"/>
    <w:rsid w:val="000D22F0"/>
    <w:rsid w:val="000D4612"/>
    <w:rsid w:val="000D4DC2"/>
    <w:rsid w:val="000D544C"/>
    <w:rsid w:val="000E0897"/>
    <w:rsid w:val="000E164F"/>
    <w:rsid w:val="000E1822"/>
    <w:rsid w:val="000E2090"/>
    <w:rsid w:val="000E2154"/>
    <w:rsid w:val="000E5535"/>
    <w:rsid w:val="000E5A54"/>
    <w:rsid w:val="000F137E"/>
    <w:rsid w:val="000F429B"/>
    <w:rsid w:val="000F4762"/>
    <w:rsid w:val="000F4E91"/>
    <w:rsid w:val="000F506A"/>
    <w:rsid w:val="000F5481"/>
    <w:rsid w:val="000F5A17"/>
    <w:rsid w:val="000F6268"/>
    <w:rsid w:val="000F7973"/>
    <w:rsid w:val="0010154A"/>
    <w:rsid w:val="001044C0"/>
    <w:rsid w:val="00104553"/>
    <w:rsid w:val="00104657"/>
    <w:rsid w:val="0010517E"/>
    <w:rsid w:val="00106C46"/>
    <w:rsid w:val="00107F63"/>
    <w:rsid w:val="00110690"/>
    <w:rsid w:val="00111B52"/>
    <w:rsid w:val="00111BD5"/>
    <w:rsid w:val="00112D1E"/>
    <w:rsid w:val="0011354D"/>
    <w:rsid w:val="00114384"/>
    <w:rsid w:val="0011541A"/>
    <w:rsid w:val="00115779"/>
    <w:rsid w:val="001157E1"/>
    <w:rsid w:val="0011696C"/>
    <w:rsid w:val="00121824"/>
    <w:rsid w:val="00122C9C"/>
    <w:rsid w:val="00124B84"/>
    <w:rsid w:val="00124C54"/>
    <w:rsid w:val="00127391"/>
    <w:rsid w:val="00127EEE"/>
    <w:rsid w:val="0013187E"/>
    <w:rsid w:val="001319ED"/>
    <w:rsid w:val="00132B8A"/>
    <w:rsid w:val="00132BD8"/>
    <w:rsid w:val="00136280"/>
    <w:rsid w:val="00137260"/>
    <w:rsid w:val="0013751A"/>
    <w:rsid w:val="00137949"/>
    <w:rsid w:val="001409F5"/>
    <w:rsid w:val="00140F34"/>
    <w:rsid w:val="0014251B"/>
    <w:rsid w:val="0014285A"/>
    <w:rsid w:val="001441DC"/>
    <w:rsid w:val="00146E63"/>
    <w:rsid w:val="00147AA0"/>
    <w:rsid w:val="001560FC"/>
    <w:rsid w:val="00156192"/>
    <w:rsid w:val="00156FCD"/>
    <w:rsid w:val="00160E4B"/>
    <w:rsid w:val="0016170A"/>
    <w:rsid w:val="0016177C"/>
    <w:rsid w:val="001651E5"/>
    <w:rsid w:val="001656DC"/>
    <w:rsid w:val="00166E0F"/>
    <w:rsid w:val="00167164"/>
    <w:rsid w:val="00170CA5"/>
    <w:rsid w:val="0017125F"/>
    <w:rsid w:val="00172938"/>
    <w:rsid w:val="00173280"/>
    <w:rsid w:val="00173C8B"/>
    <w:rsid w:val="00174DF7"/>
    <w:rsid w:val="0017747F"/>
    <w:rsid w:val="00177B4D"/>
    <w:rsid w:val="00177DF9"/>
    <w:rsid w:val="00180D11"/>
    <w:rsid w:val="00181618"/>
    <w:rsid w:val="00182BB2"/>
    <w:rsid w:val="00183DC9"/>
    <w:rsid w:val="00184924"/>
    <w:rsid w:val="001852EC"/>
    <w:rsid w:val="00185AC4"/>
    <w:rsid w:val="00186F04"/>
    <w:rsid w:val="001879F1"/>
    <w:rsid w:val="0019255F"/>
    <w:rsid w:val="00192A33"/>
    <w:rsid w:val="00192AE8"/>
    <w:rsid w:val="00192FA7"/>
    <w:rsid w:val="001930C2"/>
    <w:rsid w:val="001968D5"/>
    <w:rsid w:val="001A3827"/>
    <w:rsid w:val="001A3BF6"/>
    <w:rsid w:val="001A4660"/>
    <w:rsid w:val="001A48D6"/>
    <w:rsid w:val="001A581E"/>
    <w:rsid w:val="001A599F"/>
    <w:rsid w:val="001A7D6D"/>
    <w:rsid w:val="001B039F"/>
    <w:rsid w:val="001B0935"/>
    <w:rsid w:val="001B0D25"/>
    <w:rsid w:val="001B349A"/>
    <w:rsid w:val="001B37C4"/>
    <w:rsid w:val="001B389A"/>
    <w:rsid w:val="001B393F"/>
    <w:rsid w:val="001C074A"/>
    <w:rsid w:val="001C112D"/>
    <w:rsid w:val="001C22D6"/>
    <w:rsid w:val="001C2650"/>
    <w:rsid w:val="001C2E8F"/>
    <w:rsid w:val="001C591C"/>
    <w:rsid w:val="001C5CC8"/>
    <w:rsid w:val="001C6B27"/>
    <w:rsid w:val="001C6E20"/>
    <w:rsid w:val="001D0457"/>
    <w:rsid w:val="001D1794"/>
    <w:rsid w:val="001D1C7F"/>
    <w:rsid w:val="001D2519"/>
    <w:rsid w:val="001D34B6"/>
    <w:rsid w:val="001D6743"/>
    <w:rsid w:val="001D7301"/>
    <w:rsid w:val="001E17B6"/>
    <w:rsid w:val="001E2367"/>
    <w:rsid w:val="001E2416"/>
    <w:rsid w:val="001E2A81"/>
    <w:rsid w:val="001E42B4"/>
    <w:rsid w:val="001E53B0"/>
    <w:rsid w:val="001E54B6"/>
    <w:rsid w:val="001E6742"/>
    <w:rsid w:val="001E75A1"/>
    <w:rsid w:val="001F0ACF"/>
    <w:rsid w:val="001F0C25"/>
    <w:rsid w:val="001F10B1"/>
    <w:rsid w:val="001F381B"/>
    <w:rsid w:val="001F7EB2"/>
    <w:rsid w:val="00202F10"/>
    <w:rsid w:val="00204168"/>
    <w:rsid w:val="00205A0A"/>
    <w:rsid w:val="00206E28"/>
    <w:rsid w:val="00206F0E"/>
    <w:rsid w:val="002079C0"/>
    <w:rsid w:val="00210A47"/>
    <w:rsid w:val="00212056"/>
    <w:rsid w:val="00212305"/>
    <w:rsid w:val="002126FD"/>
    <w:rsid w:val="00215BBC"/>
    <w:rsid w:val="002203ED"/>
    <w:rsid w:val="00223829"/>
    <w:rsid w:val="002245BD"/>
    <w:rsid w:val="002266FC"/>
    <w:rsid w:val="00226EC1"/>
    <w:rsid w:val="00226EEF"/>
    <w:rsid w:val="002328DC"/>
    <w:rsid w:val="00232CD8"/>
    <w:rsid w:val="0023433C"/>
    <w:rsid w:val="002344BD"/>
    <w:rsid w:val="002359D7"/>
    <w:rsid w:val="00235E12"/>
    <w:rsid w:val="00237000"/>
    <w:rsid w:val="00237051"/>
    <w:rsid w:val="0024033E"/>
    <w:rsid w:val="00242128"/>
    <w:rsid w:val="00242E5C"/>
    <w:rsid w:val="00244A44"/>
    <w:rsid w:val="0025112B"/>
    <w:rsid w:val="00251473"/>
    <w:rsid w:val="002522B5"/>
    <w:rsid w:val="002574F6"/>
    <w:rsid w:val="00260F70"/>
    <w:rsid w:val="00261084"/>
    <w:rsid w:val="0026149E"/>
    <w:rsid w:val="00261B53"/>
    <w:rsid w:val="00262445"/>
    <w:rsid w:val="00262531"/>
    <w:rsid w:val="0026543F"/>
    <w:rsid w:val="00266229"/>
    <w:rsid w:val="002665A2"/>
    <w:rsid w:val="00270404"/>
    <w:rsid w:val="0027057D"/>
    <w:rsid w:val="00270E1A"/>
    <w:rsid w:val="00271894"/>
    <w:rsid w:val="0027381A"/>
    <w:rsid w:val="00275185"/>
    <w:rsid w:val="00275480"/>
    <w:rsid w:val="00275A2A"/>
    <w:rsid w:val="00276281"/>
    <w:rsid w:val="00285530"/>
    <w:rsid w:val="0028668C"/>
    <w:rsid w:val="00286EC8"/>
    <w:rsid w:val="002903E2"/>
    <w:rsid w:val="00290C67"/>
    <w:rsid w:val="00291CF2"/>
    <w:rsid w:val="00291E99"/>
    <w:rsid w:val="00296868"/>
    <w:rsid w:val="00296CBB"/>
    <w:rsid w:val="00297E04"/>
    <w:rsid w:val="002A1BC3"/>
    <w:rsid w:val="002A2078"/>
    <w:rsid w:val="002A31FC"/>
    <w:rsid w:val="002A3D0D"/>
    <w:rsid w:val="002A6B9F"/>
    <w:rsid w:val="002A7EE4"/>
    <w:rsid w:val="002B1459"/>
    <w:rsid w:val="002B2408"/>
    <w:rsid w:val="002B2CCB"/>
    <w:rsid w:val="002B2E1F"/>
    <w:rsid w:val="002B2E57"/>
    <w:rsid w:val="002B6F8A"/>
    <w:rsid w:val="002B768C"/>
    <w:rsid w:val="002C422B"/>
    <w:rsid w:val="002C5ED4"/>
    <w:rsid w:val="002D00D7"/>
    <w:rsid w:val="002D16B8"/>
    <w:rsid w:val="002D1F96"/>
    <w:rsid w:val="002D3858"/>
    <w:rsid w:val="002D44D5"/>
    <w:rsid w:val="002D4944"/>
    <w:rsid w:val="002D5284"/>
    <w:rsid w:val="002E3995"/>
    <w:rsid w:val="002E4891"/>
    <w:rsid w:val="002E6E40"/>
    <w:rsid w:val="002E7C60"/>
    <w:rsid w:val="002F01D7"/>
    <w:rsid w:val="002F02E6"/>
    <w:rsid w:val="002F0C38"/>
    <w:rsid w:val="002F17C1"/>
    <w:rsid w:val="002F2C9F"/>
    <w:rsid w:val="002F2D05"/>
    <w:rsid w:val="002F43D7"/>
    <w:rsid w:val="002F701F"/>
    <w:rsid w:val="002F7E24"/>
    <w:rsid w:val="0030093C"/>
    <w:rsid w:val="003028BE"/>
    <w:rsid w:val="00302917"/>
    <w:rsid w:val="00303376"/>
    <w:rsid w:val="00303387"/>
    <w:rsid w:val="003059AB"/>
    <w:rsid w:val="003061D9"/>
    <w:rsid w:val="00307441"/>
    <w:rsid w:val="003078F7"/>
    <w:rsid w:val="00307FCE"/>
    <w:rsid w:val="00313798"/>
    <w:rsid w:val="00313B56"/>
    <w:rsid w:val="0031466A"/>
    <w:rsid w:val="00315D8B"/>
    <w:rsid w:val="00315E5C"/>
    <w:rsid w:val="00315E79"/>
    <w:rsid w:val="00316EFD"/>
    <w:rsid w:val="0031742A"/>
    <w:rsid w:val="00317570"/>
    <w:rsid w:val="003210D2"/>
    <w:rsid w:val="003227D4"/>
    <w:rsid w:val="003232FD"/>
    <w:rsid w:val="003253D9"/>
    <w:rsid w:val="00325D42"/>
    <w:rsid w:val="0033045E"/>
    <w:rsid w:val="0033312E"/>
    <w:rsid w:val="00333AB1"/>
    <w:rsid w:val="00343D39"/>
    <w:rsid w:val="0034433F"/>
    <w:rsid w:val="003449A4"/>
    <w:rsid w:val="00345AB3"/>
    <w:rsid w:val="0034681A"/>
    <w:rsid w:val="00347985"/>
    <w:rsid w:val="0035275A"/>
    <w:rsid w:val="00360577"/>
    <w:rsid w:val="003619BB"/>
    <w:rsid w:val="00361B06"/>
    <w:rsid w:val="0036233F"/>
    <w:rsid w:val="00364C81"/>
    <w:rsid w:val="00367DE1"/>
    <w:rsid w:val="003705AD"/>
    <w:rsid w:val="00371FEB"/>
    <w:rsid w:val="00372530"/>
    <w:rsid w:val="003745C6"/>
    <w:rsid w:val="00374969"/>
    <w:rsid w:val="00376362"/>
    <w:rsid w:val="00376F6F"/>
    <w:rsid w:val="00377B48"/>
    <w:rsid w:val="00380D25"/>
    <w:rsid w:val="003812CC"/>
    <w:rsid w:val="00381984"/>
    <w:rsid w:val="00381E9D"/>
    <w:rsid w:val="00384586"/>
    <w:rsid w:val="00385FC1"/>
    <w:rsid w:val="003877B0"/>
    <w:rsid w:val="003878CF"/>
    <w:rsid w:val="00393FB0"/>
    <w:rsid w:val="00394E98"/>
    <w:rsid w:val="00395DA5"/>
    <w:rsid w:val="00397EA3"/>
    <w:rsid w:val="003A03A4"/>
    <w:rsid w:val="003A4CCB"/>
    <w:rsid w:val="003A62A8"/>
    <w:rsid w:val="003B060B"/>
    <w:rsid w:val="003B22F2"/>
    <w:rsid w:val="003B234C"/>
    <w:rsid w:val="003B3BBB"/>
    <w:rsid w:val="003B46B4"/>
    <w:rsid w:val="003B56E0"/>
    <w:rsid w:val="003B5DDD"/>
    <w:rsid w:val="003B6AF9"/>
    <w:rsid w:val="003C1050"/>
    <w:rsid w:val="003C2EAD"/>
    <w:rsid w:val="003C54F2"/>
    <w:rsid w:val="003C5910"/>
    <w:rsid w:val="003D027E"/>
    <w:rsid w:val="003D1DC2"/>
    <w:rsid w:val="003D2122"/>
    <w:rsid w:val="003D2BC8"/>
    <w:rsid w:val="003D4086"/>
    <w:rsid w:val="003D5155"/>
    <w:rsid w:val="003D75AB"/>
    <w:rsid w:val="003D773C"/>
    <w:rsid w:val="003D7F34"/>
    <w:rsid w:val="003E3246"/>
    <w:rsid w:val="003E359F"/>
    <w:rsid w:val="003E6378"/>
    <w:rsid w:val="003E6D96"/>
    <w:rsid w:val="003E6E74"/>
    <w:rsid w:val="003F05D3"/>
    <w:rsid w:val="003F1CBA"/>
    <w:rsid w:val="003F683A"/>
    <w:rsid w:val="0040098E"/>
    <w:rsid w:val="00401310"/>
    <w:rsid w:val="004023F7"/>
    <w:rsid w:val="0040345D"/>
    <w:rsid w:val="004041A6"/>
    <w:rsid w:val="00406240"/>
    <w:rsid w:val="0041154F"/>
    <w:rsid w:val="004146AD"/>
    <w:rsid w:val="004162C6"/>
    <w:rsid w:val="00416F41"/>
    <w:rsid w:val="004172BC"/>
    <w:rsid w:val="0041769E"/>
    <w:rsid w:val="004223E5"/>
    <w:rsid w:val="0042385A"/>
    <w:rsid w:val="00424FC5"/>
    <w:rsid w:val="00430257"/>
    <w:rsid w:val="00430CB3"/>
    <w:rsid w:val="00431228"/>
    <w:rsid w:val="00433669"/>
    <w:rsid w:val="00435137"/>
    <w:rsid w:val="00436B93"/>
    <w:rsid w:val="00437246"/>
    <w:rsid w:val="0043774C"/>
    <w:rsid w:val="00440648"/>
    <w:rsid w:val="00440DA1"/>
    <w:rsid w:val="00441CD3"/>
    <w:rsid w:val="00443396"/>
    <w:rsid w:val="00443AEC"/>
    <w:rsid w:val="00443D0E"/>
    <w:rsid w:val="00445A02"/>
    <w:rsid w:val="004478D3"/>
    <w:rsid w:val="004478DA"/>
    <w:rsid w:val="0045043F"/>
    <w:rsid w:val="00450E45"/>
    <w:rsid w:val="0045277C"/>
    <w:rsid w:val="004538C1"/>
    <w:rsid w:val="00454EE9"/>
    <w:rsid w:val="00455901"/>
    <w:rsid w:val="00455DFF"/>
    <w:rsid w:val="00456F9B"/>
    <w:rsid w:val="0046294A"/>
    <w:rsid w:val="00462F3B"/>
    <w:rsid w:val="00473DE1"/>
    <w:rsid w:val="00475E0D"/>
    <w:rsid w:val="00476506"/>
    <w:rsid w:val="004767BB"/>
    <w:rsid w:val="00476EE6"/>
    <w:rsid w:val="00476F03"/>
    <w:rsid w:val="00480A3C"/>
    <w:rsid w:val="00481331"/>
    <w:rsid w:val="0048471A"/>
    <w:rsid w:val="00486BF8"/>
    <w:rsid w:val="00487DB9"/>
    <w:rsid w:val="00493CFB"/>
    <w:rsid w:val="004941C1"/>
    <w:rsid w:val="00494847"/>
    <w:rsid w:val="00494D8D"/>
    <w:rsid w:val="00494D90"/>
    <w:rsid w:val="00495583"/>
    <w:rsid w:val="00495DF0"/>
    <w:rsid w:val="004966D0"/>
    <w:rsid w:val="00496C60"/>
    <w:rsid w:val="004977C6"/>
    <w:rsid w:val="004A35D4"/>
    <w:rsid w:val="004A3632"/>
    <w:rsid w:val="004A4F3D"/>
    <w:rsid w:val="004A5538"/>
    <w:rsid w:val="004A5BB2"/>
    <w:rsid w:val="004A77AC"/>
    <w:rsid w:val="004B03A1"/>
    <w:rsid w:val="004B1981"/>
    <w:rsid w:val="004B1D33"/>
    <w:rsid w:val="004B495B"/>
    <w:rsid w:val="004B546F"/>
    <w:rsid w:val="004B66AC"/>
    <w:rsid w:val="004B6B5E"/>
    <w:rsid w:val="004B6FB5"/>
    <w:rsid w:val="004B73CC"/>
    <w:rsid w:val="004B78AD"/>
    <w:rsid w:val="004C13B8"/>
    <w:rsid w:val="004C2153"/>
    <w:rsid w:val="004C25B3"/>
    <w:rsid w:val="004C29C8"/>
    <w:rsid w:val="004C2D6C"/>
    <w:rsid w:val="004C415E"/>
    <w:rsid w:val="004C6D6B"/>
    <w:rsid w:val="004C7BA6"/>
    <w:rsid w:val="004C7C32"/>
    <w:rsid w:val="004D3659"/>
    <w:rsid w:val="004D4E14"/>
    <w:rsid w:val="004D5299"/>
    <w:rsid w:val="004D6F76"/>
    <w:rsid w:val="004E27A8"/>
    <w:rsid w:val="004E2844"/>
    <w:rsid w:val="004E320E"/>
    <w:rsid w:val="004E483E"/>
    <w:rsid w:val="004E552A"/>
    <w:rsid w:val="004E62F3"/>
    <w:rsid w:val="004F022B"/>
    <w:rsid w:val="004F0C85"/>
    <w:rsid w:val="004F17BA"/>
    <w:rsid w:val="004F2FAD"/>
    <w:rsid w:val="004F3A8F"/>
    <w:rsid w:val="004F60FE"/>
    <w:rsid w:val="004F6427"/>
    <w:rsid w:val="00500619"/>
    <w:rsid w:val="00503417"/>
    <w:rsid w:val="00505690"/>
    <w:rsid w:val="00506EE7"/>
    <w:rsid w:val="00510812"/>
    <w:rsid w:val="00510A7D"/>
    <w:rsid w:val="00510EF8"/>
    <w:rsid w:val="00512147"/>
    <w:rsid w:val="00512E8D"/>
    <w:rsid w:val="00513DB5"/>
    <w:rsid w:val="00514359"/>
    <w:rsid w:val="0051574B"/>
    <w:rsid w:val="00515938"/>
    <w:rsid w:val="00515A05"/>
    <w:rsid w:val="00515A1C"/>
    <w:rsid w:val="00516FFA"/>
    <w:rsid w:val="00517296"/>
    <w:rsid w:val="00517519"/>
    <w:rsid w:val="00520F5A"/>
    <w:rsid w:val="005217EB"/>
    <w:rsid w:val="005227D2"/>
    <w:rsid w:val="00522827"/>
    <w:rsid w:val="005246C2"/>
    <w:rsid w:val="00526F81"/>
    <w:rsid w:val="00527BC2"/>
    <w:rsid w:val="00530D7F"/>
    <w:rsid w:val="0053267C"/>
    <w:rsid w:val="005340DC"/>
    <w:rsid w:val="00534C6B"/>
    <w:rsid w:val="0053552C"/>
    <w:rsid w:val="00535C2C"/>
    <w:rsid w:val="00536F24"/>
    <w:rsid w:val="00537954"/>
    <w:rsid w:val="00543193"/>
    <w:rsid w:val="00545E9F"/>
    <w:rsid w:val="00546561"/>
    <w:rsid w:val="005505A1"/>
    <w:rsid w:val="00553024"/>
    <w:rsid w:val="00553B44"/>
    <w:rsid w:val="0055451A"/>
    <w:rsid w:val="0055478E"/>
    <w:rsid w:val="00554C9B"/>
    <w:rsid w:val="005552B1"/>
    <w:rsid w:val="0056148F"/>
    <w:rsid w:val="00564049"/>
    <w:rsid w:val="005645E1"/>
    <w:rsid w:val="00565BE0"/>
    <w:rsid w:val="0056723C"/>
    <w:rsid w:val="00567373"/>
    <w:rsid w:val="00567682"/>
    <w:rsid w:val="005701BA"/>
    <w:rsid w:val="00572018"/>
    <w:rsid w:val="00572B62"/>
    <w:rsid w:val="005732A9"/>
    <w:rsid w:val="00573CF0"/>
    <w:rsid w:val="005746DA"/>
    <w:rsid w:val="00574C84"/>
    <w:rsid w:val="00574CB6"/>
    <w:rsid w:val="00581E6B"/>
    <w:rsid w:val="005834CA"/>
    <w:rsid w:val="005901F4"/>
    <w:rsid w:val="00590555"/>
    <w:rsid w:val="00591796"/>
    <w:rsid w:val="00592F71"/>
    <w:rsid w:val="005930B5"/>
    <w:rsid w:val="005933B8"/>
    <w:rsid w:val="005933C7"/>
    <w:rsid w:val="00593993"/>
    <w:rsid w:val="00593ED2"/>
    <w:rsid w:val="00596C7E"/>
    <w:rsid w:val="00596D97"/>
    <w:rsid w:val="00596F1D"/>
    <w:rsid w:val="005A26AF"/>
    <w:rsid w:val="005A3073"/>
    <w:rsid w:val="005A3464"/>
    <w:rsid w:val="005A4646"/>
    <w:rsid w:val="005A4DF6"/>
    <w:rsid w:val="005A56C6"/>
    <w:rsid w:val="005A5AE6"/>
    <w:rsid w:val="005A7818"/>
    <w:rsid w:val="005A7BF1"/>
    <w:rsid w:val="005B027D"/>
    <w:rsid w:val="005B03B4"/>
    <w:rsid w:val="005B0A12"/>
    <w:rsid w:val="005B3C30"/>
    <w:rsid w:val="005B42C5"/>
    <w:rsid w:val="005B57E1"/>
    <w:rsid w:val="005B69F2"/>
    <w:rsid w:val="005B6F07"/>
    <w:rsid w:val="005B77EF"/>
    <w:rsid w:val="005B78F9"/>
    <w:rsid w:val="005C058B"/>
    <w:rsid w:val="005C4748"/>
    <w:rsid w:val="005C4A5E"/>
    <w:rsid w:val="005C4B3B"/>
    <w:rsid w:val="005C584C"/>
    <w:rsid w:val="005C5FA6"/>
    <w:rsid w:val="005C64D3"/>
    <w:rsid w:val="005C7DB3"/>
    <w:rsid w:val="005D140C"/>
    <w:rsid w:val="005D2795"/>
    <w:rsid w:val="005D2F6C"/>
    <w:rsid w:val="005D4557"/>
    <w:rsid w:val="005D4798"/>
    <w:rsid w:val="005D5257"/>
    <w:rsid w:val="005D5495"/>
    <w:rsid w:val="005D5A87"/>
    <w:rsid w:val="005D6A0D"/>
    <w:rsid w:val="005E0755"/>
    <w:rsid w:val="005E15CC"/>
    <w:rsid w:val="005E17A7"/>
    <w:rsid w:val="005E2E77"/>
    <w:rsid w:val="005E312E"/>
    <w:rsid w:val="005E5A52"/>
    <w:rsid w:val="005E5C6D"/>
    <w:rsid w:val="005E5DF0"/>
    <w:rsid w:val="005F00B0"/>
    <w:rsid w:val="005F07C2"/>
    <w:rsid w:val="005F7257"/>
    <w:rsid w:val="00600A73"/>
    <w:rsid w:val="00601D13"/>
    <w:rsid w:val="00601E64"/>
    <w:rsid w:val="00601F34"/>
    <w:rsid w:val="006027FA"/>
    <w:rsid w:val="00602FE5"/>
    <w:rsid w:val="0060307F"/>
    <w:rsid w:val="006046E2"/>
    <w:rsid w:val="0061041D"/>
    <w:rsid w:val="006113A2"/>
    <w:rsid w:val="006113EA"/>
    <w:rsid w:val="006138B2"/>
    <w:rsid w:val="006146CA"/>
    <w:rsid w:val="0061504A"/>
    <w:rsid w:val="006154C1"/>
    <w:rsid w:val="006162A0"/>
    <w:rsid w:val="00616E8D"/>
    <w:rsid w:val="00617558"/>
    <w:rsid w:val="0061799C"/>
    <w:rsid w:val="00620773"/>
    <w:rsid w:val="00623583"/>
    <w:rsid w:val="00623F38"/>
    <w:rsid w:val="00624FB0"/>
    <w:rsid w:val="0062531D"/>
    <w:rsid w:val="0062686A"/>
    <w:rsid w:val="00626DA1"/>
    <w:rsid w:val="00627AC6"/>
    <w:rsid w:val="0063171B"/>
    <w:rsid w:val="00632F24"/>
    <w:rsid w:val="0063347C"/>
    <w:rsid w:val="006334BC"/>
    <w:rsid w:val="00634CE9"/>
    <w:rsid w:val="006352A1"/>
    <w:rsid w:val="0064097B"/>
    <w:rsid w:val="00640FCE"/>
    <w:rsid w:val="0064179A"/>
    <w:rsid w:val="00641E3F"/>
    <w:rsid w:val="006436F4"/>
    <w:rsid w:val="00644B95"/>
    <w:rsid w:val="006452EB"/>
    <w:rsid w:val="00646B28"/>
    <w:rsid w:val="00646DFD"/>
    <w:rsid w:val="00646E61"/>
    <w:rsid w:val="00646FB8"/>
    <w:rsid w:val="00647E24"/>
    <w:rsid w:val="00650212"/>
    <w:rsid w:val="0065215F"/>
    <w:rsid w:val="0065282A"/>
    <w:rsid w:val="00653481"/>
    <w:rsid w:val="006547EB"/>
    <w:rsid w:val="00656355"/>
    <w:rsid w:val="00656CEB"/>
    <w:rsid w:val="006619F5"/>
    <w:rsid w:val="0066353C"/>
    <w:rsid w:val="006700A5"/>
    <w:rsid w:val="00670C65"/>
    <w:rsid w:val="00672FA2"/>
    <w:rsid w:val="00674569"/>
    <w:rsid w:val="00674864"/>
    <w:rsid w:val="00674B82"/>
    <w:rsid w:val="00674ED0"/>
    <w:rsid w:val="00675531"/>
    <w:rsid w:val="006755F6"/>
    <w:rsid w:val="0067561D"/>
    <w:rsid w:val="00677ADC"/>
    <w:rsid w:val="00683BD0"/>
    <w:rsid w:val="00684600"/>
    <w:rsid w:val="006847D4"/>
    <w:rsid w:val="00684A2A"/>
    <w:rsid w:val="00684FBE"/>
    <w:rsid w:val="00685547"/>
    <w:rsid w:val="0069209C"/>
    <w:rsid w:val="00692D52"/>
    <w:rsid w:val="00693A18"/>
    <w:rsid w:val="006947C2"/>
    <w:rsid w:val="0069765B"/>
    <w:rsid w:val="006A0C7F"/>
    <w:rsid w:val="006A14E2"/>
    <w:rsid w:val="006A2B85"/>
    <w:rsid w:val="006A45E0"/>
    <w:rsid w:val="006A69DE"/>
    <w:rsid w:val="006A7D10"/>
    <w:rsid w:val="006B14F7"/>
    <w:rsid w:val="006B1D5D"/>
    <w:rsid w:val="006B2B22"/>
    <w:rsid w:val="006B3998"/>
    <w:rsid w:val="006B6D74"/>
    <w:rsid w:val="006B7F2B"/>
    <w:rsid w:val="006B7FA7"/>
    <w:rsid w:val="006C251B"/>
    <w:rsid w:val="006C3C62"/>
    <w:rsid w:val="006C54E2"/>
    <w:rsid w:val="006C68B1"/>
    <w:rsid w:val="006C76DC"/>
    <w:rsid w:val="006D098B"/>
    <w:rsid w:val="006D208B"/>
    <w:rsid w:val="006D3352"/>
    <w:rsid w:val="006D50B5"/>
    <w:rsid w:val="006D5598"/>
    <w:rsid w:val="006D569F"/>
    <w:rsid w:val="006D6B73"/>
    <w:rsid w:val="006D78C1"/>
    <w:rsid w:val="006E329A"/>
    <w:rsid w:val="006E3697"/>
    <w:rsid w:val="006E566C"/>
    <w:rsid w:val="006F1548"/>
    <w:rsid w:val="006F1571"/>
    <w:rsid w:val="006F1E9F"/>
    <w:rsid w:val="006F5030"/>
    <w:rsid w:val="006F5194"/>
    <w:rsid w:val="006F66EE"/>
    <w:rsid w:val="007004DF"/>
    <w:rsid w:val="00700B12"/>
    <w:rsid w:val="00703B78"/>
    <w:rsid w:val="00704036"/>
    <w:rsid w:val="00704E77"/>
    <w:rsid w:val="007072DC"/>
    <w:rsid w:val="007079BB"/>
    <w:rsid w:val="00707E91"/>
    <w:rsid w:val="007122B6"/>
    <w:rsid w:val="00712308"/>
    <w:rsid w:val="00714433"/>
    <w:rsid w:val="007179AB"/>
    <w:rsid w:val="007251BF"/>
    <w:rsid w:val="00727147"/>
    <w:rsid w:val="00731892"/>
    <w:rsid w:val="00731A02"/>
    <w:rsid w:val="00731AC6"/>
    <w:rsid w:val="0073303C"/>
    <w:rsid w:val="00733B46"/>
    <w:rsid w:val="00733F3B"/>
    <w:rsid w:val="00735B5D"/>
    <w:rsid w:val="007368BE"/>
    <w:rsid w:val="00736CC4"/>
    <w:rsid w:val="00743AEF"/>
    <w:rsid w:val="007446AC"/>
    <w:rsid w:val="00745CA0"/>
    <w:rsid w:val="00747D2D"/>
    <w:rsid w:val="00750C9D"/>
    <w:rsid w:val="00751068"/>
    <w:rsid w:val="007523F0"/>
    <w:rsid w:val="00753A84"/>
    <w:rsid w:val="00756BD4"/>
    <w:rsid w:val="00757108"/>
    <w:rsid w:val="00760753"/>
    <w:rsid w:val="00760765"/>
    <w:rsid w:val="00760A4D"/>
    <w:rsid w:val="00760F56"/>
    <w:rsid w:val="00761523"/>
    <w:rsid w:val="00762CDB"/>
    <w:rsid w:val="00765001"/>
    <w:rsid w:val="00766451"/>
    <w:rsid w:val="007673FB"/>
    <w:rsid w:val="00767D7B"/>
    <w:rsid w:val="007717D0"/>
    <w:rsid w:val="007755DD"/>
    <w:rsid w:val="007761C3"/>
    <w:rsid w:val="0077797E"/>
    <w:rsid w:val="0078233E"/>
    <w:rsid w:val="00783BE6"/>
    <w:rsid w:val="00784C25"/>
    <w:rsid w:val="00785CDD"/>
    <w:rsid w:val="00786846"/>
    <w:rsid w:val="007913E4"/>
    <w:rsid w:val="00791477"/>
    <w:rsid w:val="007918E5"/>
    <w:rsid w:val="00792F70"/>
    <w:rsid w:val="007964A4"/>
    <w:rsid w:val="007966BD"/>
    <w:rsid w:val="007A0C42"/>
    <w:rsid w:val="007A47FF"/>
    <w:rsid w:val="007A4A64"/>
    <w:rsid w:val="007A58F1"/>
    <w:rsid w:val="007A5BB2"/>
    <w:rsid w:val="007A690E"/>
    <w:rsid w:val="007A7612"/>
    <w:rsid w:val="007B45A3"/>
    <w:rsid w:val="007B5D04"/>
    <w:rsid w:val="007B69BD"/>
    <w:rsid w:val="007C35D9"/>
    <w:rsid w:val="007C4314"/>
    <w:rsid w:val="007C4772"/>
    <w:rsid w:val="007C5B5E"/>
    <w:rsid w:val="007C7D4D"/>
    <w:rsid w:val="007D333F"/>
    <w:rsid w:val="007D4E6C"/>
    <w:rsid w:val="007D5539"/>
    <w:rsid w:val="007E1EAD"/>
    <w:rsid w:val="007E1FF6"/>
    <w:rsid w:val="007E64EE"/>
    <w:rsid w:val="007F0232"/>
    <w:rsid w:val="007F11D1"/>
    <w:rsid w:val="007F3ADD"/>
    <w:rsid w:val="007F3E43"/>
    <w:rsid w:val="007F40DA"/>
    <w:rsid w:val="007F4A9C"/>
    <w:rsid w:val="007F5754"/>
    <w:rsid w:val="008003F9"/>
    <w:rsid w:val="00802792"/>
    <w:rsid w:val="008039B6"/>
    <w:rsid w:val="00803FAE"/>
    <w:rsid w:val="00805B3B"/>
    <w:rsid w:val="00807AE0"/>
    <w:rsid w:val="0081075D"/>
    <w:rsid w:val="00810AD3"/>
    <w:rsid w:val="00812675"/>
    <w:rsid w:val="00812935"/>
    <w:rsid w:val="00812BA0"/>
    <w:rsid w:val="00813666"/>
    <w:rsid w:val="008143E0"/>
    <w:rsid w:val="00816D7E"/>
    <w:rsid w:val="00817746"/>
    <w:rsid w:val="00817EB4"/>
    <w:rsid w:val="008201AF"/>
    <w:rsid w:val="00820D19"/>
    <w:rsid w:val="008217AB"/>
    <w:rsid w:val="008217CF"/>
    <w:rsid w:val="00821F6E"/>
    <w:rsid w:val="008233CE"/>
    <w:rsid w:val="008237E8"/>
    <w:rsid w:val="00823F10"/>
    <w:rsid w:val="0082427A"/>
    <w:rsid w:val="00825262"/>
    <w:rsid w:val="0082528B"/>
    <w:rsid w:val="00830CBF"/>
    <w:rsid w:val="008324A6"/>
    <w:rsid w:val="00832B93"/>
    <w:rsid w:val="00833619"/>
    <w:rsid w:val="00833BBD"/>
    <w:rsid w:val="00834145"/>
    <w:rsid w:val="0083431C"/>
    <w:rsid w:val="0083515B"/>
    <w:rsid w:val="0083631F"/>
    <w:rsid w:val="0083679A"/>
    <w:rsid w:val="00836AB5"/>
    <w:rsid w:val="00837E55"/>
    <w:rsid w:val="00841195"/>
    <w:rsid w:val="008428EB"/>
    <w:rsid w:val="00843123"/>
    <w:rsid w:val="00843CDC"/>
    <w:rsid w:val="008441F3"/>
    <w:rsid w:val="00844862"/>
    <w:rsid w:val="00847356"/>
    <w:rsid w:val="0085060C"/>
    <w:rsid w:val="00850A15"/>
    <w:rsid w:val="00851860"/>
    <w:rsid w:val="00851F3B"/>
    <w:rsid w:val="0085236F"/>
    <w:rsid w:val="0085384A"/>
    <w:rsid w:val="00853C9A"/>
    <w:rsid w:val="00854E04"/>
    <w:rsid w:val="00855887"/>
    <w:rsid w:val="008575D3"/>
    <w:rsid w:val="00860A79"/>
    <w:rsid w:val="00861DC8"/>
    <w:rsid w:val="00861E90"/>
    <w:rsid w:val="00862FBB"/>
    <w:rsid w:val="008638C1"/>
    <w:rsid w:val="0086628E"/>
    <w:rsid w:val="00867884"/>
    <w:rsid w:val="008679BC"/>
    <w:rsid w:val="00867EE9"/>
    <w:rsid w:val="00870091"/>
    <w:rsid w:val="00870B0C"/>
    <w:rsid w:val="00872AA1"/>
    <w:rsid w:val="00873971"/>
    <w:rsid w:val="008744B2"/>
    <w:rsid w:val="00876864"/>
    <w:rsid w:val="00876A26"/>
    <w:rsid w:val="0088268B"/>
    <w:rsid w:val="00884645"/>
    <w:rsid w:val="008846B1"/>
    <w:rsid w:val="008867B0"/>
    <w:rsid w:val="00887F9B"/>
    <w:rsid w:val="00891540"/>
    <w:rsid w:val="00894926"/>
    <w:rsid w:val="0089564C"/>
    <w:rsid w:val="00896E22"/>
    <w:rsid w:val="00897BE2"/>
    <w:rsid w:val="008A01C4"/>
    <w:rsid w:val="008A07C8"/>
    <w:rsid w:val="008A2217"/>
    <w:rsid w:val="008A23D9"/>
    <w:rsid w:val="008A258D"/>
    <w:rsid w:val="008A2AEF"/>
    <w:rsid w:val="008A476D"/>
    <w:rsid w:val="008A52A2"/>
    <w:rsid w:val="008A5D53"/>
    <w:rsid w:val="008A64D4"/>
    <w:rsid w:val="008A6CE8"/>
    <w:rsid w:val="008B116F"/>
    <w:rsid w:val="008B1659"/>
    <w:rsid w:val="008B2D37"/>
    <w:rsid w:val="008B526D"/>
    <w:rsid w:val="008B5886"/>
    <w:rsid w:val="008B7E95"/>
    <w:rsid w:val="008C245B"/>
    <w:rsid w:val="008C5244"/>
    <w:rsid w:val="008C5320"/>
    <w:rsid w:val="008C6120"/>
    <w:rsid w:val="008C63CE"/>
    <w:rsid w:val="008C71E7"/>
    <w:rsid w:val="008C7766"/>
    <w:rsid w:val="008D179F"/>
    <w:rsid w:val="008D2D12"/>
    <w:rsid w:val="008D3995"/>
    <w:rsid w:val="008D41B8"/>
    <w:rsid w:val="008D683E"/>
    <w:rsid w:val="008E258F"/>
    <w:rsid w:val="008E30FF"/>
    <w:rsid w:val="008E4CED"/>
    <w:rsid w:val="008E7FAE"/>
    <w:rsid w:val="008F0663"/>
    <w:rsid w:val="008F1B84"/>
    <w:rsid w:val="008F2B3B"/>
    <w:rsid w:val="008F2E4C"/>
    <w:rsid w:val="008F38ED"/>
    <w:rsid w:val="00900591"/>
    <w:rsid w:val="0090143A"/>
    <w:rsid w:val="00902567"/>
    <w:rsid w:val="009069BB"/>
    <w:rsid w:val="00906B5C"/>
    <w:rsid w:val="0091189B"/>
    <w:rsid w:val="00911CD8"/>
    <w:rsid w:val="00912A6E"/>
    <w:rsid w:val="00915F33"/>
    <w:rsid w:val="009164F9"/>
    <w:rsid w:val="009167D5"/>
    <w:rsid w:val="00916BA4"/>
    <w:rsid w:val="00917FB3"/>
    <w:rsid w:val="00921A97"/>
    <w:rsid w:val="009241CE"/>
    <w:rsid w:val="009255EF"/>
    <w:rsid w:val="0092641F"/>
    <w:rsid w:val="00926761"/>
    <w:rsid w:val="00926EE8"/>
    <w:rsid w:val="009302E6"/>
    <w:rsid w:val="00931735"/>
    <w:rsid w:val="00931804"/>
    <w:rsid w:val="009336C5"/>
    <w:rsid w:val="009358FD"/>
    <w:rsid w:val="009361EB"/>
    <w:rsid w:val="009364B7"/>
    <w:rsid w:val="009411EA"/>
    <w:rsid w:val="009471E3"/>
    <w:rsid w:val="00947E79"/>
    <w:rsid w:val="00953D04"/>
    <w:rsid w:val="009551F2"/>
    <w:rsid w:val="00955351"/>
    <w:rsid w:val="00955CA9"/>
    <w:rsid w:val="00955D9A"/>
    <w:rsid w:val="009562CF"/>
    <w:rsid w:val="009668A0"/>
    <w:rsid w:val="00967C25"/>
    <w:rsid w:val="00970A66"/>
    <w:rsid w:val="009712B7"/>
    <w:rsid w:val="00974103"/>
    <w:rsid w:val="0097571F"/>
    <w:rsid w:val="00977332"/>
    <w:rsid w:val="00980E0D"/>
    <w:rsid w:val="009818F6"/>
    <w:rsid w:val="00983216"/>
    <w:rsid w:val="009835EB"/>
    <w:rsid w:val="0098463D"/>
    <w:rsid w:val="00984FA6"/>
    <w:rsid w:val="00984FD6"/>
    <w:rsid w:val="00985374"/>
    <w:rsid w:val="00986108"/>
    <w:rsid w:val="00986C3B"/>
    <w:rsid w:val="00987CDB"/>
    <w:rsid w:val="00990507"/>
    <w:rsid w:val="00992F9C"/>
    <w:rsid w:val="00993037"/>
    <w:rsid w:val="0099361D"/>
    <w:rsid w:val="0099444A"/>
    <w:rsid w:val="0099643C"/>
    <w:rsid w:val="00996486"/>
    <w:rsid w:val="00997914"/>
    <w:rsid w:val="009A0C1C"/>
    <w:rsid w:val="009A38A2"/>
    <w:rsid w:val="009A39F1"/>
    <w:rsid w:val="009A3DF6"/>
    <w:rsid w:val="009A3E93"/>
    <w:rsid w:val="009A4DFB"/>
    <w:rsid w:val="009A6C2A"/>
    <w:rsid w:val="009A7B88"/>
    <w:rsid w:val="009B2C86"/>
    <w:rsid w:val="009B46C0"/>
    <w:rsid w:val="009C0EB0"/>
    <w:rsid w:val="009C19A2"/>
    <w:rsid w:val="009C21BC"/>
    <w:rsid w:val="009C2B43"/>
    <w:rsid w:val="009C306A"/>
    <w:rsid w:val="009C32D0"/>
    <w:rsid w:val="009C5BEE"/>
    <w:rsid w:val="009C75DE"/>
    <w:rsid w:val="009C798D"/>
    <w:rsid w:val="009C7BBE"/>
    <w:rsid w:val="009D07F3"/>
    <w:rsid w:val="009D1104"/>
    <w:rsid w:val="009D1ABC"/>
    <w:rsid w:val="009D2130"/>
    <w:rsid w:val="009D308A"/>
    <w:rsid w:val="009D4415"/>
    <w:rsid w:val="009D52E0"/>
    <w:rsid w:val="009D691B"/>
    <w:rsid w:val="009D7A63"/>
    <w:rsid w:val="009E24CC"/>
    <w:rsid w:val="009E3E39"/>
    <w:rsid w:val="009E5FC2"/>
    <w:rsid w:val="009E749F"/>
    <w:rsid w:val="009F0861"/>
    <w:rsid w:val="009F0BD0"/>
    <w:rsid w:val="009F0D40"/>
    <w:rsid w:val="009F1401"/>
    <w:rsid w:val="009F4522"/>
    <w:rsid w:val="009F6442"/>
    <w:rsid w:val="009F6CF7"/>
    <w:rsid w:val="009F76DD"/>
    <w:rsid w:val="009F7777"/>
    <w:rsid w:val="009F7FB5"/>
    <w:rsid w:val="00A0038C"/>
    <w:rsid w:val="00A0069F"/>
    <w:rsid w:val="00A014AB"/>
    <w:rsid w:val="00A017E4"/>
    <w:rsid w:val="00A025C4"/>
    <w:rsid w:val="00A02AA9"/>
    <w:rsid w:val="00A02DB4"/>
    <w:rsid w:val="00A02F1D"/>
    <w:rsid w:val="00A038C7"/>
    <w:rsid w:val="00A04735"/>
    <w:rsid w:val="00A056CC"/>
    <w:rsid w:val="00A06248"/>
    <w:rsid w:val="00A066C9"/>
    <w:rsid w:val="00A06816"/>
    <w:rsid w:val="00A1081A"/>
    <w:rsid w:val="00A12149"/>
    <w:rsid w:val="00A14D1C"/>
    <w:rsid w:val="00A14D7C"/>
    <w:rsid w:val="00A161A9"/>
    <w:rsid w:val="00A16D57"/>
    <w:rsid w:val="00A17748"/>
    <w:rsid w:val="00A177AA"/>
    <w:rsid w:val="00A20558"/>
    <w:rsid w:val="00A2250A"/>
    <w:rsid w:val="00A24B9F"/>
    <w:rsid w:val="00A24EF3"/>
    <w:rsid w:val="00A2502E"/>
    <w:rsid w:val="00A26DD4"/>
    <w:rsid w:val="00A27053"/>
    <w:rsid w:val="00A27818"/>
    <w:rsid w:val="00A27EB6"/>
    <w:rsid w:val="00A310BC"/>
    <w:rsid w:val="00A31DF6"/>
    <w:rsid w:val="00A322A4"/>
    <w:rsid w:val="00A33DAD"/>
    <w:rsid w:val="00A34F5C"/>
    <w:rsid w:val="00A379AE"/>
    <w:rsid w:val="00A37A0C"/>
    <w:rsid w:val="00A37E3F"/>
    <w:rsid w:val="00A419AB"/>
    <w:rsid w:val="00A43CB1"/>
    <w:rsid w:val="00A45926"/>
    <w:rsid w:val="00A45963"/>
    <w:rsid w:val="00A46020"/>
    <w:rsid w:val="00A46964"/>
    <w:rsid w:val="00A5017D"/>
    <w:rsid w:val="00A503C3"/>
    <w:rsid w:val="00A51FA0"/>
    <w:rsid w:val="00A52667"/>
    <w:rsid w:val="00A527D8"/>
    <w:rsid w:val="00A56217"/>
    <w:rsid w:val="00A577C1"/>
    <w:rsid w:val="00A611BC"/>
    <w:rsid w:val="00A62B94"/>
    <w:rsid w:val="00A63AB0"/>
    <w:rsid w:val="00A64509"/>
    <w:rsid w:val="00A64C8E"/>
    <w:rsid w:val="00A64F8D"/>
    <w:rsid w:val="00A66C29"/>
    <w:rsid w:val="00A70C6C"/>
    <w:rsid w:val="00A71BFC"/>
    <w:rsid w:val="00A749C5"/>
    <w:rsid w:val="00A765D6"/>
    <w:rsid w:val="00A76D03"/>
    <w:rsid w:val="00A77B3D"/>
    <w:rsid w:val="00A81A8F"/>
    <w:rsid w:val="00A82E02"/>
    <w:rsid w:val="00A83962"/>
    <w:rsid w:val="00A84D93"/>
    <w:rsid w:val="00A86138"/>
    <w:rsid w:val="00A86787"/>
    <w:rsid w:val="00A86DB1"/>
    <w:rsid w:val="00A91AC5"/>
    <w:rsid w:val="00A937CF"/>
    <w:rsid w:val="00A9384A"/>
    <w:rsid w:val="00A94CD3"/>
    <w:rsid w:val="00A94F69"/>
    <w:rsid w:val="00A95A04"/>
    <w:rsid w:val="00A95D61"/>
    <w:rsid w:val="00AA109D"/>
    <w:rsid w:val="00AA1A90"/>
    <w:rsid w:val="00AA5F36"/>
    <w:rsid w:val="00AA6215"/>
    <w:rsid w:val="00AB19B1"/>
    <w:rsid w:val="00AB4147"/>
    <w:rsid w:val="00AB73C6"/>
    <w:rsid w:val="00AC0618"/>
    <w:rsid w:val="00AC1032"/>
    <w:rsid w:val="00AC1ED4"/>
    <w:rsid w:val="00AC33B5"/>
    <w:rsid w:val="00AC5154"/>
    <w:rsid w:val="00AC5D16"/>
    <w:rsid w:val="00AC7A95"/>
    <w:rsid w:val="00AD46E7"/>
    <w:rsid w:val="00AD52E5"/>
    <w:rsid w:val="00AE0EA5"/>
    <w:rsid w:val="00AE4615"/>
    <w:rsid w:val="00AE4F0E"/>
    <w:rsid w:val="00AE598C"/>
    <w:rsid w:val="00AE6561"/>
    <w:rsid w:val="00AF1730"/>
    <w:rsid w:val="00AF24CA"/>
    <w:rsid w:val="00AF312D"/>
    <w:rsid w:val="00AF425E"/>
    <w:rsid w:val="00AF76B5"/>
    <w:rsid w:val="00AF7FBE"/>
    <w:rsid w:val="00B0190A"/>
    <w:rsid w:val="00B04668"/>
    <w:rsid w:val="00B059D5"/>
    <w:rsid w:val="00B061F6"/>
    <w:rsid w:val="00B06543"/>
    <w:rsid w:val="00B075AD"/>
    <w:rsid w:val="00B076AE"/>
    <w:rsid w:val="00B126AF"/>
    <w:rsid w:val="00B1446D"/>
    <w:rsid w:val="00B15FD9"/>
    <w:rsid w:val="00B16216"/>
    <w:rsid w:val="00B16338"/>
    <w:rsid w:val="00B168BF"/>
    <w:rsid w:val="00B23B7F"/>
    <w:rsid w:val="00B24CDF"/>
    <w:rsid w:val="00B24FC5"/>
    <w:rsid w:val="00B26C95"/>
    <w:rsid w:val="00B305DF"/>
    <w:rsid w:val="00B30D85"/>
    <w:rsid w:val="00B32226"/>
    <w:rsid w:val="00B33606"/>
    <w:rsid w:val="00B37475"/>
    <w:rsid w:val="00B377EE"/>
    <w:rsid w:val="00B40CF0"/>
    <w:rsid w:val="00B41CE3"/>
    <w:rsid w:val="00B4326F"/>
    <w:rsid w:val="00B43E7F"/>
    <w:rsid w:val="00B46B52"/>
    <w:rsid w:val="00B472D5"/>
    <w:rsid w:val="00B47D0C"/>
    <w:rsid w:val="00B50A11"/>
    <w:rsid w:val="00B5620A"/>
    <w:rsid w:val="00B56557"/>
    <w:rsid w:val="00B60219"/>
    <w:rsid w:val="00B610EE"/>
    <w:rsid w:val="00B62C7E"/>
    <w:rsid w:val="00B62E25"/>
    <w:rsid w:val="00B63D1E"/>
    <w:rsid w:val="00B702C7"/>
    <w:rsid w:val="00B7030C"/>
    <w:rsid w:val="00B72FF1"/>
    <w:rsid w:val="00B74A40"/>
    <w:rsid w:val="00B76AE9"/>
    <w:rsid w:val="00B7794B"/>
    <w:rsid w:val="00B8198A"/>
    <w:rsid w:val="00B82244"/>
    <w:rsid w:val="00B83BD8"/>
    <w:rsid w:val="00B85233"/>
    <w:rsid w:val="00B87B30"/>
    <w:rsid w:val="00B9230B"/>
    <w:rsid w:val="00B94C3E"/>
    <w:rsid w:val="00B9566C"/>
    <w:rsid w:val="00B95BB5"/>
    <w:rsid w:val="00B96250"/>
    <w:rsid w:val="00B964CF"/>
    <w:rsid w:val="00B96F7B"/>
    <w:rsid w:val="00B9720A"/>
    <w:rsid w:val="00B97A3F"/>
    <w:rsid w:val="00BA0B58"/>
    <w:rsid w:val="00BA1A07"/>
    <w:rsid w:val="00BA383F"/>
    <w:rsid w:val="00BA48C8"/>
    <w:rsid w:val="00BA55A6"/>
    <w:rsid w:val="00BA6081"/>
    <w:rsid w:val="00BA60ED"/>
    <w:rsid w:val="00BA6B3F"/>
    <w:rsid w:val="00BA6B84"/>
    <w:rsid w:val="00BA7B79"/>
    <w:rsid w:val="00BB00AF"/>
    <w:rsid w:val="00BB2EB7"/>
    <w:rsid w:val="00BB3D01"/>
    <w:rsid w:val="00BB4BEB"/>
    <w:rsid w:val="00BB4EBC"/>
    <w:rsid w:val="00BB54E4"/>
    <w:rsid w:val="00BB6A5F"/>
    <w:rsid w:val="00BB7C14"/>
    <w:rsid w:val="00BC0DB3"/>
    <w:rsid w:val="00BC2221"/>
    <w:rsid w:val="00BC2FCD"/>
    <w:rsid w:val="00BC3444"/>
    <w:rsid w:val="00BC3BC0"/>
    <w:rsid w:val="00BC6228"/>
    <w:rsid w:val="00BC673D"/>
    <w:rsid w:val="00BC6963"/>
    <w:rsid w:val="00BC6C50"/>
    <w:rsid w:val="00BD061B"/>
    <w:rsid w:val="00BD0FEC"/>
    <w:rsid w:val="00BD1ED6"/>
    <w:rsid w:val="00BD370E"/>
    <w:rsid w:val="00BD39EE"/>
    <w:rsid w:val="00BD40E8"/>
    <w:rsid w:val="00BD56A8"/>
    <w:rsid w:val="00BD58C9"/>
    <w:rsid w:val="00BD6EAB"/>
    <w:rsid w:val="00BD6F9C"/>
    <w:rsid w:val="00BE0446"/>
    <w:rsid w:val="00BE1319"/>
    <w:rsid w:val="00BE3989"/>
    <w:rsid w:val="00BE44F5"/>
    <w:rsid w:val="00BE6BC9"/>
    <w:rsid w:val="00BE6C0E"/>
    <w:rsid w:val="00BE7B90"/>
    <w:rsid w:val="00BF0B5A"/>
    <w:rsid w:val="00BF2AAB"/>
    <w:rsid w:val="00BF35ED"/>
    <w:rsid w:val="00BF48A9"/>
    <w:rsid w:val="00BF4BB3"/>
    <w:rsid w:val="00BF69F0"/>
    <w:rsid w:val="00BF6DB3"/>
    <w:rsid w:val="00BF7116"/>
    <w:rsid w:val="00BF714F"/>
    <w:rsid w:val="00BF7906"/>
    <w:rsid w:val="00BF7A25"/>
    <w:rsid w:val="00BF7B1C"/>
    <w:rsid w:val="00C001A1"/>
    <w:rsid w:val="00C002DF"/>
    <w:rsid w:val="00C005BF"/>
    <w:rsid w:val="00C04E8C"/>
    <w:rsid w:val="00C054E5"/>
    <w:rsid w:val="00C06665"/>
    <w:rsid w:val="00C10187"/>
    <w:rsid w:val="00C10B30"/>
    <w:rsid w:val="00C12A64"/>
    <w:rsid w:val="00C12D66"/>
    <w:rsid w:val="00C16A01"/>
    <w:rsid w:val="00C2275C"/>
    <w:rsid w:val="00C2327B"/>
    <w:rsid w:val="00C24447"/>
    <w:rsid w:val="00C26214"/>
    <w:rsid w:val="00C2711E"/>
    <w:rsid w:val="00C3185B"/>
    <w:rsid w:val="00C31C46"/>
    <w:rsid w:val="00C329FF"/>
    <w:rsid w:val="00C33428"/>
    <w:rsid w:val="00C35044"/>
    <w:rsid w:val="00C35926"/>
    <w:rsid w:val="00C35DFF"/>
    <w:rsid w:val="00C364E9"/>
    <w:rsid w:val="00C40646"/>
    <w:rsid w:val="00C408F9"/>
    <w:rsid w:val="00C40D3B"/>
    <w:rsid w:val="00C42978"/>
    <w:rsid w:val="00C4299A"/>
    <w:rsid w:val="00C43E69"/>
    <w:rsid w:val="00C44C42"/>
    <w:rsid w:val="00C479D3"/>
    <w:rsid w:val="00C50A00"/>
    <w:rsid w:val="00C50DD2"/>
    <w:rsid w:val="00C50ED4"/>
    <w:rsid w:val="00C520B8"/>
    <w:rsid w:val="00C532AF"/>
    <w:rsid w:val="00C54A93"/>
    <w:rsid w:val="00C5591F"/>
    <w:rsid w:val="00C56841"/>
    <w:rsid w:val="00C61845"/>
    <w:rsid w:val="00C61DF8"/>
    <w:rsid w:val="00C6501E"/>
    <w:rsid w:val="00C65C03"/>
    <w:rsid w:val="00C66E46"/>
    <w:rsid w:val="00C67584"/>
    <w:rsid w:val="00C67699"/>
    <w:rsid w:val="00C679B5"/>
    <w:rsid w:val="00C70687"/>
    <w:rsid w:val="00C71EE2"/>
    <w:rsid w:val="00C73983"/>
    <w:rsid w:val="00C73FDB"/>
    <w:rsid w:val="00C7421B"/>
    <w:rsid w:val="00C74E95"/>
    <w:rsid w:val="00C75552"/>
    <w:rsid w:val="00C7623E"/>
    <w:rsid w:val="00C7709D"/>
    <w:rsid w:val="00C77E45"/>
    <w:rsid w:val="00C807D2"/>
    <w:rsid w:val="00C80C05"/>
    <w:rsid w:val="00C834F2"/>
    <w:rsid w:val="00C86D90"/>
    <w:rsid w:val="00C87880"/>
    <w:rsid w:val="00C87B45"/>
    <w:rsid w:val="00C9137C"/>
    <w:rsid w:val="00C91395"/>
    <w:rsid w:val="00C92CEF"/>
    <w:rsid w:val="00C9342A"/>
    <w:rsid w:val="00C93511"/>
    <w:rsid w:val="00C96B6A"/>
    <w:rsid w:val="00C97DFD"/>
    <w:rsid w:val="00CA02F0"/>
    <w:rsid w:val="00CA3E12"/>
    <w:rsid w:val="00CA4E48"/>
    <w:rsid w:val="00CA5BCD"/>
    <w:rsid w:val="00CB02A6"/>
    <w:rsid w:val="00CB1178"/>
    <w:rsid w:val="00CB15D3"/>
    <w:rsid w:val="00CB397D"/>
    <w:rsid w:val="00CB3C14"/>
    <w:rsid w:val="00CB46A9"/>
    <w:rsid w:val="00CB5100"/>
    <w:rsid w:val="00CB543F"/>
    <w:rsid w:val="00CB5BC3"/>
    <w:rsid w:val="00CC35AE"/>
    <w:rsid w:val="00CC4536"/>
    <w:rsid w:val="00CC6CC1"/>
    <w:rsid w:val="00CC7988"/>
    <w:rsid w:val="00CD0A50"/>
    <w:rsid w:val="00CD1B5A"/>
    <w:rsid w:val="00CD292C"/>
    <w:rsid w:val="00CD457A"/>
    <w:rsid w:val="00CD69BE"/>
    <w:rsid w:val="00CD6E96"/>
    <w:rsid w:val="00CD7130"/>
    <w:rsid w:val="00CD7882"/>
    <w:rsid w:val="00CE17B0"/>
    <w:rsid w:val="00CE31AD"/>
    <w:rsid w:val="00CE3DBE"/>
    <w:rsid w:val="00CE4470"/>
    <w:rsid w:val="00CE6757"/>
    <w:rsid w:val="00CE70E6"/>
    <w:rsid w:val="00CE7A20"/>
    <w:rsid w:val="00CF2A4D"/>
    <w:rsid w:val="00CF2B31"/>
    <w:rsid w:val="00CF3924"/>
    <w:rsid w:val="00CF3E0A"/>
    <w:rsid w:val="00CF467E"/>
    <w:rsid w:val="00CF4D4B"/>
    <w:rsid w:val="00CF52C8"/>
    <w:rsid w:val="00CF5D2F"/>
    <w:rsid w:val="00CF6252"/>
    <w:rsid w:val="00CF7070"/>
    <w:rsid w:val="00CF7112"/>
    <w:rsid w:val="00CF74FD"/>
    <w:rsid w:val="00D031B5"/>
    <w:rsid w:val="00D03965"/>
    <w:rsid w:val="00D04473"/>
    <w:rsid w:val="00D05BF6"/>
    <w:rsid w:val="00D06BDE"/>
    <w:rsid w:val="00D07886"/>
    <w:rsid w:val="00D07897"/>
    <w:rsid w:val="00D10715"/>
    <w:rsid w:val="00D1196F"/>
    <w:rsid w:val="00D12D03"/>
    <w:rsid w:val="00D14D0F"/>
    <w:rsid w:val="00D1524B"/>
    <w:rsid w:val="00D15ADA"/>
    <w:rsid w:val="00D17504"/>
    <w:rsid w:val="00D240BC"/>
    <w:rsid w:val="00D243CE"/>
    <w:rsid w:val="00D25969"/>
    <w:rsid w:val="00D27B12"/>
    <w:rsid w:val="00D3160D"/>
    <w:rsid w:val="00D3483E"/>
    <w:rsid w:val="00D34AB8"/>
    <w:rsid w:val="00D34CBB"/>
    <w:rsid w:val="00D350F0"/>
    <w:rsid w:val="00D355C8"/>
    <w:rsid w:val="00D355FF"/>
    <w:rsid w:val="00D374E0"/>
    <w:rsid w:val="00D40513"/>
    <w:rsid w:val="00D452A7"/>
    <w:rsid w:val="00D461D6"/>
    <w:rsid w:val="00D54482"/>
    <w:rsid w:val="00D56715"/>
    <w:rsid w:val="00D57963"/>
    <w:rsid w:val="00D57E8F"/>
    <w:rsid w:val="00D600C0"/>
    <w:rsid w:val="00D62097"/>
    <w:rsid w:val="00D63393"/>
    <w:rsid w:val="00D63468"/>
    <w:rsid w:val="00D63682"/>
    <w:rsid w:val="00D65B68"/>
    <w:rsid w:val="00D65DCA"/>
    <w:rsid w:val="00D66DB2"/>
    <w:rsid w:val="00D71608"/>
    <w:rsid w:val="00D716C3"/>
    <w:rsid w:val="00D71BB2"/>
    <w:rsid w:val="00D743B6"/>
    <w:rsid w:val="00D74588"/>
    <w:rsid w:val="00D75B75"/>
    <w:rsid w:val="00D776F9"/>
    <w:rsid w:val="00D80F11"/>
    <w:rsid w:val="00D8109E"/>
    <w:rsid w:val="00D8209F"/>
    <w:rsid w:val="00D8291C"/>
    <w:rsid w:val="00D84A46"/>
    <w:rsid w:val="00D85662"/>
    <w:rsid w:val="00D85CD1"/>
    <w:rsid w:val="00D9015C"/>
    <w:rsid w:val="00D90490"/>
    <w:rsid w:val="00D92D86"/>
    <w:rsid w:val="00D9380A"/>
    <w:rsid w:val="00D93BDE"/>
    <w:rsid w:val="00D9414F"/>
    <w:rsid w:val="00D946DD"/>
    <w:rsid w:val="00D964AE"/>
    <w:rsid w:val="00D96614"/>
    <w:rsid w:val="00DA10CA"/>
    <w:rsid w:val="00DA1931"/>
    <w:rsid w:val="00DA2759"/>
    <w:rsid w:val="00DA69B9"/>
    <w:rsid w:val="00DB0EA1"/>
    <w:rsid w:val="00DB28F3"/>
    <w:rsid w:val="00DB3200"/>
    <w:rsid w:val="00DB38DF"/>
    <w:rsid w:val="00DB4E70"/>
    <w:rsid w:val="00DC54ED"/>
    <w:rsid w:val="00DC5A35"/>
    <w:rsid w:val="00DC5CFC"/>
    <w:rsid w:val="00DD0141"/>
    <w:rsid w:val="00DD073D"/>
    <w:rsid w:val="00DD1F96"/>
    <w:rsid w:val="00DD4331"/>
    <w:rsid w:val="00DD45EB"/>
    <w:rsid w:val="00DD4BD0"/>
    <w:rsid w:val="00DD5743"/>
    <w:rsid w:val="00DD5779"/>
    <w:rsid w:val="00DD5C8E"/>
    <w:rsid w:val="00DD77C9"/>
    <w:rsid w:val="00DE2DA6"/>
    <w:rsid w:val="00DE34A3"/>
    <w:rsid w:val="00DE3E59"/>
    <w:rsid w:val="00DE4CF2"/>
    <w:rsid w:val="00DE4EFB"/>
    <w:rsid w:val="00DE6AEF"/>
    <w:rsid w:val="00DF13C8"/>
    <w:rsid w:val="00DF1813"/>
    <w:rsid w:val="00DF2C6F"/>
    <w:rsid w:val="00DF2FBB"/>
    <w:rsid w:val="00DF5068"/>
    <w:rsid w:val="00DF53F2"/>
    <w:rsid w:val="00DF735E"/>
    <w:rsid w:val="00DF7ECF"/>
    <w:rsid w:val="00E000D7"/>
    <w:rsid w:val="00E0338B"/>
    <w:rsid w:val="00E0519F"/>
    <w:rsid w:val="00E06D3B"/>
    <w:rsid w:val="00E072FA"/>
    <w:rsid w:val="00E1091B"/>
    <w:rsid w:val="00E17604"/>
    <w:rsid w:val="00E21191"/>
    <w:rsid w:val="00E22A5C"/>
    <w:rsid w:val="00E22F31"/>
    <w:rsid w:val="00E23952"/>
    <w:rsid w:val="00E23D2D"/>
    <w:rsid w:val="00E23ED6"/>
    <w:rsid w:val="00E2436D"/>
    <w:rsid w:val="00E24CFC"/>
    <w:rsid w:val="00E26669"/>
    <w:rsid w:val="00E268CA"/>
    <w:rsid w:val="00E272F4"/>
    <w:rsid w:val="00E32EF5"/>
    <w:rsid w:val="00E34B73"/>
    <w:rsid w:val="00E35A9D"/>
    <w:rsid w:val="00E416C5"/>
    <w:rsid w:val="00E4198A"/>
    <w:rsid w:val="00E43668"/>
    <w:rsid w:val="00E43707"/>
    <w:rsid w:val="00E437B0"/>
    <w:rsid w:val="00E455C3"/>
    <w:rsid w:val="00E47F9B"/>
    <w:rsid w:val="00E51FBF"/>
    <w:rsid w:val="00E52F4F"/>
    <w:rsid w:val="00E54F0F"/>
    <w:rsid w:val="00E55236"/>
    <w:rsid w:val="00E564AB"/>
    <w:rsid w:val="00E6096C"/>
    <w:rsid w:val="00E6097D"/>
    <w:rsid w:val="00E60F39"/>
    <w:rsid w:val="00E624DA"/>
    <w:rsid w:val="00E64B46"/>
    <w:rsid w:val="00E65A31"/>
    <w:rsid w:val="00E7144E"/>
    <w:rsid w:val="00E73C48"/>
    <w:rsid w:val="00E74EB2"/>
    <w:rsid w:val="00E74F39"/>
    <w:rsid w:val="00E75B19"/>
    <w:rsid w:val="00E80B51"/>
    <w:rsid w:val="00E81592"/>
    <w:rsid w:val="00E81BFB"/>
    <w:rsid w:val="00E82967"/>
    <w:rsid w:val="00E82E3B"/>
    <w:rsid w:val="00E84733"/>
    <w:rsid w:val="00E84E41"/>
    <w:rsid w:val="00E86C9A"/>
    <w:rsid w:val="00E913E3"/>
    <w:rsid w:val="00E9380E"/>
    <w:rsid w:val="00E93E85"/>
    <w:rsid w:val="00E94B90"/>
    <w:rsid w:val="00E97199"/>
    <w:rsid w:val="00E97367"/>
    <w:rsid w:val="00EA0423"/>
    <w:rsid w:val="00EA0DF1"/>
    <w:rsid w:val="00EA23C9"/>
    <w:rsid w:val="00EA2887"/>
    <w:rsid w:val="00EA74B3"/>
    <w:rsid w:val="00EA7890"/>
    <w:rsid w:val="00EB0FC8"/>
    <w:rsid w:val="00EB2BF4"/>
    <w:rsid w:val="00EC0BB8"/>
    <w:rsid w:val="00EC2227"/>
    <w:rsid w:val="00EC3309"/>
    <w:rsid w:val="00EC3431"/>
    <w:rsid w:val="00EC4B02"/>
    <w:rsid w:val="00EC4D18"/>
    <w:rsid w:val="00EC785B"/>
    <w:rsid w:val="00EC78EB"/>
    <w:rsid w:val="00EC7EC8"/>
    <w:rsid w:val="00ED08B2"/>
    <w:rsid w:val="00ED0F5F"/>
    <w:rsid w:val="00ED145C"/>
    <w:rsid w:val="00ED22C5"/>
    <w:rsid w:val="00ED22EE"/>
    <w:rsid w:val="00ED3E90"/>
    <w:rsid w:val="00ED75CA"/>
    <w:rsid w:val="00EE0875"/>
    <w:rsid w:val="00EE089B"/>
    <w:rsid w:val="00EE19F9"/>
    <w:rsid w:val="00EE1F32"/>
    <w:rsid w:val="00EE2C9F"/>
    <w:rsid w:val="00EE4D66"/>
    <w:rsid w:val="00EE54DB"/>
    <w:rsid w:val="00EF4B49"/>
    <w:rsid w:val="00EF73DA"/>
    <w:rsid w:val="00EF7D67"/>
    <w:rsid w:val="00F0145E"/>
    <w:rsid w:val="00F01970"/>
    <w:rsid w:val="00F01AD0"/>
    <w:rsid w:val="00F02D3A"/>
    <w:rsid w:val="00F02E3A"/>
    <w:rsid w:val="00F03302"/>
    <w:rsid w:val="00F0345C"/>
    <w:rsid w:val="00F03503"/>
    <w:rsid w:val="00F03BF7"/>
    <w:rsid w:val="00F0520F"/>
    <w:rsid w:val="00F05BC4"/>
    <w:rsid w:val="00F05BF3"/>
    <w:rsid w:val="00F065A4"/>
    <w:rsid w:val="00F105BF"/>
    <w:rsid w:val="00F106F2"/>
    <w:rsid w:val="00F12425"/>
    <w:rsid w:val="00F1309C"/>
    <w:rsid w:val="00F17963"/>
    <w:rsid w:val="00F17AEF"/>
    <w:rsid w:val="00F21AAC"/>
    <w:rsid w:val="00F21C6A"/>
    <w:rsid w:val="00F2279B"/>
    <w:rsid w:val="00F249C1"/>
    <w:rsid w:val="00F24B6D"/>
    <w:rsid w:val="00F25AF3"/>
    <w:rsid w:val="00F25F11"/>
    <w:rsid w:val="00F30C94"/>
    <w:rsid w:val="00F3262D"/>
    <w:rsid w:val="00F32B98"/>
    <w:rsid w:val="00F335BB"/>
    <w:rsid w:val="00F35CD8"/>
    <w:rsid w:val="00F37DD1"/>
    <w:rsid w:val="00F40122"/>
    <w:rsid w:val="00F41F7D"/>
    <w:rsid w:val="00F42A37"/>
    <w:rsid w:val="00F42E96"/>
    <w:rsid w:val="00F42EF3"/>
    <w:rsid w:val="00F4308E"/>
    <w:rsid w:val="00F434E3"/>
    <w:rsid w:val="00F4387E"/>
    <w:rsid w:val="00F453B2"/>
    <w:rsid w:val="00F466AF"/>
    <w:rsid w:val="00F47F4B"/>
    <w:rsid w:val="00F50E0A"/>
    <w:rsid w:val="00F51B1F"/>
    <w:rsid w:val="00F544DA"/>
    <w:rsid w:val="00F5585A"/>
    <w:rsid w:val="00F55BEC"/>
    <w:rsid w:val="00F57B9E"/>
    <w:rsid w:val="00F57E18"/>
    <w:rsid w:val="00F61720"/>
    <w:rsid w:val="00F65EB6"/>
    <w:rsid w:val="00F66194"/>
    <w:rsid w:val="00F67929"/>
    <w:rsid w:val="00F70D14"/>
    <w:rsid w:val="00F70F6D"/>
    <w:rsid w:val="00F74483"/>
    <w:rsid w:val="00F7623A"/>
    <w:rsid w:val="00F76991"/>
    <w:rsid w:val="00F802D7"/>
    <w:rsid w:val="00F81372"/>
    <w:rsid w:val="00F813D8"/>
    <w:rsid w:val="00F82D05"/>
    <w:rsid w:val="00F909D0"/>
    <w:rsid w:val="00F90BB4"/>
    <w:rsid w:val="00F9149D"/>
    <w:rsid w:val="00F91D3E"/>
    <w:rsid w:val="00F91EC7"/>
    <w:rsid w:val="00F92954"/>
    <w:rsid w:val="00F9375E"/>
    <w:rsid w:val="00F93847"/>
    <w:rsid w:val="00F96316"/>
    <w:rsid w:val="00FA0005"/>
    <w:rsid w:val="00FA0073"/>
    <w:rsid w:val="00FA15FE"/>
    <w:rsid w:val="00FA1A53"/>
    <w:rsid w:val="00FA1E6D"/>
    <w:rsid w:val="00FA23B4"/>
    <w:rsid w:val="00FA3807"/>
    <w:rsid w:val="00FA3AFB"/>
    <w:rsid w:val="00FB1DA9"/>
    <w:rsid w:val="00FB6498"/>
    <w:rsid w:val="00FB6D33"/>
    <w:rsid w:val="00FB76F7"/>
    <w:rsid w:val="00FC0C25"/>
    <w:rsid w:val="00FC2D03"/>
    <w:rsid w:val="00FC30F8"/>
    <w:rsid w:val="00FC4CBD"/>
    <w:rsid w:val="00FC5E34"/>
    <w:rsid w:val="00FC7110"/>
    <w:rsid w:val="00FD1F77"/>
    <w:rsid w:val="00FD5544"/>
    <w:rsid w:val="00FE0F68"/>
    <w:rsid w:val="00FE130A"/>
    <w:rsid w:val="00FE16F8"/>
    <w:rsid w:val="00FE1A3A"/>
    <w:rsid w:val="00FE733B"/>
    <w:rsid w:val="00FE75E0"/>
    <w:rsid w:val="00FF0D2B"/>
    <w:rsid w:val="00FF1D36"/>
    <w:rsid w:val="00FF23E2"/>
    <w:rsid w:val="00FF2740"/>
    <w:rsid w:val="00FF45B9"/>
    <w:rsid w:val="00FF485A"/>
    <w:rsid w:val="00FF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A579E-9F7B-4705-859E-E19B4733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E61"/>
    <w:pPr>
      <w:spacing w:after="200" w:line="276" w:lineRule="auto"/>
    </w:pPr>
    <w:rPr>
      <w:sz w:val="22"/>
      <w:szCs w:val="22"/>
      <w:lang w:eastAsia="en-US"/>
    </w:rPr>
  </w:style>
  <w:style w:type="paragraph" w:styleId="1">
    <w:name w:val="heading 1"/>
    <w:basedOn w:val="a"/>
    <w:link w:val="13"/>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1"/>
    <w:qFormat/>
    <w:rsid w:val="00947E7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FE2535"/>
    <w:pPr>
      <w:keepNex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qFormat/>
    <w:rsid w:val="00FE2535"/>
    <w:pPr>
      <w:tabs>
        <w:tab w:val="left"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FE2535"/>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link w:val="90"/>
    <w:qFormat/>
    <w:rsid w:val="00FE2535"/>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
    <w:name w:val="Интернет-ссылка"/>
    <w:basedOn w:val="a0"/>
    <w:uiPriority w:val="99"/>
    <w:unhideWhenUsed/>
    <w:rsid w:val="00154145"/>
    <w:rPr>
      <w:color w:val="0000FF" w:themeColor="hyperlink"/>
      <w:u w:val="single"/>
    </w:rPr>
  </w:style>
  <w:style w:type="character" w:customStyle="1" w:styleId="a3">
    <w:name w:val="Верхний колонтитул Знак"/>
    <w:basedOn w:val="a0"/>
    <w:qFormat/>
    <w:rsid w:val="005F1EAE"/>
  </w:style>
  <w:style w:type="character" w:customStyle="1" w:styleId="a4">
    <w:name w:val="Нижний колонтитул Знак"/>
    <w:basedOn w:val="a0"/>
    <w:uiPriority w:val="99"/>
    <w:qFormat/>
    <w:rsid w:val="005F1EAE"/>
  </w:style>
  <w:style w:type="character" w:customStyle="1" w:styleId="a5">
    <w:name w:val="Текст выноски Знак"/>
    <w:semiHidden/>
    <w:qFormat/>
    <w:rsid w:val="00EE4907"/>
    <w:rPr>
      <w:rFonts w:ascii="Tahoma" w:hAnsi="Tahoma" w:cs="Tahoma"/>
      <w:sz w:val="16"/>
      <w:szCs w:val="16"/>
    </w:rPr>
  </w:style>
  <w:style w:type="character" w:customStyle="1" w:styleId="10">
    <w:name w:val="Заголовок 1 Знак"/>
    <w:qFormat/>
    <w:rsid w:val="00FE2535"/>
    <w:rPr>
      <w:rFonts w:ascii="Cambria" w:eastAsia="Times New Roman" w:hAnsi="Cambria" w:cs="Times New Roman"/>
      <w:color w:val="365F91"/>
      <w:sz w:val="32"/>
      <w:szCs w:val="32"/>
    </w:rPr>
  </w:style>
  <w:style w:type="character" w:customStyle="1" w:styleId="20">
    <w:name w:val="Заголовок 2 Знак"/>
    <w:uiPriority w:val="9"/>
    <w:qFormat/>
    <w:rsid w:val="00FE2535"/>
    <w:rPr>
      <w:rFonts w:ascii="Cambria" w:eastAsia="Times New Roman" w:hAnsi="Cambria" w:cs="Times New Roman"/>
      <w:color w:val="365F91"/>
      <w:sz w:val="26"/>
      <w:szCs w:val="26"/>
    </w:rPr>
  </w:style>
  <w:style w:type="character" w:customStyle="1" w:styleId="31">
    <w:name w:val="Основной текст 3 Знак1"/>
    <w:uiPriority w:val="9"/>
    <w:qFormat/>
    <w:rsid w:val="00FE2535"/>
    <w:rPr>
      <w:rFonts w:ascii="Arial" w:eastAsia="Times New Roman" w:hAnsi="Arial" w:cs="Arial"/>
      <w:b/>
      <w:bCs/>
      <w:sz w:val="26"/>
      <w:szCs w:val="26"/>
      <w:lang w:eastAsia="ru-RU"/>
    </w:rPr>
  </w:style>
  <w:style w:type="character" w:customStyle="1" w:styleId="40">
    <w:name w:val="Заголовок 4 Знак"/>
    <w:link w:val="4"/>
    <w:qFormat/>
    <w:rsid w:val="00FE2535"/>
    <w:rPr>
      <w:rFonts w:ascii="Times New Roman" w:eastAsia="Times New Roman" w:hAnsi="Times New Roman" w:cs="Times New Roman"/>
      <w:b/>
      <w:sz w:val="24"/>
      <w:szCs w:val="20"/>
      <w:lang w:eastAsia="ru-RU"/>
    </w:rPr>
  </w:style>
  <w:style w:type="character" w:customStyle="1" w:styleId="50">
    <w:name w:val="Заголовок 5 Знак"/>
    <w:qFormat/>
    <w:rsid w:val="00FE2535"/>
    <w:rPr>
      <w:rFonts w:ascii="Times New Roman" w:eastAsia="Times New Roman" w:hAnsi="Times New Roman" w:cs="Times New Roman"/>
      <w:b/>
      <w:bCs/>
      <w:i/>
      <w:iCs/>
      <w:sz w:val="26"/>
      <w:szCs w:val="26"/>
      <w:lang w:eastAsia="ar-SA"/>
    </w:rPr>
  </w:style>
  <w:style w:type="character" w:customStyle="1" w:styleId="61">
    <w:name w:val="Оглавление 6 Знак1"/>
    <w:link w:val="60"/>
    <w:qFormat/>
    <w:rsid w:val="00FE2535"/>
    <w:rPr>
      <w:rFonts w:ascii="Times New Roman" w:eastAsia="Calibri" w:hAnsi="Times New Roman" w:cs="Times New Roman"/>
      <w:i/>
      <w:iCs/>
      <w:lang w:eastAsia="ru-RU"/>
    </w:rPr>
  </w:style>
  <w:style w:type="character" w:customStyle="1" w:styleId="71">
    <w:name w:val="Оглавление 7 Знак1"/>
    <w:link w:val="70"/>
    <w:qFormat/>
    <w:rsid w:val="00FE2535"/>
    <w:rPr>
      <w:rFonts w:ascii="Times New Roman" w:eastAsia="Calibri" w:hAnsi="Times New Roman" w:cs="Times New Roman"/>
      <w:sz w:val="24"/>
      <w:szCs w:val="24"/>
      <w:lang w:eastAsia="ru-RU"/>
    </w:rPr>
  </w:style>
  <w:style w:type="character" w:customStyle="1" w:styleId="80">
    <w:name w:val="Заголовок 8 Знак"/>
    <w:link w:val="8"/>
    <w:qFormat/>
    <w:rsid w:val="00FE2535"/>
    <w:rPr>
      <w:rFonts w:ascii="Arial" w:eastAsia="Calibri" w:hAnsi="Arial" w:cs="Arial"/>
      <w:i/>
      <w:iCs/>
      <w:sz w:val="20"/>
      <w:szCs w:val="20"/>
      <w:lang w:eastAsia="ru-RU"/>
    </w:rPr>
  </w:style>
  <w:style w:type="character" w:customStyle="1" w:styleId="90">
    <w:name w:val="Заголовок 9 Знак"/>
    <w:link w:val="9"/>
    <w:qFormat/>
    <w:rsid w:val="00FE2535"/>
    <w:rPr>
      <w:rFonts w:ascii="Arial" w:eastAsia="Calibri" w:hAnsi="Arial" w:cs="Arial"/>
      <w:b/>
      <w:bCs/>
      <w:i/>
      <w:iCs/>
      <w:sz w:val="18"/>
      <w:szCs w:val="18"/>
      <w:lang w:eastAsia="ru-RU"/>
    </w:rPr>
  </w:style>
  <w:style w:type="character" w:customStyle="1" w:styleId="11">
    <w:name w:val="Заголовок 1 Знак1"/>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E2535"/>
    <w:rPr>
      <w:rFonts w:ascii="Arial" w:eastAsia="Times New Roman" w:hAnsi="Arial" w:cs="Arial"/>
      <w:b/>
      <w:bCs/>
      <w:i/>
      <w:iCs/>
      <w:sz w:val="28"/>
      <w:szCs w:val="28"/>
      <w:lang w:eastAsia="ru-RU"/>
    </w:rPr>
  </w:style>
  <w:style w:type="character" w:customStyle="1" w:styleId="a6">
    <w:name w:val="Текст сноски Знак"/>
    <w:semiHidden/>
    <w:qFormat/>
    <w:rsid w:val="00FE2535"/>
    <w:rPr>
      <w:rFonts w:ascii="Times New Roman" w:eastAsia="Times New Roman" w:hAnsi="Times New Roman" w:cs="Times New Roman"/>
      <w:sz w:val="20"/>
      <w:szCs w:val="20"/>
      <w:lang w:eastAsia="ar-SA"/>
    </w:rPr>
  </w:style>
  <w:style w:type="character" w:customStyle="1" w:styleId="ConsPlusNormal">
    <w:name w:val="ConsPlusNormal Знак"/>
    <w:link w:val="ConsPlusNormal"/>
    <w:uiPriority w:val="99"/>
    <w:qFormat/>
    <w:locked/>
    <w:rsid w:val="00FE2535"/>
    <w:rPr>
      <w:rFonts w:ascii="Arial" w:hAnsi="Arial" w:cs="Arial"/>
      <w:sz w:val="22"/>
      <w:szCs w:val="22"/>
      <w:lang w:val="ru-RU" w:eastAsia="en-US" w:bidi="ar-SA"/>
    </w:rPr>
  </w:style>
  <w:style w:type="character" w:customStyle="1" w:styleId="a7">
    <w:name w:val="Основной текст Знак"/>
    <w:qFormat/>
    <w:rsid w:val="00FE2535"/>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FE2535"/>
    <w:rPr>
      <w:rFonts w:ascii="Times New Roman" w:eastAsia="Times New Roman" w:hAnsi="Times New Roman" w:cs="Times New Roman"/>
      <w:sz w:val="28"/>
      <w:szCs w:val="24"/>
      <w:lang w:eastAsia="ru-RU"/>
    </w:rPr>
  </w:style>
  <w:style w:type="character" w:customStyle="1" w:styleId="HTML">
    <w:name w:val="Стандартный HTML Знак"/>
    <w:link w:val="HTML"/>
    <w:uiPriority w:val="99"/>
    <w:qFormat/>
    <w:rsid w:val="00FE2535"/>
    <w:rPr>
      <w:rFonts w:ascii="Courier New" w:eastAsia="Times New Roman" w:hAnsi="Courier New" w:cs="Courier New"/>
      <w:color w:val="000090"/>
      <w:sz w:val="20"/>
      <w:szCs w:val="20"/>
      <w:lang w:eastAsia="ru-RU"/>
    </w:rPr>
  </w:style>
  <w:style w:type="character" w:styleId="a9">
    <w:name w:val="page number"/>
    <w:basedOn w:val="a0"/>
    <w:qFormat/>
    <w:rsid w:val="00FE2535"/>
  </w:style>
  <w:style w:type="character" w:customStyle="1" w:styleId="41">
    <w:name w:val="Знак Знак4"/>
    <w:qFormat/>
    <w:rsid w:val="00FE2535"/>
    <w:rPr>
      <w:rFonts w:ascii="Arial" w:hAnsi="Arial" w:cs="Arial"/>
      <w:sz w:val="24"/>
      <w:szCs w:val="24"/>
      <w:lang w:val="ru-RU" w:eastAsia="ru-RU" w:bidi="ar-SA"/>
    </w:rPr>
  </w:style>
  <w:style w:type="character" w:customStyle="1" w:styleId="22">
    <w:name w:val="Основной текст 2 Знак"/>
    <w:link w:val="24"/>
    <w:uiPriority w:val="99"/>
    <w:qFormat/>
    <w:rsid w:val="00FE2535"/>
    <w:rPr>
      <w:rFonts w:ascii="Times New Roman" w:eastAsia="Times New Roman" w:hAnsi="Times New Roman" w:cs="Times New Roman"/>
      <w:b/>
      <w:bCs/>
      <w:sz w:val="24"/>
      <w:szCs w:val="24"/>
      <w:lang w:eastAsia="ru-RU"/>
    </w:rPr>
  </w:style>
  <w:style w:type="character" w:customStyle="1" w:styleId="aa">
    <w:name w:val="Подпись Знак"/>
    <w:qFormat/>
    <w:rsid w:val="00FE2535"/>
    <w:rPr>
      <w:rFonts w:ascii="Times New Roman" w:eastAsia="Times New Roman" w:hAnsi="Times New Roman" w:cs="Times New Roman"/>
      <w:b/>
      <w:sz w:val="28"/>
      <w:szCs w:val="28"/>
      <w:lang w:eastAsia="ru-RU"/>
    </w:rPr>
  </w:style>
  <w:style w:type="character" w:customStyle="1" w:styleId="ab">
    <w:name w:val="Красная строка Знак"/>
    <w:qFormat/>
    <w:rsid w:val="00FE2535"/>
    <w:rPr>
      <w:rFonts w:ascii="Times New Roman" w:eastAsia="Times New Roman" w:hAnsi="Times New Roman" w:cs="Times New Roman"/>
      <w:sz w:val="24"/>
      <w:szCs w:val="24"/>
      <w:lang w:eastAsia="ru-RU"/>
    </w:rPr>
  </w:style>
  <w:style w:type="character" w:customStyle="1" w:styleId="32">
    <w:name w:val="Основной текст 3 Знак"/>
    <w:link w:val="33"/>
    <w:qFormat/>
    <w:rsid w:val="00FE2535"/>
    <w:rPr>
      <w:rFonts w:ascii="Times New Roman" w:eastAsia="Times New Roman" w:hAnsi="Times New Roman" w:cs="Times New Roman"/>
      <w:sz w:val="16"/>
      <w:szCs w:val="16"/>
      <w:lang w:eastAsia="ru-RU"/>
    </w:rPr>
  </w:style>
  <w:style w:type="character" w:customStyle="1" w:styleId="BodyTextIndentChar">
    <w:name w:val="Body Text Indent Char"/>
    <w:qFormat/>
    <w:locked/>
    <w:rsid w:val="00FE2535"/>
    <w:rPr>
      <w:rFonts w:cs="Times New Roman"/>
      <w:sz w:val="24"/>
      <w:szCs w:val="24"/>
      <w:lang w:val="ru-RU" w:eastAsia="ru-RU" w:bidi="ar-SA"/>
    </w:rPr>
  </w:style>
  <w:style w:type="character" w:customStyle="1" w:styleId="BodyTextChar">
    <w:name w:val="Body Text Char"/>
    <w:qFormat/>
    <w:locked/>
    <w:rsid w:val="00FE2535"/>
    <w:rPr>
      <w:rFonts w:cs="Times New Roman"/>
      <w:sz w:val="24"/>
      <w:szCs w:val="24"/>
      <w:lang w:val="ru-RU" w:eastAsia="ru-RU" w:bidi="ar-SA"/>
    </w:rPr>
  </w:style>
  <w:style w:type="character" w:customStyle="1" w:styleId="FontStyle13">
    <w:name w:val="Font Style13"/>
    <w:qFormat/>
    <w:rsid w:val="00FE2535"/>
    <w:rPr>
      <w:rFonts w:ascii="Times New Roman" w:hAnsi="Times New Roman" w:cs="Times New Roman"/>
      <w:sz w:val="22"/>
      <w:szCs w:val="22"/>
    </w:rPr>
  </w:style>
  <w:style w:type="character" w:styleId="ac">
    <w:name w:val="FollowedHyperlink"/>
    <w:qFormat/>
    <w:rsid w:val="00FE2535"/>
    <w:rPr>
      <w:color w:val="800080"/>
      <w:u w:val="single"/>
    </w:rPr>
  </w:style>
  <w:style w:type="character" w:customStyle="1" w:styleId="ad">
    <w:name w:val="Привязка сноски"/>
    <w:rsid w:val="00BE2CDB"/>
    <w:rPr>
      <w:vertAlign w:val="superscript"/>
    </w:rPr>
  </w:style>
  <w:style w:type="character" w:customStyle="1" w:styleId="FootnoteCharacters">
    <w:name w:val="Footnote Characters"/>
    <w:qFormat/>
    <w:rsid w:val="00FE2535"/>
    <w:rPr>
      <w:vertAlign w:val="superscript"/>
    </w:rPr>
  </w:style>
  <w:style w:type="character" w:customStyle="1" w:styleId="ae">
    <w:name w:val="Знак Знак"/>
    <w:qFormat/>
    <w:locked/>
    <w:rsid w:val="00FE2535"/>
    <w:rPr>
      <w:rFonts w:ascii="Tahoma" w:hAnsi="Tahoma" w:cs="Times New Roman"/>
      <w:sz w:val="20"/>
      <w:szCs w:val="20"/>
      <w:lang w:val="en-US"/>
    </w:rPr>
  </w:style>
  <w:style w:type="character" w:customStyle="1" w:styleId="35">
    <w:name w:val="Знак Знак35"/>
    <w:qFormat/>
    <w:locked/>
    <w:rsid w:val="00FE2535"/>
    <w:rPr>
      <w:rFonts w:ascii="Arial" w:hAnsi="Arial" w:cs="Arial"/>
      <w:b/>
      <w:bCs/>
      <w:i/>
      <w:iCs/>
      <w:sz w:val="28"/>
      <w:szCs w:val="28"/>
      <w:lang w:eastAsia="ru-RU"/>
    </w:rPr>
  </w:style>
  <w:style w:type="character" w:customStyle="1" w:styleId="34">
    <w:name w:val="Знак Знак34"/>
    <w:qFormat/>
    <w:locked/>
    <w:rsid w:val="00FE2535"/>
    <w:rPr>
      <w:rFonts w:ascii="Arial" w:hAnsi="Arial" w:cs="Arial"/>
      <w:b/>
      <w:bCs/>
      <w:sz w:val="26"/>
      <w:szCs w:val="26"/>
      <w:lang w:eastAsia="ru-RU"/>
    </w:rPr>
  </w:style>
  <w:style w:type="character" w:customStyle="1" w:styleId="33">
    <w:name w:val="Знак Знак33"/>
    <w:link w:val="32"/>
    <w:qFormat/>
    <w:locked/>
    <w:rsid w:val="00FE2535"/>
    <w:rPr>
      <w:rFonts w:ascii="Times New Roman" w:hAnsi="Times New Roman" w:cs="Times New Roman"/>
      <w:b/>
      <w:sz w:val="20"/>
      <w:szCs w:val="20"/>
      <w:lang w:eastAsia="ru-RU"/>
    </w:rPr>
  </w:style>
  <w:style w:type="character" w:customStyle="1" w:styleId="330">
    <w:name w:val="Основной текст с отступом 3 Знак3"/>
    <w:qFormat/>
    <w:locked/>
    <w:rsid w:val="00FE2535"/>
    <w:rPr>
      <w:rFonts w:ascii="Times New Roman" w:hAnsi="Times New Roman" w:cs="Times New Roman"/>
      <w:b/>
      <w:bCs/>
      <w:i/>
      <w:iCs/>
      <w:sz w:val="26"/>
      <w:szCs w:val="26"/>
      <w:lang w:eastAsia="ru-RU"/>
    </w:rPr>
  </w:style>
  <w:style w:type="character" w:customStyle="1" w:styleId="af">
    <w:name w:val="Текст примечания Знак"/>
    <w:uiPriority w:val="99"/>
    <w:semiHidden/>
    <w:qFormat/>
    <w:rsid w:val="00FE2535"/>
    <w:rPr>
      <w:rFonts w:ascii="Calibri" w:eastAsia="Calibri" w:hAnsi="Calibri" w:cs="Times New Roman"/>
      <w:sz w:val="20"/>
      <w:szCs w:val="20"/>
      <w:lang w:eastAsia="ru-RU"/>
    </w:rPr>
  </w:style>
  <w:style w:type="character" w:customStyle="1" w:styleId="af0">
    <w:name w:val="Тема примечания Знак"/>
    <w:uiPriority w:val="99"/>
    <w:semiHidden/>
    <w:qFormat/>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qFormat/>
    <w:rsid w:val="00FE2535"/>
    <w:rPr>
      <w:rFonts w:cs="Times New Roman"/>
    </w:rPr>
  </w:style>
  <w:style w:type="character" w:customStyle="1" w:styleId="17">
    <w:name w:val="Знак Знак17"/>
    <w:qFormat/>
    <w:locked/>
    <w:rsid w:val="00FE2535"/>
    <w:rPr>
      <w:rFonts w:eastAsia="Times New Roman" w:cs="Times New Roman"/>
      <w:lang w:eastAsia="ru-RU"/>
    </w:rPr>
  </w:style>
  <w:style w:type="character" w:customStyle="1" w:styleId="16">
    <w:name w:val="Знак Знак16"/>
    <w:qFormat/>
    <w:locked/>
    <w:rsid w:val="00FE2535"/>
    <w:rPr>
      <w:rFonts w:eastAsia="Times New Roman" w:cs="Times New Roman"/>
      <w:lang w:eastAsia="ru-RU"/>
    </w:rPr>
  </w:style>
  <w:style w:type="character" w:customStyle="1" w:styleId="13">
    <w:name w:val="Заголовок 1 Знак3"/>
    <w:link w:val="1"/>
    <w:qFormat/>
    <w:locked/>
    <w:rsid w:val="00FE2535"/>
    <w:rPr>
      <w:rFonts w:ascii="Times New Roman" w:hAnsi="Times New Roman" w:cs="Times New Roman"/>
      <w:sz w:val="24"/>
      <w:szCs w:val="24"/>
      <w:lang w:eastAsia="ru-RU"/>
    </w:rPr>
  </w:style>
  <w:style w:type="character" w:customStyle="1" w:styleId="42">
    <w:name w:val="Знак Знак42"/>
    <w:qFormat/>
    <w:rsid w:val="00FE2535"/>
    <w:rPr>
      <w:rFonts w:ascii="Arial" w:hAnsi="Arial" w:cs="Arial"/>
      <w:sz w:val="24"/>
      <w:szCs w:val="24"/>
      <w:lang w:val="ru-RU" w:eastAsia="ru-RU" w:bidi="ar-SA"/>
    </w:rPr>
  </w:style>
  <w:style w:type="character" w:customStyle="1" w:styleId="af1">
    <w:name w:val="Название Знак"/>
    <w:qFormat/>
    <w:rsid w:val="00FE2535"/>
    <w:rPr>
      <w:rFonts w:ascii="Arial" w:eastAsia="Calibri" w:hAnsi="Arial" w:cs="Arial"/>
      <w:b/>
      <w:bCs/>
      <w:sz w:val="24"/>
      <w:szCs w:val="24"/>
      <w:lang w:eastAsia="ru-RU"/>
    </w:rPr>
  </w:style>
  <w:style w:type="character" w:customStyle="1" w:styleId="36">
    <w:name w:val="Основной текст с отступом 3 Знак"/>
    <w:qFormat/>
    <w:rsid w:val="00FE2535"/>
    <w:rPr>
      <w:rFonts w:ascii="Times New Roman" w:eastAsia="Calibri" w:hAnsi="Times New Roman" w:cs="Times New Roman"/>
      <w:sz w:val="16"/>
      <w:szCs w:val="16"/>
      <w:lang w:eastAsia="ru-RU"/>
    </w:rPr>
  </w:style>
  <w:style w:type="character" w:customStyle="1" w:styleId="af2">
    <w:name w:val="Текст Знак"/>
    <w:qFormat/>
    <w:rsid w:val="00FE2535"/>
    <w:rPr>
      <w:rFonts w:ascii="Courier New" w:eastAsia="Calibri" w:hAnsi="Courier New" w:cs="Courier New"/>
      <w:sz w:val="20"/>
      <w:szCs w:val="20"/>
      <w:lang w:eastAsia="ru-RU"/>
    </w:rPr>
  </w:style>
  <w:style w:type="character" w:customStyle="1" w:styleId="12">
    <w:name w:val="Обычный1 Знак"/>
    <w:qFormat/>
    <w:locked/>
    <w:rsid w:val="00FE2535"/>
    <w:rPr>
      <w:rFonts w:ascii="Times New Roman" w:hAnsi="Times New Roman"/>
      <w:sz w:val="22"/>
      <w:szCs w:val="22"/>
      <w:lang w:eastAsia="ru-RU" w:bidi="ar-SA"/>
    </w:rPr>
  </w:style>
  <w:style w:type="character" w:customStyle="1" w:styleId="Heading1Char">
    <w:name w:val="Heading 1 Char"/>
    <w:qFormat/>
    <w:locked/>
    <w:rsid w:val="00FE2535"/>
    <w:rPr>
      <w:rFonts w:ascii="Arial" w:hAnsi="Arial" w:cs="Arial"/>
      <w:b/>
      <w:bCs/>
      <w:color w:val="000080"/>
      <w:lang w:val="ru-RU" w:eastAsia="ru-RU"/>
    </w:rPr>
  </w:style>
  <w:style w:type="character" w:customStyle="1" w:styleId="Heading2Char">
    <w:name w:val="Heading 2 Char"/>
    <w:qFormat/>
    <w:locked/>
    <w:rsid w:val="00FE2535"/>
    <w:rPr>
      <w:rFonts w:ascii="Arial" w:hAnsi="Arial" w:cs="Arial"/>
      <w:sz w:val="24"/>
      <w:szCs w:val="24"/>
      <w:lang w:val="ru-RU" w:eastAsia="ru-RU"/>
    </w:rPr>
  </w:style>
  <w:style w:type="character" w:customStyle="1" w:styleId="Heading3Char">
    <w:name w:val="Heading 3 Char"/>
    <w:qFormat/>
    <w:locked/>
    <w:rsid w:val="00FE2535"/>
    <w:rPr>
      <w:rFonts w:ascii="Arial" w:hAnsi="Arial" w:cs="Arial"/>
      <w:b/>
      <w:bCs/>
      <w:sz w:val="24"/>
      <w:szCs w:val="24"/>
      <w:lang w:val="ru-RU" w:eastAsia="ru-RU"/>
    </w:rPr>
  </w:style>
  <w:style w:type="character" w:customStyle="1" w:styleId="Heading4Char">
    <w:name w:val="Heading 4 Char"/>
    <w:qFormat/>
    <w:locked/>
    <w:rsid w:val="00FE2535"/>
    <w:rPr>
      <w:rFonts w:cs="Times New Roman"/>
      <w:sz w:val="24"/>
      <w:szCs w:val="24"/>
      <w:lang w:val="ru-RU" w:eastAsia="ru-RU"/>
    </w:rPr>
  </w:style>
  <w:style w:type="character" w:customStyle="1" w:styleId="BodyTextChar1">
    <w:name w:val="Body Text Char1"/>
    <w:qFormat/>
    <w:locked/>
    <w:rsid w:val="00FE2535"/>
    <w:rPr>
      <w:rFonts w:cs="Times New Roman"/>
      <w:sz w:val="24"/>
      <w:szCs w:val="24"/>
      <w:lang w:val="ru-RU" w:eastAsia="ru-RU"/>
    </w:rPr>
  </w:style>
  <w:style w:type="character" w:customStyle="1" w:styleId="BodyTextIndentChar1">
    <w:name w:val="Body Text Indent Char1"/>
    <w:qFormat/>
    <w:locked/>
    <w:rsid w:val="00FE2535"/>
    <w:rPr>
      <w:rFonts w:cs="Times New Roman"/>
      <w:sz w:val="24"/>
      <w:szCs w:val="24"/>
      <w:lang w:val="ru-RU" w:eastAsia="ru-RU"/>
    </w:rPr>
  </w:style>
  <w:style w:type="character" w:customStyle="1" w:styleId="15">
    <w:name w:val="Знак Знак15"/>
    <w:qFormat/>
    <w:rsid w:val="00FE2535"/>
    <w:rPr>
      <w:rFonts w:ascii="Times New Roman" w:hAnsi="Times New Roman" w:cs="Times New Roman"/>
      <w:sz w:val="24"/>
      <w:szCs w:val="24"/>
      <w:lang w:eastAsia="ru-RU"/>
    </w:rPr>
  </w:style>
  <w:style w:type="character" w:styleId="af3">
    <w:name w:val="Strong"/>
    <w:uiPriority w:val="22"/>
    <w:qFormat/>
    <w:rsid w:val="00FE2535"/>
    <w:rPr>
      <w:rFonts w:cs="Times New Roman"/>
      <w:b/>
      <w:bCs/>
    </w:rPr>
  </w:style>
  <w:style w:type="character" w:customStyle="1" w:styleId="HeaderChar">
    <w:name w:val="Header Char"/>
    <w:qFormat/>
    <w:locked/>
    <w:rsid w:val="00FE2535"/>
    <w:rPr>
      <w:rFonts w:cs="Times New Roman"/>
      <w:sz w:val="24"/>
      <w:szCs w:val="24"/>
      <w:lang w:val="ru-RU" w:eastAsia="ar-SA" w:bidi="ar-SA"/>
    </w:rPr>
  </w:style>
  <w:style w:type="character" w:customStyle="1" w:styleId="FooterChar">
    <w:name w:val="Footer Char"/>
    <w:qFormat/>
    <w:locked/>
    <w:rsid w:val="00FE2535"/>
    <w:rPr>
      <w:rFonts w:cs="Times New Roman"/>
      <w:sz w:val="24"/>
      <w:szCs w:val="24"/>
      <w:lang w:val="ru-RU" w:eastAsia="ar-SA" w:bidi="ar-SA"/>
    </w:rPr>
  </w:style>
  <w:style w:type="character" w:customStyle="1" w:styleId="120">
    <w:name w:val="Знак Знак12"/>
    <w:qFormat/>
    <w:rsid w:val="00FE2535"/>
    <w:rPr>
      <w:rFonts w:ascii="Arial" w:hAnsi="Arial" w:cs="Arial"/>
      <w:b/>
      <w:bCs/>
      <w:color w:val="000080"/>
      <w:sz w:val="20"/>
      <w:szCs w:val="20"/>
      <w:lang w:eastAsia="ru-RU"/>
    </w:rPr>
  </w:style>
  <w:style w:type="character" w:customStyle="1" w:styleId="SignatureChar">
    <w:name w:val="Signature Char"/>
    <w:qFormat/>
    <w:locked/>
    <w:rsid w:val="00FE2535"/>
    <w:rPr>
      <w:rFonts w:cs="Times New Roman"/>
      <w:b/>
      <w:bCs/>
      <w:sz w:val="28"/>
      <w:szCs w:val="28"/>
      <w:lang w:val="ru-RU" w:eastAsia="ru-RU"/>
    </w:rPr>
  </w:style>
  <w:style w:type="character" w:customStyle="1" w:styleId="af4">
    <w:name w:val="Цветовое выделение"/>
    <w:qFormat/>
    <w:rsid w:val="00FE2535"/>
    <w:rPr>
      <w:b/>
      <w:color w:val="000080"/>
      <w:sz w:val="20"/>
    </w:rPr>
  </w:style>
  <w:style w:type="character" w:customStyle="1" w:styleId="af5">
    <w:name w:val="Гипертекстовая ссылка"/>
    <w:qFormat/>
    <w:rsid w:val="00FE2535"/>
    <w:rPr>
      <w:rFonts w:cs="Times New Roman"/>
      <w:b/>
      <w:bCs/>
      <w:color w:val="008000"/>
      <w:sz w:val="20"/>
      <w:szCs w:val="20"/>
      <w:u w:val="single"/>
    </w:rPr>
  </w:style>
  <w:style w:type="character" w:customStyle="1" w:styleId="af6">
    <w:name w:val="Продолжение ссылки"/>
    <w:qFormat/>
    <w:rsid w:val="00FE2535"/>
    <w:rPr>
      <w:rFonts w:cs="Times New Roman"/>
      <w:b w:val="0"/>
      <w:bCs w:val="0"/>
      <w:color w:val="008000"/>
      <w:sz w:val="20"/>
      <w:szCs w:val="20"/>
      <w:u w:val="single"/>
    </w:rPr>
  </w:style>
  <w:style w:type="character" w:customStyle="1" w:styleId="BodyTextFirstIndentChar">
    <w:name w:val="Body Text First Indent Char"/>
    <w:qFormat/>
    <w:locked/>
    <w:rsid w:val="00FE2535"/>
    <w:rPr>
      <w:rFonts w:cs="Times New Roman"/>
      <w:sz w:val="24"/>
      <w:szCs w:val="24"/>
      <w:lang w:val="ru-RU" w:eastAsia="ru-RU"/>
    </w:rPr>
  </w:style>
  <w:style w:type="character" w:customStyle="1" w:styleId="BodyText2Char">
    <w:name w:val="Body Text 2 Char"/>
    <w:qFormat/>
    <w:locked/>
    <w:rsid w:val="00FE2535"/>
    <w:rPr>
      <w:rFonts w:cs="Times New Roman"/>
      <w:sz w:val="24"/>
      <w:szCs w:val="24"/>
      <w:lang w:val="ru-RU" w:eastAsia="ru-RU"/>
    </w:rPr>
  </w:style>
  <w:style w:type="character" w:customStyle="1" w:styleId="BodyText3Char">
    <w:name w:val="Body Text 3 Char"/>
    <w:qFormat/>
    <w:locked/>
    <w:rsid w:val="00FE2535"/>
    <w:rPr>
      <w:rFonts w:cs="Times New Roman"/>
      <w:sz w:val="16"/>
      <w:szCs w:val="16"/>
      <w:lang w:val="ru-RU" w:eastAsia="ru-RU"/>
    </w:rPr>
  </w:style>
  <w:style w:type="character" w:customStyle="1" w:styleId="27">
    <w:name w:val="Знак Знак27"/>
    <w:qFormat/>
    <w:rsid w:val="00FE2535"/>
    <w:rPr>
      <w:rFonts w:cs="Times New Roman"/>
      <w:sz w:val="28"/>
      <w:szCs w:val="28"/>
      <w:lang w:val="ru-RU" w:eastAsia="ru-RU"/>
    </w:rPr>
  </w:style>
  <w:style w:type="character" w:customStyle="1" w:styleId="26">
    <w:name w:val="Знак Знак26"/>
    <w:qFormat/>
    <w:rsid w:val="00FE2535"/>
    <w:rPr>
      <w:rFonts w:ascii="Arial" w:hAnsi="Arial" w:cs="Arial"/>
      <w:b/>
      <w:bCs/>
      <w:sz w:val="26"/>
      <w:szCs w:val="26"/>
      <w:lang w:val="ru-RU" w:eastAsia="ru-RU"/>
    </w:rPr>
  </w:style>
  <w:style w:type="character" w:customStyle="1" w:styleId="25">
    <w:name w:val="Знак Знак25"/>
    <w:qFormat/>
    <w:rsid w:val="00FE2535"/>
    <w:rPr>
      <w:rFonts w:ascii="Arial" w:hAnsi="Arial" w:cs="Arial"/>
      <w:b/>
      <w:bCs/>
      <w:sz w:val="24"/>
      <w:szCs w:val="24"/>
      <w:lang w:val="ru-RU" w:eastAsia="ru-RU"/>
    </w:rPr>
  </w:style>
  <w:style w:type="character" w:styleId="af7">
    <w:name w:val="Emphasis"/>
    <w:qFormat/>
    <w:rsid w:val="00FE2535"/>
    <w:rPr>
      <w:rFonts w:cs="Times New Roman"/>
      <w:i/>
      <w:iCs/>
    </w:rPr>
  </w:style>
  <w:style w:type="character" w:customStyle="1" w:styleId="HTML1">
    <w:name w:val="Стандартный HTML Знак1"/>
    <w:qFormat/>
    <w:rsid w:val="00FE2535"/>
    <w:rPr>
      <w:rFonts w:ascii="Courier New" w:hAnsi="Courier New" w:cs="Courier New"/>
      <w:lang w:eastAsia="ar-SA" w:bidi="ar-SA"/>
    </w:rPr>
  </w:style>
  <w:style w:type="character" w:customStyle="1" w:styleId="28">
    <w:name w:val="Знак Знак28"/>
    <w:qFormat/>
    <w:rsid w:val="00FE2535"/>
    <w:rPr>
      <w:rFonts w:cs="Times New Roman"/>
      <w:sz w:val="24"/>
      <w:szCs w:val="24"/>
      <w:lang w:val="ru-RU" w:eastAsia="ru-RU"/>
    </w:rPr>
  </w:style>
  <w:style w:type="character" w:customStyle="1" w:styleId="220">
    <w:name w:val="Заголовок 2 Знак2"/>
    <w:qFormat/>
    <w:rsid w:val="00FE2535"/>
    <w:rPr>
      <w:rFonts w:ascii="Arial" w:hAnsi="Arial" w:cs="Arial"/>
      <w:b/>
      <w:bCs/>
      <w:i/>
      <w:iCs/>
      <w:sz w:val="28"/>
      <w:szCs w:val="28"/>
      <w:lang w:val="ru-RU" w:eastAsia="ru-RU"/>
    </w:rPr>
  </w:style>
  <w:style w:type="character" w:customStyle="1" w:styleId="240">
    <w:name w:val="Основной текст 2 Знак4"/>
    <w:link w:val="29"/>
    <w:qFormat/>
    <w:rsid w:val="00FE2535"/>
    <w:rPr>
      <w:rFonts w:ascii="Times New Roman" w:hAnsi="Times New Roman" w:cs="Times New Roman"/>
      <w:sz w:val="24"/>
      <w:szCs w:val="24"/>
    </w:rPr>
  </w:style>
  <w:style w:type="character" w:customStyle="1" w:styleId="230">
    <w:name w:val="Основной текст 2 Знак3"/>
    <w:link w:val="200"/>
    <w:qFormat/>
    <w:rsid w:val="00FE2535"/>
    <w:rPr>
      <w:rFonts w:ascii="Times New Roman" w:hAnsi="Times New Roman" w:cs="Times New Roman"/>
      <w:sz w:val="28"/>
      <w:szCs w:val="28"/>
    </w:rPr>
  </w:style>
  <w:style w:type="character" w:customStyle="1" w:styleId="210">
    <w:name w:val="Знак Знак21"/>
    <w:qFormat/>
    <w:rsid w:val="00FE2535"/>
    <w:rPr>
      <w:rFonts w:ascii="Arial" w:hAnsi="Arial" w:cs="Arial"/>
      <w:b/>
      <w:bCs/>
      <w:sz w:val="26"/>
      <w:szCs w:val="26"/>
    </w:rPr>
  </w:style>
  <w:style w:type="character" w:customStyle="1" w:styleId="200">
    <w:name w:val="Знак Знак20"/>
    <w:link w:val="230"/>
    <w:qFormat/>
    <w:rsid w:val="00FE2535"/>
    <w:rPr>
      <w:rFonts w:ascii="Times New Roman" w:hAnsi="Times New Roman" w:cs="Times New Roman"/>
      <w:b/>
      <w:bCs/>
      <w:sz w:val="28"/>
      <w:szCs w:val="28"/>
    </w:rPr>
  </w:style>
  <w:style w:type="character" w:customStyle="1" w:styleId="221">
    <w:name w:val="Основной текст 2 Знак2"/>
    <w:qFormat/>
    <w:rsid w:val="00FE2535"/>
    <w:rPr>
      <w:rFonts w:ascii="Arial" w:hAnsi="Arial" w:cs="Arial"/>
      <w:b/>
      <w:bCs/>
      <w:i/>
      <w:iCs/>
      <w:sz w:val="28"/>
      <w:szCs w:val="28"/>
      <w:lang w:val="ru-RU" w:eastAsia="ru-RU"/>
    </w:rPr>
  </w:style>
  <w:style w:type="character" w:customStyle="1" w:styleId="2210">
    <w:name w:val="Знак Знак221"/>
    <w:qFormat/>
    <w:locked/>
    <w:rsid w:val="00FE2535"/>
    <w:rPr>
      <w:rFonts w:cs="Times New Roman"/>
      <w:sz w:val="24"/>
      <w:szCs w:val="24"/>
      <w:lang w:val="ru-RU" w:eastAsia="ru-RU"/>
    </w:rPr>
  </w:style>
  <w:style w:type="character" w:customStyle="1" w:styleId="211">
    <w:name w:val="Знак Знак211"/>
    <w:qFormat/>
    <w:locked/>
    <w:rsid w:val="00FE2535"/>
    <w:rPr>
      <w:rFonts w:cs="Times New Roman"/>
      <w:sz w:val="28"/>
      <w:szCs w:val="28"/>
      <w:lang w:val="ru-RU" w:eastAsia="ru-RU"/>
    </w:rPr>
  </w:style>
  <w:style w:type="character" w:customStyle="1" w:styleId="201">
    <w:name w:val="Знак Знак201"/>
    <w:qFormat/>
    <w:locked/>
    <w:rsid w:val="00FE2535"/>
    <w:rPr>
      <w:rFonts w:ascii="Arial" w:hAnsi="Arial" w:cs="Arial"/>
      <w:b/>
      <w:bCs/>
      <w:sz w:val="26"/>
      <w:szCs w:val="26"/>
      <w:lang w:val="ru-RU" w:eastAsia="ru-RU"/>
    </w:rPr>
  </w:style>
  <w:style w:type="character" w:customStyle="1" w:styleId="19">
    <w:name w:val="Знак Знак19"/>
    <w:link w:val="14"/>
    <w:qFormat/>
    <w:locked/>
    <w:rsid w:val="00FE2535"/>
    <w:rPr>
      <w:rFonts w:cs="Times New Roman"/>
      <w:b/>
      <w:bCs/>
      <w:sz w:val="28"/>
      <w:szCs w:val="28"/>
      <w:lang w:val="ru-RU" w:eastAsia="ru-RU"/>
    </w:rPr>
  </w:style>
  <w:style w:type="character" w:customStyle="1" w:styleId="18">
    <w:name w:val="Знак Знак18"/>
    <w:qFormat/>
    <w:locked/>
    <w:rsid w:val="00FE2535"/>
    <w:rPr>
      <w:rFonts w:cs="Times New Roman"/>
      <w:b/>
      <w:bCs/>
      <w:i/>
      <w:iCs/>
      <w:sz w:val="26"/>
      <w:szCs w:val="26"/>
      <w:lang w:val="ru-RU" w:eastAsia="ru-RU"/>
    </w:rPr>
  </w:style>
  <w:style w:type="character" w:customStyle="1" w:styleId="172">
    <w:name w:val="Знак Знак172"/>
    <w:qFormat/>
    <w:locked/>
    <w:rsid w:val="00F922FB"/>
    <w:rPr>
      <w:rFonts w:cs="Times New Roman"/>
      <w:i/>
      <w:iCs/>
      <w:sz w:val="22"/>
      <w:szCs w:val="22"/>
      <w:lang w:val="ru-RU" w:eastAsia="ru-RU"/>
    </w:rPr>
  </w:style>
  <w:style w:type="character" w:customStyle="1" w:styleId="162">
    <w:name w:val="Знак Знак162"/>
    <w:qFormat/>
    <w:locked/>
    <w:rsid w:val="00F922FB"/>
    <w:rPr>
      <w:rFonts w:ascii="Arial" w:hAnsi="Arial" w:cs="Arial"/>
      <w:lang w:val="ru-RU" w:eastAsia="ru-RU"/>
    </w:rPr>
  </w:style>
  <w:style w:type="character" w:customStyle="1" w:styleId="151">
    <w:name w:val="Знак Знак151"/>
    <w:qFormat/>
    <w:locked/>
    <w:rsid w:val="00FE2535"/>
    <w:rPr>
      <w:rFonts w:ascii="Arial" w:hAnsi="Arial" w:cs="Arial"/>
      <w:i/>
      <w:iCs/>
      <w:lang w:val="ru-RU" w:eastAsia="ru-RU"/>
    </w:rPr>
  </w:style>
  <w:style w:type="character" w:customStyle="1" w:styleId="110">
    <w:name w:val="Знак Знак11"/>
    <w:qFormat/>
    <w:locked/>
    <w:rsid w:val="00FE2535"/>
    <w:rPr>
      <w:rFonts w:cs="Times New Roman"/>
      <w:sz w:val="24"/>
      <w:szCs w:val="24"/>
      <w:lang w:val="ru-RU" w:eastAsia="ru-RU"/>
    </w:rPr>
  </w:style>
  <w:style w:type="character" w:customStyle="1" w:styleId="91">
    <w:name w:val="Знак Знак9"/>
    <w:qFormat/>
    <w:locked/>
    <w:rsid w:val="00FE2535"/>
    <w:rPr>
      <w:rFonts w:cs="Times New Roman"/>
      <w:lang w:val="ru-RU" w:eastAsia="ru-RU"/>
    </w:rPr>
  </w:style>
  <w:style w:type="character" w:customStyle="1" w:styleId="310">
    <w:name w:val="Основной текст с отступом 3 Знак1"/>
    <w:qFormat/>
    <w:locked/>
    <w:rsid w:val="00FE2535"/>
    <w:rPr>
      <w:rFonts w:cs="Times New Roman"/>
      <w:b/>
      <w:bCs/>
      <w:sz w:val="28"/>
      <w:szCs w:val="28"/>
      <w:lang w:val="ru-RU" w:eastAsia="ru-RU"/>
    </w:rPr>
  </w:style>
  <w:style w:type="character" w:customStyle="1" w:styleId="14">
    <w:name w:val="Знак Знак14"/>
    <w:link w:val="19"/>
    <w:qFormat/>
    <w:locked/>
    <w:rsid w:val="00FE2535"/>
    <w:rPr>
      <w:rFonts w:cs="Times New Roman"/>
      <w:sz w:val="24"/>
      <w:szCs w:val="24"/>
      <w:lang w:val="ru-RU" w:eastAsia="ru-RU"/>
    </w:rPr>
  </w:style>
  <w:style w:type="character" w:customStyle="1" w:styleId="212">
    <w:name w:val="Основной текст 2 Знак1"/>
    <w:link w:val="2a"/>
    <w:qFormat/>
    <w:locked/>
    <w:rsid w:val="00FE2535"/>
    <w:rPr>
      <w:rFonts w:ascii="Times New Roman" w:hAnsi="Times New Roman" w:cs="Times New Roman"/>
      <w:sz w:val="24"/>
      <w:szCs w:val="24"/>
      <w:lang w:val="ru-RU" w:eastAsia="ru-RU"/>
    </w:rPr>
  </w:style>
  <w:style w:type="character" w:customStyle="1" w:styleId="100">
    <w:name w:val="Знак Знак10"/>
    <w:qFormat/>
    <w:locked/>
    <w:rsid w:val="00FE2535"/>
    <w:rPr>
      <w:rFonts w:cs="Times New Roman"/>
      <w:sz w:val="24"/>
      <w:szCs w:val="24"/>
      <w:lang w:val="ru-RU" w:eastAsia="ru-RU"/>
    </w:rPr>
  </w:style>
  <w:style w:type="character" w:customStyle="1" w:styleId="121">
    <w:name w:val="Заголовок 1 Знак2"/>
    <w:qFormat/>
    <w:locked/>
    <w:rsid w:val="00FE2535"/>
    <w:rPr>
      <w:rFonts w:cs="Times New Roman"/>
      <w:sz w:val="16"/>
      <w:szCs w:val="16"/>
      <w:lang w:val="ru-RU" w:eastAsia="ru-RU"/>
    </w:rPr>
  </w:style>
  <w:style w:type="character" w:customStyle="1" w:styleId="51">
    <w:name w:val="Оглавление 5 Знак1"/>
    <w:qFormat/>
    <w:locked/>
    <w:rsid w:val="00FE2535"/>
    <w:rPr>
      <w:rFonts w:ascii="Tahoma" w:hAnsi="Tahoma" w:cs="Tahoma"/>
      <w:sz w:val="16"/>
      <w:szCs w:val="16"/>
    </w:rPr>
  </w:style>
  <w:style w:type="character" w:customStyle="1" w:styleId="1210">
    <w:name w:val="Знак Знак121"/>
    <w:qFormat/>
    <w:rsid w:val="00FE2535"/>
    <w:rPr>
      <w:rFonts w:ascii="Arial" w:hAnsi="Arial" w:cs="Arial"/>
      <w:b/>
      <w:bCs/>
      <w:color w:val="000080"/>
      <w:sz w:val="20"/>
      <w:szCs w:val="20"/>
      <w:lang w:eastAsia="ru-RU"/>
    </w:rPr>
  </w:style>
  <w:style w:type="character" w:customStyle="1" w:styleId="1a">
    <w:name w:val="Текст выноски Знак1"/>
    <w:qFormat/>
    <w:rsid w:val="00FE2535"/>
    <w:rPr>
      <w:rFonts w:ascii="Tahoma" w:hAnsi="Tahoma" w:cs="Tahoma"/>
      <w:sz w:val="16"/>
      <w:szCs w:val="16"/>
      <w:lang w:eastAsia="ar-SA" w:bidi="ar-SA"/>
    </w:rPr>
  </w:style>
  <w:style w:type="character" w:customStyle="1" w:styleId="1b">
    <w:name w:val="Схема документа Знак1"/>
    <w:qFormat/>
    <w:rsid w:val="00FE2535"/>
    <w:rPr>
      <w:rFonts w:ascii="Tahoma" w:hAnsi="Tahoma" w:cs="Tahoma"/>
      <w:sz w:val="16"/>
      <w:szCs w:val="16"/>
      <w:lang w:eastAsia="ar-SA" w:bidi="ar-SA"/>
    </w:rPr>
  </w:style>
  <w:style w:type="character" w:customStyle="1" w:styleId="123">
    <w:name w:val="Знак Знак123"/>
    <w:qFormat/>
    <w:rsid w:val="00FE2535"/>
    <w:rPr>
      <w:rFonts w:ascii="Arial" w:eastAsia="Times New Roman" w:hAnsi="Arial" w:cs="Times New Roman"/>
      <w:b/>
      <w:bCs/>
      <w:color w:val="000080"/>
      <w:sz w:val="20"/>
      <w:szCs w:val="20"/>
      <w:lang w:eastAsia="ru-RU"/>
    </w:rPr>
  </w:style>
  <w:style w:type="character" w:customStyle="1" w:styleId="2a">
    <w:name w:val="Заголовок 2 Знак Знак Знак"/>
    <w:link w:val="212"/>
    <w:qFormat/>
    <w:rsid w:val="00FE2535"/>
    <w:rPr>
      <w:rFonts w:ascii="Arial" w:hAnsi="Arial" w:cs="Arial"/>
      <w:b/>
      <w:bCs/>
      <w:i/>
      <w:iCs/>
      <w:sz w:val="28"/>
      <w:szCs w:val="28"/>
      <w:lang w:val="ru-RU" w:eastAsia="ru-RU" w:bidi="ar-SA"/>
    </w:rPr>
  </w:style>
  <w:style w:type="character" w:customStyle="1" w:styleId="192">
    <w:name w:val="Знак Знак192"/>
    <w:qFormat/>
    <w:rsid w:val="00F922FB"/>
    <w:rPr>
      <w:rFonts w:ascii="Arial" w:hAnsi="Arial"/>
      <w:b/>
      <w:bCs/>
      <w:sz w:val="28"/>
      <w:szCs w:val="24"/>
      <w:lang w:val="ru-RU" w:eastAsia="ru-RU" w:bidi="ar-SA"/>
    </w:rPr>
  </w:style>
  <w:style w:type="character" w:customStyle="1" w:styleId="182">
    <w:name w:val="Знак Знак182"/>
    <w:qFormat/>
    <w:rsid w:val="00F922FB"/>
    <w:rPr>
      <w:sz w:val="28"/>
      <w:szCs w:val="24"/>
      <w:lang w:val="ru-RU" w:eastAsia="ru-RU" w:bidi="ar-SA"/>
    </w:rPr>
  </w:style>
  <w:style w:type="character" w:customStyle="1" w:styleId="232">
    <w:name w:val="Знак Знак232"/>
    <w:qFormat/>
    <w:rsid w:val="00FE2535"/>
    <w:rPr>
      <w:rFonts w:ascii="Times New Roman" w:eastAsia="Times New Roman" w:hAnsi="Times New Roman"/>
      <w:sz w:val="24"/>
    </w:rPr>
  </w:style>
  <w:style w:type="character" w:customStyle="1" w:styleId="223">
    <w:name w:val="Знак Знак223"/>
    <w:qFormat/>
    <w:rsid w:val="00FE2535"/>
    <w:rPr>
      <w:rFonts w:ascii="Times New Roman" w:eastAsia="Times New Roman" w:hAnsi="Times New Roman"/>
      <w:sz w:val="28"/>
    </w:rPr>
  </w:style>
  <w:style w:type="character" w:customStyle="1" w:styleId="213">
    <w:name w:val="Знак Знак213"/>
    <w:qFormat/>
    <w:rsid w:val="00FE2535"/>
    <w:rPr>
      <w:rFonts w:ascii="Arial" w:eastAsia="Times New Roman" w:hAnsi="Arial" w:cs="Arial"/>
      <w:b/>
      <w:bCs/>
      <w:sz w:val="26"/>
      <w:szCs w:val="26"/>
    </w:rPr>
  </w:style>
  <w:style w:type="character" w:customStyle="1" w:styleId="203">
    <w:name w:val="Знак Знак203"/>
    <w:qFormat/>
    <w:rsid w:val="00FE2535"/>
    <w:rPr>
      <w:rFonts w:ascii="Times New Roman" w:eastAsia="Times New Roman" w:hAnsi="Times New Roman"/>
      <w:b/>
      <w:bCs/>
      <w:sz w:val="28"/>
      <w:szCs w:val="28"/>
    </w:rPr>
  </w:style>
  <w:style w:type="character" w:customStyle="1" w:styleId="Heading1Char1">
    <w:name w:val="Heading 1 Char1"/>
    <w:qFormat/>
    <w:locked/>
    <w:rsid w:val="00FE2535"/>
    <w:rPr>
      <w:rFonts w:ascii="Tahoma" w:eastAsia="Calibri" w:hAnsi="Tahoma"/>
      <w:lang w:val="en-US" w:eastAsia="en-US" w:bidi="ar-SA"/>
    </w:rPr>
  </w:style>
  <w:style w:type="character" w:customStyle="1" w:styleId="Heading2Char1">
    <w:name w:val="Heading 2 Char1"/>
    <w:qFormat/>
    <w:locked/>
    <w:rsid w:val="00FE2535"/>
    <w:rPr>
      <w:rFonts w:ascii="Arial" w:eastAsia="Calibri" w:hAnsi="Arial" w:cs="Arial"/>
      <w:b/>
      <w:bCs/>
      <w:i/>
      <w:iCs/>
      <w:sz w:val="28"/>
      <w:szCs w:val="28"/>
      <w:lang w:val="ru-RU" w:eastAsia="ru-RU" w:bidi="ar-SA"/>
    </w:rPr>
  </w:style>
  <w:style w:type="character" w:customStyle="1" w:styleId="Heading3Char1">
    <w:name w:val="Heading 3 Char1"/>
    <w:qFormat/>
    <w:locked/>
    <w:rsid w:val="00FE2535"/>
    <w:rPr>
      <w:rFonts w:ascii="Arial" w:eastAsia="Calibri" w:hAnsi="Arial" w:cs="Arial"/>
      <w:b/>
      <w:bCs/>
      <w:sz w:val="26"/>
      <w:szCs w:val="26"/>
      <w:lang w:val="ru-RU" w:eastAsia="ru-RU" w:bidi="ar-SA"/>
    </w:rPr>
  </w:style>
  <w:style w:type="character" w:customStyle="1" w:styleId="Heading4Char1">
    <w:name w:val="Heading 4 Char1"/>
    <w:qFormat/>
    <w:locked/>
    <w:rsid w:val="00FE2535"/>
    <w:rPr>
      <w:rFonts w:eastAsia="Calibri"/>
      <w:b/>
      <w:sz w:val="24"/>
      <w:lang w:val="ru-RU" w:eastAsia="ru-RU" w:bidi="ar-SA"/>
    </w:rPr>
  </w:style>
  <w:style w:type="character" w:customStyle="1" w:styleId="Heading5Char">
    <w:name w:val="Heading 5 Char"/>
    <w:qFormat/>
    <w:locked/>
    <w:rsid w:val="00FE2535"/>
    <w:rPr>
      <w:rFonts w:eastAsia="Calibri"/>
      <w:b/>
      <w:bCs/>
      <w:i/>
      <w:iCs/>
      <w:sz w:val="26"/>
      <w:szCs w:val="26"/>
      <w:lang w:val="ru-RU" w:eastAsia="ru-RU" w:bidi="ar-SA"/>
    </w:rPr>
  </w:style>
  <w:style w:type="character" w:customStyle="1" w:styleId="Heading6Char">
    <w:name w:val="Heading 6 Char"/>
    <w:qFormat/>
    <w:locked/>
    <w:rsid w:val="00FE2535"/>
    <w:rPr>
      <w:rFonts w:eastAsia="Calibri"/>
      <w:i/>
      <w:iCs/>
      <w:sz w:val="22"/>
      <w:szCs w:val="22"/>
      <w:lang w:val="ru-RU" w:eastAsia="ru-RU" w:bidi="ar-SA"/>
    </w:rPr>
  </w:style>
  <w:style w:type="character" w:customStyle="1" w:styleId="Heading7Char">
    <w:name w:val="Heading 7 Char"/>
    <w:qFormat/>
    <w:locked/>
    <w:rsid w:val="00FE2535"/>
    <w:rPr>
      <w:rFonts w:eastAsia="Calibri"/>
      <w:sz w:val="24"/>
      <w:szCs w:val="24"/>
      <w:lang w:val="ru-RU" w:eastAsia="ru-RU" w:bidi="ar-SA"/>
    </w:rPr>
  </w:style>
  <w:style w:type="character" w:customStyle="1" w:styleId="Heading8Char">
    <w:name w:val="Heading 8 Char"/>
    <w:qFormat/>
    <w:locked/>
    <w:rsid w:val="00FE2535"/>
    <w:rPr>
      <w:rFonts w:ascii="Arial" w:eastAsia="Calibri" w:hAnsi="Arial" w:cs="Arial"/>
      <w:i/>
      <w:iCs/>
      <w:lang w:val="ru-RU" w:eastAsia="ru-RU" w:bidi="ar-SA"/>
    </w:rPr>
  </w:style>
  <w:style w:type="character" w:customStyle="1" w:styleId="Heading9Char">
    <w:name w:val="Heading 9 Char"/>
    <w:qFormat/>
    <w:locked/>
    <w:rsid w:val="00FE2535"/>
    <w:rPr>
      <w:rFonts w:ascii="Arial" w:eastAsia="Calibri" w:hAnsi="Arial" w:cs="Arial"/>
      <w:b/>
      <w:bCs/>
      <w:i/>
      <w:iCs/>
      <w:sz w:val="18"/>
      <w:szCs w:val="18"/>
      <w:lang w:val="ru-RU" w:eastAsia="ru-RU" w:bidi="ar-SA"/>
    </w:rPr>
  </w:style>
  <w:style w:type="character" w:customStyle="1" w:styleId="HeaderChar1">
    <w:name w:val="Header Char1"/>
    <w:qFormat/>
    <w:locked/>
    <w:rsid w:val="00FE2535"/>
    <w:rPr>
      <w:rFonts w:ascii="Calibri" w:eastAsia="Calibri" w:hAnsi="Calibri"/>
      <w:sz w:val="22"/>
      <w:szCs w:val="22"/>
      <w:lang w:val="ru-RU" w:eastAsia="ru-RU" w:bidi="ar-SA"/>
    </w:rPr>
  </w:style>
  <w:style w:type="character" w:customStyle="1" w:styleId="FooterChar1">
    <w:name w:val="Footer Char1"/>
    <w:qFormat/>
    <w:locked/>
    <w:rsid w:val="00FE2535"/>
    <w:rPr>
      <w:rFonts w:ascii="Calibri" w:eastAsia="Calibri" w:hAnsi="Calibri"/>
      <w:sz w:val="22"/>
      <w:szCs w:val="22"/>
      <w:lang w:val="ru-RU" w:eastAsia="ru-RU" w:bidi="ar-SA"/>
    </w:rPr>
  </w:style>
  <w:style w:type="character" w:customStyle="1" w:styleId="BodyTextChar2">
    <w:name w:val="Body Text Char2"/>
    <w:qFormat/>
    <w:locked/>
    <w:rsid w:val="00FE2535"/>
    <w:rPr>
      <w:rFonts w:eastAsia="Calibri"/>
      <w:sz w:val="28"/>
      <w:szCs w:val="24"/>
      <w:lang w:val="ru-RU" w:eastAsia="ru-RU" w:bidi="ar-SA"/>
    </w:rPr>
  </w:style>
  <w:style w:type="character" w:customStyle="1" w:styleId="BodyTextIndentChar2">
    <w:name w:val="Body Text Indent Char2"/>
    <w:qFormat/>
    <w:locked/>
    <w:rsid w:val="00FE2535"/>
    <w:rPr>
      <w:rFonts w:eastAsia="Calibri"/>
      <w:sz w:val="28"/>
      <w:szCs w:val="24"/>
      <w:lang w:val="ru-RU" w:eastAsia="ru-RU" w:bidi="ar-SA"/>
    </w:rPr>
  </w:style>
  <w:style w:type="character" w:customStyle="1" w:styleId="HTMLPreformattedChar">
    <w:name w:val="HTML Preformatted Char"/>
    <w:qFormat/>
    <w:locked/>
    <w:rsid w:val="00FE2535"/>
    <w:rPr>
      <w:rFonts w:ascii="Courier New" w:eastAsia="Calibri" w:hAnsi="Courier New" w:cs="Courier New"/>
      <w:color w:val="000090"/>
      <w:lang w:val="ru-RU" w:eastAsia="ru-RU" w:bidi="ar-SA"/>
    </w:rPr>
  </w:style>
  <w:style w:type="character" w:customStyle="1" w:styleId="BodyText2Char1">
    <w:name w:val="Body Text 2 Char1"/>
    <w:qFormat/>
    <w:locked/>
    <w:rsid w:val="00FE2535"/>
    <w:rPr>
      <w:rFonts w:eastAsia="Calibri"/>
      <w:b/>
      <w:bCs/>
      <w:sz w:val="24"/>
      <w:szCs w:val="24"/>
      <w:lang w:val="ru-RU" w:eastAsia="ru-RU" w:bidi="ar-SA"/>
    </w:rPr>
  </w:style>
  <w:style w:type="character" w:customStyle="1" w:styleId="SignatureChar1">
    <w:name w:val="Signature Char1"/>
    <w:qFormat/>
    <w:locked/>
    <w:rsid w:val="00FE2535"/>
    <w:rPr>
      <w:rFonts w:eastAsia="Calibri"/>
      <w:b/>
      <w:sz w:val="28"/>
      <w:szCs w:val="28"/>
      <w:lang w:val="ru-RU" w:eastAsia="ru-RU" w:bidi="ar-SA"/>
    </w:rPr>
  </w:style>
  <w:style w:type="character" w:customStyle="1" w:styleId="BodyTextFirstIndentChar1">
    <w:name w:val="Body Text First Indent Char1"/>
    <w:qFormat/>
    <w:locked/>
    <w:rsid w:val="00FE2535"/>
    <w:rPr>
      <w:rFonts w:eastAsia="Calibri"/>
      <w:sz w:val="24"/>
      <w:szCs w:val="24"/>
      <w:lang w:val="ru-RU" w:eastAsia="ru-RU" w:bidi="ar-SA"/>
    </w:rPr>
  </w:style>
  <w:style w:type="character" w:customStyle="1" w:styleId="BodyText3Char1">
    <w:name w:val="Body Text 3 Char1"/>
    <w:qFormat/>
    <w:locked/>
    <w:rsid w:val="00FE2535"/>
    <w:rPr>
      <w:rFonts w:eastAsia="Calibri"/>
      <w:sz w:val="16"/>
      <w:szCs w:val="16"/>
      <w:lang w:val="ru-RU" w:eastAsia="ru-RU" w:bidi="ar-SA"/>
    </w:rPr>
  </w:style>
  <w:style w:type="character" w:customStyle="1" w:styleId="TitleChar">
    <w:name w:val="Title Char"/>
    <w:qFormat/>
    <w:locked/>
    <w:rsid w:val="00FE2535"/>
    <w:rPr>
      <w:rFonts w:ascii="Arial" w:eastAsia="Calibri" w:hAnsi="Arial" w:cs="Arial"/>
      <w:b/>
      <w:bCs/>
      <w:sz w:val="24"/>
      <w:szCs w:val="24"/>
      <w:lang w:val="ru-RU" w:eastAsia="ru-RU" w:bidi="ar-SA"/>
    </w:rPr>
  </w:style>
  <w:style w:type="character" w:customStyle="1" w:styleId="BodyTextIndent3Char">
    <w:name w:val="Body Text Indent 3 Char"/>
    <w:qFormat/>
    <w:locked/>
    <w:rsid w:val="00FE2535"/>
    <w:rPr>
      <w:rFonts w:eastAsia="Calibri"/>
      <w:sz w:val="16"/>
      <w:szCs w:val="16"/>
      <w:lang w:val="ru-RU" w:eastAsia="ru-RU" w:bidi="ar-SA"/>
    </w:rPr>
  </w:style>
  <w:style w:type="character" w:customStyle="1" w:styleId="PlainTextChar">
    <w:name w:val="Plain Text Char"/>
    <w:qFormat/>
    <w:locked/>
    <w:rsid w:val="00FE2535"/>
    <w:rPr>
      <w:rFonts w:ascii="Courier New" w:eastAsia="Calibri" w:hAnsi="Courier New" w:cs="Courier New"/>
      <w:lang w:val="ru-RU" w:eastAsia="ru-RU" w:bidi="ar-SA"/>
    </w:rPr>
  </w:style>
  <w:style w:type="character" w:customStyle="1" w:styleId="2b">
    <w:name w:val="Красная строка 2 Знак"/>
    <w:qFormat/>
    <w:rsid w:val="00FE2535"/>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E2535"/>
  </w:style>
  <w:style w:type="character" w:styleId="af8">
    <w:name w:val="annotation reference"/>
    <w:uiPriority w:val="99"/>
    <w:semiHidden/>
    <w:unhideWhenUsed/>
    <w:qFormat/>
    <w:rsid w:val="002014EB"/>
    <w:rPr>
      <w:sz w:val="16"/>
      <w:szCs w:val="16"/>
    </w:rPr>
  </w:style>
  <w:style w:type="character" w:customStyle="1" w:styleId="af9">
    <w:name w:val="Текст концевой сноски Знак"/>
    <w:uiPriority w:val="99"/>
    <w:qFormat/>
    <w:rsid w:val="006E2FDA"/>
    <w:rPr>
      <w:sz w:val="24"/>
      <w:szCs w:val="24"/>
      <w:lang w:eastAsia="en-US"/>
    </w:rPr>
  </w:style>
  <w:style w:type="character" w:customStyle="1" w:styleId="afa">
    <w:name w:val="Привязка концевой сноски"/>
    <w:rsid w:val="00712455"/>
    <w:rPr>
      <w:vertAlign w:val="superscript"/>
    </w:rPr>
  </w:style>
  <w:style w:type="character" w:customStyle="1" w:styleId="EndnoteCharacters">
    <w:name w:val="Endnote Characters"/>
    <w:uiPriority w:val="99"/>
    <w:unhideWhenUsed/>
    <w:qFormat/>
    <w:rsid w:val="006E2FDA"/>
    <w:rPr>
      <w:vertAlign w:val="superscript"/>
    </w:rPr>
  </w:style>
  <w:style w:type="character" w:customStyle="1" w:styleId="afb">
    <w:name w:val="Схема документа Знак"/>
    <w:uiPriority w:val="99"/>
    <w:semiHidden/>
    <w:qFormat/>
    <w:rsid w:val="008925E5"/>
    <w:rPr>
      <w:rFonts w:ascii="Times New Roman" w:hAnsi="Times New Roman"/>
      <w:sz w:val="24"/>
      <w:szCs w:val="24"/>
      <w:lang w:eastAsia="en-US"/>
    </w:rPr>
  </w:style>
  <w:style w:type="character" w:customStyle="1" w:styleId="410">
    <w:name w:val="Знак Знак41"/>
    <w:qFormat/>
    <w:rsid w:val="00EF2921"/>
    <w:rPr>
      <w:rFonts w:ascii="Arial" w:hAnsi="Arial" w:cs="Arial"/>
      <w:sz w:val="24"/>
      <w:szCs w:val="24"/>
      <w:lang w:val="ru-RU" w:eastAsia="ru-RU" w:bidi="ar-SA"/>
    </w:rPr>
  </w:style>
  <w:style w:type="character" w:customStyle="1" w:styleId="171">
    <w:name w:val="Знак Знак171"/>
    <w:qFormat/>
    <w:locked/>
    <w:rsid w:val="00EF2921"/>
    <w:rPr>
      <w:rFonts w:cs="Times New Roman"/>
      <w:i/>
      <w:iCs/>
      <w:sz w:val="22"/>
      <w:szCs w:val="22"/>
      <w:lang w:val="ru-RU" w:eastAsia="ru-RU"/>
    </w:rPr>
  </w:style>
  <w:style w:type="character" w:customStyle="1" w:styleId="161">
    <w:name w:val="Знак Знак161"/>
    <w:qFormat/>
    <w:locked/>
    <w:rsid w:val="00EF2921"/>
    <w:rPr>
      <w:rFonts w:ascii="Arial" w:hAnsi="Arial" w:cs="Arial"/>
      <w:lang w:val="ru-RU" w:eastAsia="ru-RU"/>
    </w:rPr>
  </w:style>
  <w:style w:type="character" w:customStyle="1" w:styleId="122">
    <w:name w:val="Знак Знак122"/>
    <w:qFormat/>
    <w:rsid w:val="00EF2921"/>
    <w:rPr>
      <w:rFonts w:ascii="Arial" w:eastAsia="Times New Roman" w:hAnsi="Arial" w:cs="Times New Roman"/>
      <w:b/>
      <w:bCs/>
      <w:color w:val="000080"/>
      <w:sz w:val="20"/>
      <w:szCs w:val="20"/>
      <w:lang w:eastAsia="ru-RU"/>
    </w:rPr>
  </w:style>
  <w:style w:type="character" w:customStyle="1" w:styleId="191">
    <w:name w:val="Знак Знак191"/>
    <w:qFormat/>
    <w:rsid w:val="00EF2921"/>
    <w:rPr>
      <w:rFonts w:ascii="Arial" w:hAnsi="Arial"/>
      <w:b/>
      <w:bCs/>
      <w:sz w:val="28"/>
      <w:szCs w:val="24"/>
      <w:lang w:val="ru-RU" w:eastAsia="ru-RU" w:bidi="ar-SA"/>
    </w:rPr>
  </w:style>
  <w:style w:type="character" w:customStyle="1" w:styleId="181">
    <w:name w:val="Знак Знак181"/>
    <w:qFormat/>
    <w:rsid w:val="00EF2921"/>
    <w:rPr>
      <w:sz w:val="28"/>
      <w:szCs w:val="24"/>
      <w:lang w:val="ru-RU" w:eastAsia="ru-RU" w:bidi="ar-SA"/>
    </w:rPr>
  </w:style>
  <w:style w:type="character" w:customStyle="1" w:styleId="231">
    <w:name w:val="Знак Знак231"/>
    <w:qFormat/>
    <w:rsid w:val="00EF2921"/>
    <w:rPr>
      <w:rFonts w:ascii="Times New Roman" w:eastAsia="Times New Roman" w:hAnsi="Times New Roman"/>
      <w:sz w:val="24"/>
    </w:rPr>
  </w:style>
  <w:style w:type="character" w:customStyle="1" w:styleId="222">
    <w:name w:val="Знак Знак222"/>
    <w:qFormat/>
    <w:rsid w:val="00EF2921"/>
    <w:rPr>
      <w:rFonts w:ascii="Times New Roman" w:eastAsia="Times New Roman" w:hAnsi="Times New Roman"/>
      <w:sz w:val="28"/>
    </w:rPr>
  </w:style>
  <w:style w:type="character" w:customStyle="1" w:styleId="2120">
    <w:name w:val="Знак Знак212"/>
    <w:qFormat/>
    <w:rsid w:val="00EF2921"/>
    <w:rPr>
      <w:rFonts w:ascii="Arial" w:eastAsia="Times New Roman" w:hAnsi="Arial" w:cs="Arial"/>
      <w:b/>
      <w:bCs/>
      <w:sz w:val="26"/>
      <w:szCs w:val="26"/>
    </w:rPr>
  </w:style>
  <w:style w:type="character" w:customStyle="1" w:styleId="202">
    <w:name w:val="Знак Знак202"/>
    <w:qFormat/>
    <w:rsid w:val="00EF2921"/>
    <w:rPr>
      <w:rFonts w:ascii="Times New Roman" w:eastAsia="Times New Roman" w:hAnsi="Times New Roman"/>
      <w:b/>
      <w:bCs/>
      <w:sz w:val="28"/>
      <w:szCs w:val="28"/>
    </w:rPr>
  </w:style>
  <w:style w:type="character" w:customStyle="1" w:styleId="NoSpacingChar">
    <w:name w:val="No Spacing Char"/>
    <w:link w:val="2c"/>
    <w:uiPriority w:val="99"/>
    <w:qFormat/>
    <w:locked/>
    <w:rsid w:val="008826E9"/>
    <w:rPr>
      <w:sz w:val="22"/>
      <w:lang w:eastAsia="en-US"/>
    </w:rPr>
  </w:style>
  <w:style w:type="character" w:customStyle="1" w:styleId="2Exact">
    <w:name w:val="Основной текст (2) Exact"/>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5Exact">
    <w:name w:val="Основной текст (5) Exact"/>
    <w:basedOn w:val="a0"/>
    <w:qFormat/>
    <w:rsid w:val="003159DA"/>
    <w:rPr>
      <w:rFonts w:ascii="Times New Roman" w:eastAsia="Times New Roman" w:hAnsi="Times New Roman" w:cs="Times New Roman"/>
      <w:b w:val="0"/>
      <w:bCs w:val="0"/>
      <w:i/>
      <w:iCs/>
      <w:caps w:val="0"/>
      <w:smallCaps w:val="0"/>
      <w:strike w:val="0"/>
      <w:dstrike w:val="0"/>
      <w:sz w:val="20"/>
      <w:szCs w:val="20"/>
      <w:u w:val="none"/>
    </w:rPr>
  </w:style>
  <w:style w:type="character" w:customStyle="1" w:styleId="3Exact">
    <w:name w:val="Основной текст (3) Exact"/>
    <w:basedOn w:val="a0"/>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3Exact0">
    <w:name w:val="Основной текст (3) + Не курсив Exact"/>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2d">
    <w:name w:val="Основной текст (2)_"/>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e">
    <w:name w:val="Основной текст (2)"/>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213ptExact">
    <w:name w:val="Основной текст (2) + 13 pt Exact"/>
    <w:basedOn w:val="2d"/>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Exact">
    <w:name w:val="Основной текст (2) + Tahoma;12 pt Exac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6Exact">
    <w:name w:val="Основной текст (6) Exact"/>
    <w:basedOn w:val="a0"/>
    <w:qFormat/>
    <w:rsid w:val="003159DA"/>
    <w:rPr>
      <w:rFonts w:ascii="Times New Roman" w:eastAsia="Times New Roman" w:hAnsi="Times New Roman" w:cs="Times New Roman"/>
      <w:b w:val="0"/>
      <w:bCs w:val="0"/>
      <w:i/>
      <w:iCs/>
      <w:caps w:val="0"/>
      <w:smallCaps w:val="0"/>
      <w:strike w:val="0"/>
      <w:dstrike w:val="0"/>
      <w:sz w:val="22"/>
      <w:szCs w:val="22"/>
      <w:u w:val="none"/>
    </w:rPr>
  </w:style>
  <w:style w:type="character" w:customStyle="1" w:styleId="2f">
    <w:name w:val="Основной текст (2) + Курсив"/>
    <w:basedOn w:val="2d"/>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en-US" w:eastAsia="en-US" w:bidi="en-US"/>
    </w:rPr>
  </w:style>
  <w:style w:type="character" w:customStyle="1" w:styleId="37">
    <w:name w:val="Основной текст (3)_"/>
    <w:basedOn w:val="a0"/>
    <w:link w:val="38"/>
    <w:qFormat/>
    <w:rsid w:val="003159DA"/>
    <w:rPr>
      <w:rFonts w:ascii="Times New Roman" w:eastAsia="Times New Roman" w:hAnsi="Times New Roman" w:cs="Times New Roman"/>
      <w:b w:val="0"/>
      <w:bCs w:val="0"/>
      <w:i/>
      <w:iCs/>
      <w:caps w:val="0"/>
      <w:smallCaps w:val="0"/>
      <w:strike w:val="0"/>
      <w:dstrike w:val="0"/>
      <w:sz w:val="28"/>
      <w:szCs w:val="28"/>
      <w:u w:val="none"/>
    </w:rPr>
  </w:style>
  <w:style w:type="character" w:customStyle="1" w:styleId="43">
    <w:name w:val="Оглавление 4 Знак"/>
    <w:basedOn w:val="a0"/>
    <w:link w:val="44"/>
    <w:qFormat/>
    <w:rsid w:val="003159DA"/>
    <w:rPr>
      <w:rFonts w:ascii="Times New Roman" w:eastAsia="Times New Roman" w:hAnsi="Times New Roman"/>
      <w:sz w:val="28"/>
      <w:szCs w:val="28"/>
      <w:shd w:val="clear" w:color="auto" w:fill="FFFFFF"/>
    </w:rPr>
  </w:style>
  <w:style w:type="character" w:customStyle="1" w:styleId="2f0">
    <w:name w:val="Подпись к таблице (2)_"/>
    <w:basedOn w:val="a0"/>
    <w:qFormat/>
    <w:rsid w:val="003159DA"/>
    <w:rPr>
      <w:rFonts w:ascii="Times New Roman" w:eastAsia="Times New Roman" w:hAnsi="Times New Roman"/>
      <w:i/>
      <w:iCs/>
      <w:sz w:val="22"/>
      <w:szCs w:val="22"/>
      <w:shd w:val="clear" w:color="auto" w:fill="FFFFFF"/>
    </w:rPr>
  </w:style>
  <w:style w:type="character" w:customStyle="1" w:styleId="62">
    <w:name w:val="Оглавление 6 Знак"/>
    <w:basedOn w:val="a0"/>
    <w:link w:val="62"/>
    <w:qFormat/>
    <w:rsid w:val="003159DA"/>
    <w:rPr>
      <w:rFonts w:ascii="Times New Roman" w:eastAsia="Times New Roman" w:hAnsi="Times New Roman"/>
      <w:i/>
      <w:iCs/>
      <w:sz w:val="22"/>
      <w:szCs w:val="22"/>
      <w:shd w:val="clear" w:color="auto" w:fill="FFFFFF"/>
    </w:rPr>
  </w:style>
  <w:style w:type="character" w:customStyle="1" w:styleId="1c">
    <w:name w:val="Заголовок №1_"/>
    <w:basedOn w:val="a0"/>
    <w:qFormat/>
    <w:rsid w:val="003159DA"/>
    <w:rPr>
      <w:rFonts w:ascii="Tahoma" w:eastAsia="Tahoma" w:hAnsi="Tahoma" w:cs="Tahoma"/>
      <w:shd w:val="clear" w:color="auto" w:fill="FFFFFF"/>
    </w:rPr>
  </w:style>
  <w:style w:type="character" w:customStyle="1" w:styleId="1TrebuchetMS13pt">
    <w:name w:val="Заголовок №1 + Trebuchet MS;13 pt"/>
    <w:basedOn w:val="1c"/>
    <w:qFormat/>
    <w:rsid w:val="003159DA"/>
    <w:rPr>
      <w:rFonts w:ascii="Trebuchet MS" w:eastAsia="Trebuchet MS" w:hAnsi="Trebuchet MS" w:cs="Trebuchet MS"/>
      <w:color w:val="000000"/>
      <w:spacing w:val="0"/>
      <w:w w:val="100"/>
      <w:sz w:val="26"/>
      <w:szCs w:val="26"/>
      <w:shd w:val="clear" w:color="auto" w:fill="FFFFFF"/>
      <w:lang w:val="ru-RU" w:eastAsia="ru-RU" w:bidi="ru-RU"/>
    </w:rPr>
  </w:style>
  <w:style w:type="character" w:customStyle="1" w:styleId="afc">
    <w:name w:val="Подпись к таблице_"/>
    <w:basedOn w:val="a0"/>
    <w:qFormat/>
    <w:rsid w:val="003159DA"/>
    <w:rPr>
      <w:rFonts w:ascii="Times New Roman" w:eastAsia="Times New Roman" w:hAnsi="Times New Roman"/>
      <w:i/>
      <w:iCs/>
      <w:sz w:val="28"/>
      <w:szCs w:val="28"/>
      <w:shd w:val="clear" w:color="auto" w:fill="FFFFFF"/>
    </w:rPr>
  </w:style>
  <w:style w:type="character" w:customStyle="1" w:styleId="afd">
    <w:name w:val="Подпись к таблице + Не курсив"/>
    <w:basedOn w:val="afc"/>
    <w:qFormat/>
    <w:rsid w:val="003159DA"/>
    <w:rPr>
      <w:rFonts w:ascii="Times New Roman" w:eastAsia="Times New Roman" w:hAnsi="Times New Roman"/>
      <w:i/>
      <w:iCs/>
      <w:color w:val="000000"/>
      <w:spacing w:val="0"/>
      <w:w w:val="100"/>
      <w:sz w:val="28"/>
      <w:szCs w:val="28"/>
      <w:shd w:val="clear" w:color="auto" w:fill="FFFFFF"/>
      <w:lang w:val="ru-RU" w:eastAsia="ru-RU" w:bidi="ru-RU"/>
    </w:rPr>
  </w:style>
  <w:style w:type="character" w:customStyle="1" w:styleId="2TrebuchetMS13pt">
    <w:name w:val="Основной текст (2) + Trebuchet MS;13 pt"/>
    <w:basedOn w:val="2d"/>
    <w:qFormat/>
    <w:rsid w:val="003159DA"/>
    <w:rPr>
      <w:rFonts w:ascii="Trebuchet MS" w:eastAsia="Trebuchet MS" w:hAnsi="Trebuchet MS" w:cs="Trebuchet MS"/>
      <w:b w:val="0"/>
      <w:bCs w:val="0"/>
      <w:i w:val="0"/>
      <w:iCs w:val="0"/>
      <w:caps w:val="0"/>
      <w:smallCaps w:val="0"/>
      <w:strike w:val="0"/>
      <w:dstrike w:val="0"/>
      <w:color w:val="000000"/>
      <w:spacing w:val="0"/>
      <w:w w:val="100"/>
      <w:sz w:val="26"/>
      <w:szCs w:val="26"/>
      <w:u w:val="none"/>
      <w:lang w:val="ru-RU" w:eastAsia="ru-RU" w:bidi="ru-RU"/>
    </w:rPr>
  </w:style>
  <w:style w:type="character" w:customStyle="1" w:styleId="2Tahoma12pt">
    <w:name w:val="Основной текст (2) + Tahoma;12 pt"/>
    <w:basedOn w:val="2d"/>
    <w:qFormat/>
    <w:rsid w:val="003159DA"/>
    <w:rPr>
      <w:rFonts w:ascii="Tahoma" w:eastAsia="Tahoma" w:hAnsi="Tahoma" w:cs="Tahoma"/>
      <w:b w:val="0"/>
      <w:bCs w:val="0"/>
      <w:i w:val="0"/>
      <w:iCs w:val="0"/>
      <w:caps w:val="0"/>
      <w:smallCaps w:val="0"/>
      <w:strike w:val="0"/>
      <w:dstrike w:val="0"/>
      <w:color w:val="000000"/>
      <w:spacing w:val="0"/>
      <w:w w:val="100"/>
      <w:sz w:val="24"/>
      <w:szCs w:val="24"/>
      <w:u w:val="none"/>
      <w:lang w:val="ru-RU" w:eastAsia="ru-RU" w:bidi="ru-RU"/>
    </w:rPr>
  </w:style>
  <w:style w:type="character" w:customStyle="1" w:styleId="38">
    <w:name w:val="Основной текст (3) + Не курсив"/>
    <w:basedOn w:val="37"/>
    <w:link w:val="37"/>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645pt">
    <w:name w:val="Основной текст (6) + 4;5 pt;Не курсив"/>
    <w:basedOn w:val="62"/>
    <w:qFormat/>
    <w:rsid w:val="003159DA"/>
    <w:rPr>
      <w:rFonts w:ascii="Times New Roman" w:eastAsia="Times New Roman" w:hAnsi="Times New Roman"/>
      <w:i/>
      <w:iCs/>
      <w:color w:val="000000"/>
      <w:spacing w:val="0"/>
      <w:w w:val="100"/>
      <w:sz w:val="9"/>
      <w:szCs w:val="9"/>
      <w:shd w:val="clear" w:color="auto" w:fill="FFFFFF"/>
      <w:lang w:val="ru-RU" w:eastAsia="ru-RU" w:bidi="ru-RU"/>
    </w:rPr>
  </w:style>
  <w:style w:type="character" w:customStyle="1" w:styleId="612pt">
    <w:name w:val="Основной текст (6) + 12 pt;Не курсив"/>
    <w:basedOn w:val="62"/>
    <w:qFormat/>
    <w:rsid w:val="003159DA"/>
    <w:rPr>
      <w:rFonts w:ascii="Times New Roman" w:eastAsia="Times New Roman" w:hAnsi="Times New Roman"/>
      <w:i/>
      <w:iCs/>
      <w:color w:val="000000"/>
      <w:spacing w:val="0"/>
      <w:w w:val="100"/>
      <w:sz w:val="24"/>
      <w:szCs w:val="24"/>
      <w:shd w:val="clear" w:color="auto" w:fill="FFFFFF"/>
      <w:lang w:val="ru-RU" w:eastAsia="ru-RU" w:bidi="ru-RU"/>
    </w:rPr>
  </w:style>
  <w:style w:type="character" w:customStyle="1" w:styleId="39">
    <w:name w:val="Основной текст (3)"/>
    <w:basedOn w:val="37"/>
    <w:link w:val="3a"/>
    <w:qFormat/>
    <w:rsid w:val="003159DA"/>
    <w:rPr>
      <w:rFonts w:ascii="Times New Roman" w:eastAsia="Times New Roman" w:hAnsi="Times New Roman" w:cs="Times New Roman"/>
      <w:b w:val="0"/>
      <w:bCs w:val="0"/>
      <w:i/>
      <w:iCs/>
      <w:caps w:val="0"/>
      <w:smallCaps w:val="0"/>
      <w:strike w:val="0"/>
      <w:dstrike w:val="0"/>
      <w:color w:val="000000"/>
      <w:spacing w:val="0"/>
      <w:w w:val="100"/>
      <w:sz w:val="28"/>
      <w:szCs w:val="28"/>
      <w:u w:val="single"/>
      <w:lang w:val="ru-RU" w:eastAsia="ru-RU" w:bidi="ru-RU"/>
    </w:rPr>
  </w:style>
  <w:style w:type="character" w:customStyle="1" w:styleId="52">
    <w:name w:val="Оглавление 5 Знак"/>
    <w:basedOn w:val="a0"/>
    <w:link w:val="53"/>
    <w:qFormat/>
    <w:rsid w:val="003159DA"/>
    <w:rPr>
      <w:rFonts w:ascii="Times New Roman" w:eastAsia="Times New Roman" w:hAnsi="Times New Roman"/>
      <w:i/>
      <w:iCs/>
      <w:sz w:val="20"/>
      <w:szCs w:val="20"/>
      <w:shd w:val="clear" w:color="auto" w:fill="FFFFFF"/>
    </w:rPr>
  </w:style>
  <w:style w:type="character" w:customStyle="1" w:styleId="320">
    <w:name w:val="Основной текст с отступом 3 Знак2"/>
    <w:basedOn w:val="a0"/>
    <w:qFormat/>
    <w:rsid w:val="003159DA"/>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3a">
    <w:name w:val="Подпись к таблице (3)"/>
    <w:basedOn w:val="320"/>
    <w:link w:val="39"/>
    <w:qFormat/>
    <w:rsid w:val="003159DA"/>
    <w:rPr>
      <w:rFonts w:ascii="Times New Roman" w:eastAsia="Times New Roman" w:hAnsi="Times New Roman" w:cs="Times New Roman"/>
      <w:b w:val="0"/>
      <w:bCs w:val="0"/>
      <w:i w:val="0"/>
      <w:iCs w:val="0"/>
      <w:caps w:val="0"/>
      <w:smallCaps w:val="0"/>
      <w:strike w:val="0"/>
      <w:dstrike w:val="0"/>
      <w:color w:val="000000"/>
      <w:spacing w:val="0"/>
      <w:w w:val="100"/>
      <w:sz w:val="28"/>
      <w:szCs w:val="28"/>
      <w:u w:val="single"/>
      <w:lang w:val="ru-RU" w:eastAsia="ru-RU" w:bidi="ru-RU"/>
    </w:rPr>
  </w:style>
  <w:style w:type="character" w:customStyle="1" w:styleId="72">
    <w:name w:val="Оглавление 7 Знак"/>
    <w:basedOn w:val="a0"/>
    <w:link w:val="72"/>
    <w:qFormat/>
    <w:rsid w:val="003159DA"/>
    <w:rPr>
      <w:rFonts w:ascii="Times New Roman" w:eastAsia="Times New Roman" w:hAnsi="Times New Roman"/>
      <w:shd w:val="clear" w:color="auto" w:fill="FFFFFF"/>
    </w:rPr>
  </w:style>
  <w:style w:type="character" w:customStyle="1" w:styleId="afe">
    <w:name w:val="Подзаголовок Знак"/>
    <w:basedOn w:val="a0"/>
    <w:qFormat/>
    <w:rsid w:val="00665DF1"/>
    <w:rPr>
      <w:rFonts w:ascii="Arial" w:eastAsia="Times New Roman" w:hAnsi="Arial"/>
      <w:b/>
      <w:sz w:val="22"/>
      <w:szCs w:val="20"/>
    </w:rPr>
  </w:style>
  <w:style w:type="character" w:customStyle="1" w:styleId="apple-converted-space">
    <w:name w:val="apple-converted-space"/>
    <w:basedOn w:val="a0"/>
    <w:qFormat/>
    <w:rsid w:val="00665DF1"/>
  </w:style>
  <w:style w:type="character" w:customStyle="1" w:styleId="w">
    <w:name w:val="w"/>
    <w:basedOn w:val="a0"/>
    <w:qFormat/>
    <w:rsid w:val="00665DF1"/>
  </w:style>
  <w:style w:type="character" w:customStyle="1" w:styleId="ListLabel1">
    <w:name w:val="ListLabel 1"/>
    <w:qFormat/>
    <w:rsid w:val="00BE2CDB"/>
    <w:rPr>
      <w:sz w:val="24"/>
      <w:szCs w:val="24"/>
    </w:rPr>
  </w:style>
  <w:style w:type="character" w:customStyle="1" w:styleId="ListLabel2">
    <w:name w:val="ListLabel 2"/>
    <w:qFormat/>
    <w:rsid w:val="00BE2CDB"/>
    <w:rPr>
      <w:b w:val="0"/>
      <w:i w:val="0"/>
      <w:color w:val="00000A"/>
      <w:sz w:val="24"/>
      <w:szCs w:val="24"/>
    </w:rPr>
  </w:style>
  <w:style w:type="character" w:customStyle="1" w:styleId="ListLabel3">
    <w:name w:val="ListLabel 3"/>
    <w:qFormat/>
    <w:rsid w:val="00BE2CDB"/>
    <w:rPr>
      <w:sz w:val="24"/>
      <w:szCs w:val="24"/>
    </w:rPr>
  </w:style>
  <w:style w:type="character" w:customStyle="1" w:styleId="ListLabel4">
    <w:name w:val="ListLabel 4"/>
    <w:qFormat/>
    <w:rsid w:val="00BE2CDB"/>
    <w:rPr>
      <w:rFonts w:cs="Times New Roman"/>
      <w:b w:val="0"/>
      <w:i w:val="0"/>
      <w:color w:val="00000A"/>
      <w:sz w:val="28"/>
      <w:szCs w:val="28"/>
    </w:rPr>
  </w:style>
  <w:style w:type="character" w:customStyle="1" w:styleId="ListLabel5">
    <w:name w:val="ListLabel 5"/>
    <w:qFormat/>
    <w:rsid w:val="00BE2CDB"/>
    <w:rPr>
      <w:rFonts w:eastAsia="Calibri" w:cs="Times New Roman"/>
    </w:rPr>
  </w:style>
  <w:style w:type="character" w:customStyle="1" w:styleId="ListLabel6">
    <w:name w:val="ListLabel 6"/>
    <w:qFormat/>
    <w:rsid w:val="00BE2CDB"/>
    <w:rPr>
      <w:rFonts w:cs="Courier New"/>
    </w:rPr>
  </w:style>
  <w:style w:type="character" w:customStyle="1" w:styleId="ListLabel7">
    <w:name w:val="ListLabel 7"/>
    <w:qFormat/>
    <w:rsid w:val="00BE2CDB"/>
    <w:rPr>
      <w:rFonts w:cs="Courier New"/>
    </w:rPr>
  </w:style>
  <w:style w:type="character" w:customStyle="1" w:styleId="ListLabel8">
    <w:name w:val="ListLabel 8"/>
    <w:qFormat/>
    <w:rsid w:val="00BE2CDB"/>
    <w:rPr>
      <w:rFonts w:cs="Courier New"/>
    </w:rPr>
  </w:style>
  <w:style w:type="character" w:customStyle="1" w:styleId="ListLabel9">
    <w:name w:val="ListLabel 9"/>
    <w:qFormat/>
    <w:rsid w:val="00BE2CDB"/>
    <w:rPr>
      <w:rFonts w:cs="Courier New"/>
    </w:rPr>
  </w:style>
  <w:style w:type="character" w:customStyle="1" w:styleId="ListLabel10">
    <w:name w:val="ListLabel 10"/>
    <w:qFormat/>
    <w:rsid w:val="00BE2CDB"/>
    <w:rPr>
      <w:rFonts w:cs="Courier New"/>
    </w:rPr>
  </w:style>
  <w:style w:type="character" w:customStyle="1" w:styleId="ListLabel11">
    <w:name w:val="ListLabel 11"/>
    <w:qFormat/>
    <w:rsid w:val="00BE2CDB"/>
    <w:rPr>
      <w:rFonts w:cs="Courier New"/>
    </w:rPr>
  </w:style>
  <w:style w:type="character" w:customStyle="1" w:styleId="ListLabel12">
    <w:name w:val="ListLabel 12"/>
    <w:qFormat/>
    <w:rsid w:val="00BE2CDB"/>
    <w:rPr>
      <w:i w:val="0"/>
      <w:color w:val="00000A"/>
    </w:rPr>
  </w:style>
  <w:style w:type="character" w:customStyle="1" w:styleId="ListLabel13">
    <w:name w:val="ListLabel 13"/>
    <w:qFormat/>
    <w:rsid w:val="00BE2CDB"/>
    <w:rPr>
      <w:i w:val="0"/>
      <w:color w:val="00000A"/>
    </w:rPr>
  </w:style>
  <w:style w:type="character" w:customStyle="1" w:styleId="ListLabel14">
    <w:name w:val="ListLabel 14"/>
    <w:qFormat/>
    <w:rsid w:val="00BE2CDB"/>
    <w:rPr>
      <w:b w:val="0"/>
      <w:sz w:val="24"/>
      <w:szCs w:val="28"/>
    </w:rPr>
  </w:style>
  <w:style w:type="character" w:customStyle="1" w:styleId="ListLabel15">
    <w:name w:val="ListLabel 15"/>
    <w:qFormat/>
    <w:rsid w:val="00BE2CDB"/>
    <w:rPr>
      <w:rFonts w:cs="Courier New"/>
    </w:rPr>
  </w:style>
  <w:style w:type="character" w:customStyle="1" w:styleId="ListLabel16">
    <w:name w:val="ListLabel 16"/>
    <w:qFormat/>
    <w:rsid w:val="00BE2CDB"/>
    <w:rPr>
      <w:rFonts w:cs="Courier New"/>
    </w:rPr>
  </w:style>
  <w:style w:type="character" w:customStyle="1" w:styleId="ListLabel17">
    <w:name w:val="ListLabel 17"/>
    <w:qFormat/>
    <w:rsid w:val="00BE2CDB"/>
    <w:rPr>
      <w:rFonts w:cs="Courier New"/>
    </w:rPr>
  </w:style>
  <w:style w:type="character" w:customStyle="1" w:styleId="ListLabel18">
    <w:name w:val="ListLabel 18"/>
    <w:qFormat/>
    <w:rsid w:val="00BE2CDB"/>
    <w:rPr>
      <w:rFonts w:cs="Courier New"/>
    </w:rPr>
  </w:style>
  <w:style w:type="character" w:customStyle="1" w:styleId="ListLabel19">
    <w:name w:val="ListLabel 19"/>
    <w:qFormat/>
    <w:rsid w:val="00BE2CDB"/>
    <w:rPr>
      <w:rFonts w:cs="Courier New"/>
    </w:rPr>
  </w:style>
  <w:style w:type="character" w:customStyle="1" w:styleId="ListLabel20">
    <w:name w:val="ListLabel 20"/>
    <w:qFormat/>
    <w:rsid w:val="00BE2CDB"/>
    <w:rPr>
      <w:rFonts w:cs="Courier New"/>
    </w:rPr>
  </w:style>
  <w:style w:type="character" w:customStyle="1" w:styleId="ListLabel21">
    <w:name w:val="ListLabel 21"/>
    <w:qFormat/>
    <w:rsid w:val="00BE2CDB"/>
    <w:rPr>
      <w:sz w:val="24"/>
      <w:szCs w:val="24"/>
    </w:rPr>
  </w:style>
  <w:style w:type="character" w:customStyle="1" w:styleId="ListLabel22">
    <w:name w:val="ListLabel 22"/>
    <w:qFormat/>
    <w:rsid w:val="00BE2CDB"/>
    <w:rPr>
      <w:b w:val="0"/>
      <w:i w:val="0"/>
      <w:color w:val="00000A"/>
      <w:sz w:val="24"/>
      <w:szCs w:val="24"/>
    </w:rPr>
  </w:style>
  <w:style w:type="character" w:customStyle="1" w:styleId="ListLabel23">
    <w:name w:val="ListLabel 23"/>
    <w:qFormat/>
    <w:rsid w:val="00BE2CDB"/>
    <w:rPr>
      <w:sz w:val="24"/>
      <w:szCs w:val="24"/>
    </w:rPr>
  </w:style>
  <w:style w:type="character" w:customStyle="1" w:styleId="ListLabel24">
    <w:name w:val="ListLabel 24"/>
    <w:qFormat/>
    <w:rsid w:val="00BE2CDB"/>
    <w:rPr>
      <w:sz w:val="24"/>
      <w:szCs w:val="24"/>
    </w:rPr>
  </w:style>
  <w:style w:type="character" w:customStyle="1" w:styleId="ListLabel25">
    <w:name w:val="ListLabel 25"/>
    <w:qFormat/>
    <w:rsid w:val="00BE2CDB"/>
    <w:rPr>
      <w:b w:val="0"/>
      <w:i w:val="0"/>
      <w:color w:val="00000A"/>
      <w:sz w:val="24"/>
      <w:szCs w:val="24"/>
    </w:rPr>
  </w:style>
  <w:style w:type="character" w:customStyle="1" w:styleId="ListLabel26">
    <w:name w:val="ListLabel 26"/>
    <w:qFormat/>
    <w:rsid w:val="00BE2CDB"/>
    <w:rPr>
      <w:sz w:val="24"/>
      <w:szCs w:val="24"/>
    </w:rPr>
  </w:style>
  <w:style w:type="character" w:customStyle="1" w:styleId="ListLabel27">
    <w:name w:val="ListLabel 27"/>
    <w:qFormat/>
    <w:rsid w:val="00BE2CDB"/>
    <w:rPr>
      <w:sz w:val="24"/>
      <w:szCs w:val="24"/>
    </w:rPr>
  </w:style>
  <w:style w:type="character" w:customStyle="1" w:styleId="ListLabel28">
    <w:name w:val="ListLabel 28"/>
    <w:qFormat/>
    <w:rsid w:val="00BE2CDB"/>
    <w:rPr>
      <w:b w:val="0"/>
      <w:i w:val="0"/>
      <w:color w:val="00000A"/>
      <w:sz w:val="24"/>
      <w:szCs w:val="24"/>
    </w:rPr>
  </w:style>
  <w:style w:type="character" w:customStyle="1" w:styleId="ListLabel29">
    <w:name w:val="ListLabel 29"/>
    <w:qFormat/>
    <w:rsid w:val="00BE2CDB"/>
    <w:rPr>
      <w:sz w:val="24"/>
      <w:szCs w:val="24"/>
    </w:rPr>
  </w:style>
  <w:style w:type="character" w:customStyle="1" w:styleId="ListLabel30">
    <w:name w:val="ListLabel 30"/>
    <w:qFormat/>
    <w:rsid w:val="00BE2CDB"/>
    <w:rPr>
      <w:sz w:val="24"/>
      <w:szCs w:val="24"/>
    </w:rPr>
  </w:style>
  <w:style w:type="character" w:customStyle="1" w:styleId="ListLabel31">
    <w:name w:val="ListLabel 31"/>
    <w:qFormat/>
    <w:rsid w:val="00BE2CDB"/>
    <w:rPr>
      <w:b w:val="0"/>
      <w:i w:val="0"/>
      <w:color w:val="00000A"/>
      <w:sz w:val="24"/>
      <w:szCs w:val="24"/>
    </w:rPr>
  </w:style>
  <w:style w:type="character" w:customStyle="1" w:styleId="ListLabel32">
    <w:name w:val="ListLabel 32"/>
    <w:qFormat/>
    <w:rsid w:val="00BE2CDB"/>
    <w:rPr>
      <w:sz w:val="24"/>
      <w:szCs w:val="24"/>
    </w:rPr>
  </w:style>
  <w:style w:type="character" w:customStyle="1" w:styleId="ListLabel33">
    <w:name w:val="ListLabel 33"/>
    <w:qFormat/>
    <w:rsid w:val="00BE2CDB"/>
    <w:rPr>
      <w:sz w:val="24"/>
      <w:szCs w:val="24"/>
    </w:rPr>
  </w:style>
  <w:style w:type="character" w:customStyle="1" w:styleId="ListLabel34">
    <w:name w:val="ListLabel 34"/>
    <w:qFormat/>
    <w:rsid w:val="00BE2CDB"/>
    <w:rPr>
      <w:b w:val="0"/>
      <w:i w:val="0"/>
      <w:color w:val="00000A"/>
      <w:sz w:val="24"/>
      <w:szCs w:val="24"/>
    </w:rPr>
  </w:style>
  <w:style w:type="character" w:customStyle="1" w:styleId="ListLabel35">
    <w:name w:val="ListLabel 35"/>
    <w:qFormat/>
    <w:rsid w:val="00BE2CDB"/>
    <w:rPr>
      <w:sz w:val="24"/>
      <w:szCs w:val="24"/>
    </w:rPr>
  </w:style>
  <w:style w:type="character" w:customStyle="1" w:styleId="ListLabel36">
    <w:name w:val="ListLabel 36"/>
    <w:qFormat/>
    <w:rsid w:val="00BE2CDB"/>
    <w:rPr>
      <w:sz w:val="24"/>
      <w:szCs w:val="24"/>
    </w:rPr>
  </w:style>
  <w:style w:type="character" w:customStyle="1" w:styleId="ListLabel37">
    <w:name w:val="ListLabel 37"/>
    <w:qFormat/>
    <w:rsid w:val="00BE2CDB"/>
    <w:rPr>
      <w:b w:val="0"/>
      <w:i w:val="0"/>
      <w:color w:val="00000A"/>
      <w:sz w:val="24"/>
      <w:szCs w:val="24"/>
    </w:rPr>
  </w:style>
  <w:style w:type="character" w:customStyle="1" w:styleId="ListLabel38">
    <w:name w:val="ListLabel 38"/>
    <w:qFormat/>
    <w:rsid w:val="00BE2CDB"/>
    <w:rPr>
      <w:sz w:val="24"/>
      <w:szCs w:val="24"/>
    </w:rPr>
  </w:style>
  <w:style w:type="character" w:customStyle="1" w:styleId="ListLabel39">
    <w:name w:val="ListLabel 39"/>
    <w:qFormat/>
    <w:rsid w:val="00BE2CDB"/>
    <w:rPr>
      <w:sz w:val="24"/>
      <w:szCs w:val="24"/>
    </w:rPr>
  </w:style>
  <w:style w:type="character" w:customStyle="1" w:styleId="ListLabel40">
    <w:name w:val="ListLabel 40"/>
    <w:qFormat/>
    <w:rsid w:val="00BE2CDB"/>
    <w:rPr>
      <w:b w:val="0"/>
      <w:i w:val="0"/>
      <w:color w:val="00000A"/>
      <w:sz w:val="24"/>
      <w:szCs w:val="24"/>
    </w:rPr>
  </w:style>
  <w:style w:type="character" w:customStyle="1" w:styleId="ListLabel41">
    <w:name w:val="ListLabel 41"/>
    <w:qFormat/>
    <w:rsid w:val="00BE2CDB"/>
    <w:rPr>
      <w:sz w:val="24"/>
      <w:szCs w:val="24"/>
    </w:rPr>
  </w:style>
  <w:style w:type="character" w:customStyle="1" w:styleId="ListLabel42">
    <w:name w:val="ListLabel 42"/>
    <w:qFormat/>
    <w:rsid w:val="00BE2CDB"/>
    <w:rPr>
      <w:b/>
      <w:i/>
      <w:sz w:val="24"/>
    </w:rPr>
  </w:style>
  <w:style w:type="character" w:customStyle="1" w:styleId="ListLabel43">
    <w:name w:val="ListLabel 43"/>
    <w:qFormat/>
    <w:rsid w:val="00BE2CDB"/>
    <w:rPr>
      <w:b w:val="0"/>
      <w:sz w:val="24"/>
    </w:rPr>
  </w:style>
  <w:style w:type="character" w:customStyle="1" w:styleId="ListLabel44">
    <w:name w:val="ListLabel 44"/>
    <w:qFormat/>
    <w:rsid w:val="00BE2CDB"/>
    <w:rPr>
      <w:b/>
      <w:color w:val="00000A"/>
    </w:rPr>
  </w:style>
  <w:style w:type="character" w:customStyle="1" w:styleId="ListLabel45">
    <w:name w:val="ListLabel 45"/>
    <w:qFormat/>
    <w:rsid w:val="00BE2CDB"/>
    <w:rPr>
      <w:sz w:val="24"/>
      <w:szCs w:val="24"/>
    </w:rPr>
  </w:style>
  <w:style w:type="character" w:customStyle="1" w:styleId="ListLabel46">
    <w:name w:val="ListLabel 46"/>
    <w:qFormat/>
    <w:rsid w:val="00BE2CDB"/>
    <w:rPr>
      <w:b w:val="0"/>
      <w:i w:val="0"/>
      <w:color w:val="00000A"/>
      <w:sz w:val="24"/>
      <w:szCs w:val="24"/>
    </w:rPr>
  </w:style>
  <w:style w:type="character" w:customStyle="1" w:styleId="ListLabel47">
    <w:name w:val="ListLabel 47"/>
    <w:qFormat/>
    <w:rsid w:val="00BE2CDB"/>
    <w:rPr>
      <w:sz w:val="24"/>
      <w:szCs w:val="24"/>
    </w:rPr>
  </w:style>
  <w:style w:type="character" w:customStyle="1" w:styleId="ListLabel48">
    <w:name w:val="ListLabel 48"/>
    <w:qFormat/>
    <w:rsid w:val="00BE2CDB"/>
    <w:rPr>
      <w:rFonts w:eastAsia="Times New Roman"/>
    </w:rPr>
  </w:style>
  <w:style w:type="character" w:customStyle="1" w:styleId="ListLabel49">
    <w:name w:val="ListLabel 49"/>
    <w:qFormat/>
    <w:rsid w:val="00BE2CDB"/>
    <w:rPr>
      <w:rFonts w:eastAsia="Times New Roman"/>
      <w:b w:val="0"/>
      <w:sz w:val="24"/>
    </w:rPr>
  </w:style>
  <w:style w:type="character" w:customStyle="1" w:styleId="ListLabel50">
    <w:name w:val="ListLabel 50"/>
    <w:qFormat/>
    <w:rsid w:val="00BE2CDB"/>
    <w:rPr>
      <w:rFonts w:eastAsia="Times New Roman"/>
      <w:sz w:val="24"/>
    </w:rPr>
  </w:style>
  <w:style w:type="character" w:customStyle="1" w:styleId="ListLabel51">
    <w:name w:val="ListLabel 51"/>
    <w:qFormat/>
    <w:rsid w:val="00BE2CDB"/>
    <w:rPr>
      <w:rFonts w:eastAsia="Times New Roman"/>
    </w:rPr>
  </w:style>
  <w:style w:type="character" w:customStyle="1" w:styleId="ListLabel52">
    <w:name w:val="ListLabel 52"/>
    <w:qFormat/>
    <w:rsid w:val="00BE2CDB"/>
    <w:rPr>
      <w:rFonts w:eastAsia="Times New Roman"/>
    </w:rPr>
  </w:style>
  <w:style w:type="character" w:customStyle="1" w:styleId="ListLabel53">
    <w:name w:val="ListLabel 53"/>
    <w:qFormat/>
    <w:rsid w:val="00BE2CDB"/>
    <w:rPr>
      <w:rFonts w:eastAsia="Times New Roman"/>
    </w:rPr>
  </w:style>
  <w:style w:type="character" w:customStyle="1" w:styleId="ListLabel54">
    <w:name w:val="ListLabel 54"/>
    <w:qFormat/>
    <w:rsid w:val="00BE2CDB"/>
    <w:rPr>
      <w:rFonts w:eastAsia="Times New Roman"/>
    </w:rPr>
  </w:style>
  <w:style w:type="character" w:customStyle="1" w:styleId="ListLabel55">
    <w:name w:val="ListLabel 55"/>
    <w:qFormat/>
    <w:rsid w:val="00BE2CDB"/>
    <w:rPr>
      <w:rFonts w:eastAsia="Times New Roman"/>
    </w:rPr>
  </w:style>
  <w:style w:type="character" w:customStyle="1" w:styleId="ListLabel56">
    <w:name w:val="ListLabel 56"/>
    <w:qFormat/>
    <w:rsid w:val="00BE2CDB"/>
    <w:rPr>
      <w:rFonts w:eastAsia="Times New Roman"/>
    </w:rPr>
  </w:style>
  <w:style w:type="character" w:customStyle="1" w:styleId="ListLabel57">
    <w:name w:val="ListLabel 57"/>
    <w:qFormat/>
    <w:rsid w:val="00BE2CDB"/>
    <w:rPr>
      <w:sz w:val="24"/>
      <w:szCs w:val="24"/>
    </w:rPr>
  </w:style>
  <w:style w:type="character" w:customStyle="1" w:styleId="ListLabel58">
    <w:name w:val="ListLabel 58"/>
    <w:qFormat/>
    <w:rsid w:val="00BE2CDB"/>
    <w:rPr>
      <w:b w:val="0"/>
      <w:i w:val="0"/>
      <w:color w:val="00000A"/>
      <w:sz w:val="24"/>
      <w:szCs w:val="24"/>
    </w:rPr>
  </w:style>
  <w:style w:type="character" w:customStyle="1" w:styleId="ListLabel59">
    <w:name w:val="ListLabel 59"/>
    <w:qFormat/>
    <w:rsid w:val="00BE2CDB"/>
    <w:rPr>
      <w:sz w:val="24"/>
      <w:szCs w:val="24"/>
    </w:rPr>
  </w:style>
  <w:style w:type="character" w:customStyle="1" w:styleId="ListLabel60">
    <w:name w:val="ListLabel 60"/>
    <w:qFormat/>
    <w:rsid w:val="00BE2CDB"/>
    <w:rPr>
      <w:sz w:val="24"/>
      <w:szCs w:val="24"/>
    </w:rPr>
  </w:style>
  <w:style w:type="character" w:customStyle="1" w:styleId="ListLabel61">
    <w:name w:val="ListLabel 61"/>
    <w:qFormat/>
    <w:rsid w:val="00BE2CDB"/>
    <w:rPr>
      <w:b w:val="0"/>
      <w:i w:val="0"/>
      <w:color w:val="00000A"/>
      <w:sz w:val="24"/>
      <w:szCs w:val="24"/>
    </w:rPr>
  </w:style>
  <w:style w:type="character" w:customStyle="1" w:styleId="ListLabel62">
    <w:name w:val="ListLabel 62"/>
    <w:qFormat/>
    <w:rsid w:val="00BE2CDB"/>
    <w:rPr>
      <w:sz w:val="24"/>
      <w:szCs w:val="24"/>
    </w:rPr>
  </w:style>
  <w:style w:type="character" w:customStyle="1" w:styleId="ListLabel63">
    <w:name w:val="ListLabel 63"/>
    <w:qFormat/>
    <w:rsid w:val="00BE2CDB"/>
    <w:rPr>
      <w:sz w:val="24"/>
      <w:szCs w:val="24"/>
    </w:rPr>
  </w:style>
  <w:style w:type="character" w:customStyle="1" w:styleId="ListLabel64">
    <w:name w:val="ListLabel 64"/>
    <w:qFormat/>
    <w:rsid w:val="00BE2CDB"/>
    <w:rPr>
      <w:b w:val="0"/>
      <w:i w:val="0"/>
      <w:color w:val="00000A"/>
      <w:sz w:val="24"/>
      <w:szCs w:val="24"/>
    </w:rPr>
  </w:style>
  <w:style w:type="character" w:customStyle="1" w:styleId="ListLabel65">
    <w:name w:val="ListLabel 65"/>
    <w:qFormat/>
    <w:rsid w:val="00BE2CDB"/>
    <w:rPr>
      <w:sz w:val="24"/>
      <w:szCs w:val="24"/>
    </w:rPr>
  </w:style>
  <w:style w:type="character" w:customStyle="1" w:styleId="ListLabel66">
    <w:name w:val="ListLabel 66"/>
    <w:qFormat/>
    <w:rsid w:val="00BE2CDB"/>
    <w:rPr>
      <w:sz w:val="24"/>
      <w:szCs w:val="24"/>
    </w:rPr>
  </w:style>
  <w:style w:type="character" w:customStyle="1" w:styleId="ListLabel67">
    <w:name w:val="ListLabel 67"/>
    <w:qFormat/>
    <w:rsid w:val="00BE2CDB"/>
    <w:rPr>
      <w:b w:val="0"/>
      <w:i w:val="0"/>
      <w:color w:val="00000A"/>
      <w:sz w:val="24"/>
      <w:szCs w:val="24"/>
    </w:rPr>
  </w:style>
  <w:style w:type="character" w:customStyle="1" w:styleId="ListLabel68">
    <w:name w:val="ListLabel 68"/>
    <w:qFormat/>
    <w:rsid w:val="00BE2CDB"/>
    <w:rPr>
      <w:sz w:val="24"/>
      <w:szCs w:val="24"/>
    </w:rPr>
  </w:style>
  <w:style w:type="character" w:customStyle="1" w:styleId="ListLabel69">
    <w:name w:val="ListLabel 69"/>
    <w:qFormat/>
    <w:rsid w:val="00BE2CDB"/>
    <w:rPr>
      <w:sz w:val="24"/>
      <w:szCs w:val="24"/>
    </w:rPr>
  </w:style>
  <w:style w:type="character" w:customStyle="1" w:styleId="ListLabel70">
    <w:name w:val="ListLabel 70"/>
    <w:qFormat/>
    <w:rsid w:val="00BE2CDB"/>
    <w:rPr>
      <w:b w:val="0"/>
      <w:i w:val="0"/>
      <w:color w:val="00000A"/>
      <w:sz w:val="24"/>
      <w:szCs w:val="24"/>
    </w:rPr>
  </w:style>
  <w:style w:type="character" w:customStyle="1" w:styleId="ListLabel71">
    <w:name w:val="ListLabel 71"/>
    <w:qFormat/>
    <w:rsid w:val="00BE2CDB"/>
    <w:rPr>
      <w:sz w:val="24"/>
      <w:szCs w:val="24"/>
    </w:rPr>
  </w:style>
  <w:style w:type="character" w:customStyle="1" w:styleId="ListLabel72">
    <w:name w:val="ListLabel 72"/>
    <w:qFormat/>
    <w:rsid w:val="00BE2CDB"/>
    <w:rPr>
      <w:sz w:val="24"/>
      <w:szCs w:val="24"/>
    </w:rPr>
  </w:style>
  <w:style w:type="character" w:customStyle="1" w:styleId="ListLabel73">
    <w:name w:val="ListLabel 73"/>
    <w:qFormat/>
    <w:rsid w:val="00BE2CDB"/>
    <w:rPr>
      <w:b w:val="0"/>
      <w:i w:val="0"/>
      <w:color w:val="00000A"/>
      <w:sz w:val="24"/>
      <w:szCs w:val="24"/>
    </w:rPr>
  </w:style>
  <w:style w:type="character" w:customStyle="1" w:styleId="ListLabel74">
    <w:name w:val="ListLabel 74"/>
    <w:qFormat/>
    <w:rsid w:val="00BE2CDB"/>
    <w:rPr>
      <w:sz w:val="24"/>
      <w:szCs w:val="24"/>
    </w:rPr>
  </w:style>
  <w:style w:type="character" w:customStyle="1" w:styleId="ListLabel75">
    <w:name w:val="ListLabel 75"/>
    <w:qFormat/>
    <w:rsid w:val="00BE2CDB"/>
    <w:rPr>
      <w:sz w:val="24"/>
      <w:szCs w:val="24"/>
    </w:rPr>
  </w:style>
  <w:style w:type="character" w:customStyle="1" w:styleId="ListLabel76">
    <w:name w:val="ListLabel 76"/>
    <w:qFormat/>
    <w:rsid w:val="00BE2CDB"/>
    <w:rPr>
      <w:b w:val="0"/>
      <w:i w:val="0"/>
      <w:color w:val="00000A"/>
      <w:sz w:val="24"/>
      <w:szCs w:val="24"/>
    </w:rPr>
  </w:style>
  <w:style w:type="character" w:customStyle="1" w:styleId="ListLabel77">
    <w:name w:val="ListLabel 77"/>
    <w:qFormat/>
    <w:rsid w:val="00BE2CDB"/>
    <w:rPr>
      <w:sz w:val="24"/>
      <w:szCs w:val="24"/>
    </w:rPr>
  </w:style>
  <w:style w:type="character" w:customStyle="1" w:styleId="aff">
    <w:name w:val="Ссылка указателя"/>
    <w:qFormat/>
    <w:rsid w:val="00BE2CDB"/>
  </w:style>
  <w:style w:type="character" w:customStyle="1" w:styleId="aff0">
    <w:name w:val="Символ нумерации"/>
    <w:qFormat/>
    <w:rsid w:val="00BE2CDB"/>
  </w:style>
  <w:style w:type="character" w:customStyle="1" w:styleId="aff1">
    <w:name w:val="Символ сноски"/>
    <w:qFormat/>
    <w:rsid w:val="00BE2CDB"/>
  </w:style>
  <w:style w:type="character" w:customStyle="1" w:styleId="ListLabel78">
    <w:name w:val="ListLabel 78"/>
    <w:qFormat/>
    <w:rsid w:val="00712455"/>
    <w:rPr>
      <w:sz w:val="24"/>
      <w:szCs w:val="24"/>
    </w:rPr>
  </w:style>
  <w:style w:type="character" w:customStyle="1" w:styleId="ListLabel79">
    <w:name w:val="ListLabel 79"/>
    <w:qFormat/>
    <w:rsid w:val="00712455"/>
    <w:rPr>
      <w:b w:val="0"/>
      <w:i w:val="0"/>
      <w:color w:val="00000A"/>
      <w:sz w:val="24"/>
      <w:szCs w:val="24"/>
    </w:rPr>
  </w:style>
  <w:style w:type="character" w:customStyle="1" w:styleId="ListLabel80">
    <w:name w:val="ListLabel 80"/>
    <w:qFormat/>
    <w:rsid w:val="00712455"/>
    <w:rPr>
      <w:sz w:val="24"/>
      <w:szCs w:val="24"/>
    </w:rPr>
  </w:style>
  <w:style w:type="character" w:customStyle="1" w:styleId="ListLabel81">
    <w:name w:val="ListLabel 81"/>
    <w:qFormat/>
    <w:rsid w:val="00712455"/>
    <w:rPr>
      <w:rFonts w:cs="Courier New"/>
    </w:rPr>
  </w:style>
  <w:style w:type="character" w:customStyle="1" w:styleId="ListLabel82">
    <w:name w:val="ListLabel 82"/>
    <w:qFormat/>
    <w:rsid w:val="00712455"/>
    <w:rPr>
      <w:rFonts w:cs="Wingdings"/>
    </w:rPr>
  </w:style>
  <w:style w:type="character" w:customStyle="1" w:styleId="ListLabel83">
    <w:name w:val="ListLabel 83"/>
    <w:qFormat/>
    <w:rsid w:val="00712455"/>
    <w:rPr>
      <w:rFonts w:cs="Symbol"/>
    </w:rPr>
  </w:style>
  <w:style w:type="character" w:customStyle="1" w:styleId="ListLabel84">
    <w:name w:val="ListLabel 84"/>
    <w:qFormat/>
    <w:rsid w:val="00712455"/>
    <w:rPr>
      <w:rFonts w:cs="Courier New"/>
    </w:rPr>
  </w:style>
  <w:style w:type="character" w:customStyle="1" w:styleId="ListLabel85">
    <w:name w:val="ListLabel 85"/>
    <w:qFormat/>
    <w:rsid w:val="00712455"/>
    <w:rPr>
      <w:rFonts w:cs="Wingdings"/>
    </w:rPr>
  </w:style>
  <w:style w:type="character" w:customStyle="1" w:styleId="ListLabel86">
    <w:name w:val="ListLabel 86"/>
    <w:qFormat/>
    <w:rsid w:val="00712455"/>
    <w:rPr>
      <w:rFonts w:cs="Symbol"/>
    </w:rPr>
  </w:style>
  <w:style w:type="character" w:customStyle="1" w:styleId="ListLabel87">
    <w:name w:val="ListLabel 87"/>
    <w:qFormat/>
    <w:rsid w:val="00712455"/>
    <w:rPr>
      <w:rFonts w:cs="Courier New"/>
    </w:rPr>
  </w:style>
  <w:style w:type="character" w:customStyle="1" w:styleId="ListLabel88">
    <w:name w:val="ListLabel 88"/>
    <w:qFormat/>
    <w:rsid w:val="00712455"/>
    <w:rPr>
      <w:rFonts w:cs="Wingdings"/>
    </w:rPr>
  </w:style>
  <w:style w:type="character" w:customStyle="1" w:styleId="ListLabel89">
    <w:name w:val="ListLabel 89"/>
    <w:qFormat/>
    <w:rsid w:val="00712455"/>
    <w:rPr>
      <w:rFonts w:ascii="Times New Roman" w:hAnsi="Times New Roman" w:cs="Courier New"/>
      <w:sz w:val="24"/>
    </w:rPr>
  </w:style>
  <w:style w:type="character" w:customStyle="1" w:styleId="ListLabel90">
    <w:name w:val="ListLabel 90"/>
    <w:qFormat/>
    <w:rsid w:val="00712455"/>
    <w:rPr>
      <w:rFonts w:cs="Courier New"/>
    </w:rPr>
  </w:style>
  <w:style w:type="character" w:customStyle="1" w:styleId="ListLabel91">
    <w:name w:val="ListLabel 91"/>
    <w:qFormat/>
    <w:rsid w:val="00712455"/>
    <w:rPr>
      <w:rFonts w:cs="Wingdings"/>
    </w:rPr>
  </w:style>
  <w:style w:type="character" w:customStyle="1" w:styleId="ListLabel92">
    <w:name w:val="ListLabel 92"/>
    <w:qFormat/>
    <w:rsid w:val="00712455"/>
    <w:rPr>
      <w:rFonts w:cs="Symbol"/>
    </w:rPr>
  </w:style>
  <w:style w:type="character" w:customStyle="1" w:styleId="ListLabel93">
    <w:name w:val="ListLabel 93"/>
    <w:qFormat/>
    <w:rsid w:val="00712455"/>
    <w:rPr>
      <w:rFonts w:cs="Courier New"/>
    </w:rPr>
  </w:style>
  <w:style w:type="character" w:customStyle="1" w:styleId="ListLabel94">
    <w:name w:val="ListLabel 94"/>
    <w:qFormat/>
    <w:rsid w:val="00712455"/>
    <w:rPr>
      <w:rFonts w:cs="Wingdings"/>
    </w:rPr>
  </w:style>
  <w:style w:type="character" w:customStyle="1" w:styleId="ListLabel95">
    <w:name w:val="ListLabel 95"/>
    <w:qFormat/>
    <w:rsid w:val="00712455"/>
    <w:rPr>
      <w:rFonts w:cs="Symbol"/>
    </w:rPr>
  </w:style>
  <w:style w:type="character" w:customStyle="1" w:styleId="ListLabel96">
    <w:name w:val="ListLabel 96"/>
    <w:qFormat/>
    <w:rsid w:val="00712455"/>
    <w:rPr>
      <w:rFonts w:cs="Courier New"/>
    </w:rPr>
  </w:style>
  <w:style w:type="character" w:customStyle="1" w:styleId="ListLabel97">
    <w:name w:val="ListLabel 97"/>
    <w:qFormat/>
    <w:rsid w:val="00712455"/>
    <w:rPr>
      <w:rFonts w:cs="Wingdings"/>
    </w:rPr>
  </w:style>
  <w:style w:type="character" w:customStyle="1" w:styleId="ListLabel98">
    <w:name w:val="ListLabel 98"/>
    <w:qFormat/>
    <w:rsid w:val="00712455"/>
    <w:rPr>
      <w:b w:val="0"/>
      <w:sz w:val="24"/>
      <w:szCs w:val="28"/>
    </w:rPr>
  </w:style>
  <w:style w:type="character" w:customStyle="1" w:styleId="ListLabel99">
    <w:name w:val="ListLabel 99"/>
    <w:qFormat/>
    <w:rsid w:val="00712455"/>
    <w:rPr>
      <w:rFonts w:cs="Wingdings"/>
      <w:b w:val="0"/>
    </w:rPr>
  </w:style>
  <w:style w:type="character" w:customStyle="1" w:styleId="ListLabel100">
    <w:name w:val="ListLabel 100"/>
    <w:qFormat/>
    <w:rsid w:val="00712455"/>
    <w:rPr>
      <w:rFonts w:cs="Courier New"/>
    </w:rPr>
  </w:style>
  <w:style w:type="character" w:customStyle="1" w:styleId="ListLabel101">
    <w:name w:val="ListLabel 101"/>
    <w:qFormat/>
    <w:rsid w:val="00712455"/>
    <w:rPr>
      <w:rFonts w:cs="Wingdings"/>
    </w:rPr>
  </w:style>
  <w:style w:type="character" w:customStyle="1" w:styleId="ListLabel102">
    <w:name w:val="ListLabel 102"/>
    <w:qFormat/>
    <w:rsid w:val="00712455"/>
    <w:rPr>
      <w:rFonts w:cs="Symbol"/>
    </w:rPr>
  </w:style>
  <w:style w:type="character" w:customStyle="1" w:styleId="ListLabel103">
    <w:name w:val="ListLabel 103"/>
    <w:qFormat/>
    <w:rsid w:val="00712455"/>
    <w:rPr>
      <w:rFonts w:cs="Courier New"/>
    </w:rPr>
  </w:style>
  <w:style w:type="character" w:customStyle="1" w:styleId="ListLabel104">
    <w:name w:val="ListLabel 104"/>
    <w:qFormat/>
    <w:rsid w:val="00712455"/>
    <w:rPr>
      <w:rFonts w:cs="Wingdings"/>
    </w:rPr>
  </w:style>
  <w:style w:type="character" w:customStyle="1" w:styleId="ListLabel105">
    <w:name w:val="ListLabel 105"/>
    <w:qFormat/>
    <w:rsid w:val="00712455"/>
    <w:rPr>
      <w:rFonts w:cs="Symbol"/>
    </w:rPr>
  </w:style>
  <w:style w:type="character" w:customStyle="1" w:styleId="ListLabel106">
    <w:name w:val="ListLabel 106"/>
    <w:qFormat/>
    <w:rsid w:val="00712455"/>
    <w:rPr>
      <w:rFonts w:cs="Courier New"/>
    </w:rPr>
  </w:style>
  <w:style w:type="character" w:customStyle="1" w:styleId="ListLabel107">
    <w:name w:val="ListLabel 107"/>
    <w:qFormat/>
    <w:rsid w:val="00712455"/>
    <w:rPr>
      <w:rFonts w:cs="Wingdings"/>
    </w:rPr>
  </w:style>
  <w:style w:type="character" w:customStyle="1" w:styleId="ListLabel108">
    <w:name w:val="ListLabel 108"/>
    <w:qFormat/>
    <w:rsid w:val="00712455"/>
    <w:rPr>
      <w:rFonts w:cs="Wingdings"/>
    </w:rPr>
  </w:style>
  <w:style w:type="character" w:customStyle="1" w:styleId="ListLabel109">
    <w:name w:val="ListLabel 109"/>
    <w:qFormat/>
    <w:rsid w:val="00712455"/>
    <w:rPr>
      <w:rFonts w:cs="Courier New"/>
    </w:rPr>
  </w:style>
  <w:style w:type="character" w:customStyle="1" w:styleId="ListLabel110">
    <w:name w:val="ListLabel 110"/>
    <w:qFormat/>
    <w:rsid w:val="00712455"/>
    <w:rPr>
      <w:rFonts w:cs="Wingdings"/>
    </w:rPr>
  </w:style>
  <w:style w:type="character" w:customStyle="1" w:styleId="ListLabel111">
    <w:name w:val="ListLabel 111"/>
    <w:qFormat/>
    <w:rsid w:val="00712455"/>
    <w:rPr>
      <w:rFonts w:cs="Symbol"/>
    </w:rPr>
  </w:style>
  <w:style w:type="character" w:customStyle="1" w:styleId="ListLabel112">
    <w:name w:val="ListLabel 112"/>
    <w:qFormat/>
    <w:rsid w:val="00712455"/>
    <w:rPr>
      <w:rFonts w:cs="Courier New"/>
    </w:rPr>
  </w:style>
  <w:style w:type="character" w:customStyle="1" w:styleId="ListLabel113">
    <w:name w:val="ListLabel 113"/>
    <w:qFormat/>
    <w:rsid w:val="00712455"/>
    <w:rPr>
      <w:rFonts w:cs="Wingdings"/>
    </w:rPr>
  </w:style>
  <w:style w:type="character" w:customStyle="1" w:styleId="ListLabel114">
    <w:name w:val="ListLabel 114"/>
    <w:qFormat/>
    <w:rsid w:val="00712455"/>
    <w:rPr>
      <w:rFonts w:cs="Symbol"/>
    </w:rPr>
  </w:style>
  <w:style w:type="character" w:customStyle="1" w:styleId="ListLabel115">
    <w:name w:val="ListLabel 115"/>
    <w:qFormat/>
    <w:rsid w:val="00712455"/>
    <w:rPr>
      <w:rFonts w:cs="Courier New"/>
    </w:rPr>
  </w:style>
  <w:style w:type="character" w:customStyle="1" w:styleId="ListLabel116">
    <w:name w:val="ListLabel 116"/>
    <w:qFormat/>
    <w:rsid w:val="00712455"/>
    <w:rPr>
      <w:rFonts w:cs="Wingdings"/>
    </w:rPr>
  </w:style>
  <w:style w:type="character" w:customStyle="1" w:styleId="ListLabel117">
    <w:name w:val="ListLabel 117"/>
    <w:qFormat/>
    <w:rsid w:val="00712455"/>
    <w:rPr>
      <w:sz w:val="24"/>
      <w:szCs w:val="24"/>
    </w:rPr>
  </w:style>
  <w:style w:type="character" w:customStyle="1" w:styleId="ListLabel118">
    <w:name w:val="ListLabel 118"/>
    <w:qFormat/>
    <w:rsid w:val="00712455"/>
    <w:rPr>
      <w:b w:val="0"/>
      <w:i w:val="0"/>
      <w:color w:val="00000A"/>
      <w:sz w:val="24"/>
      <w:szCs w:val="24"/>
    </w:rPr>
  </w:style>
  <w:style w:type="character" w:customStyle="1" w:styleId="ListLabel119">
    <w:name w:val="ListLabel 119"/>
    <w:qFormat/>
    <w:rsid w:val="00712455"/>
    <w:rPr>
      <w:sz w:val="24"/>
      <w:szCs w:val="24"/>
    </w:rPr>
  </w:style>
  <w:style w:type="character" w:customStyle="1" w:styleId="WW8Num16z0">
    <w:name w:val="WW8Num16z0"/>
    <w:qFormat/>
    <w:rsid w:val="00712455"/>
  </w:style>
  <w:style w:type="character" w:customStyle="1" w:styleId="WW8Num16z1">
    <w:name w:val="WW8Num16z1"/>
    <w:qFormat/>
    <w:rsid w:val="00712455"/>
    <w:rPr>
      <w:rFonts w:ascii="Times New Roman" w:hAnsi="Times New Roman" w:cs="Times New Roman"/>
      <w:i w:val="0"/>
      <w:color w:val="00000A"/>
      <w:sz w:val="24"/>
    </w:rPr>
  </w:style>
  <w:style w:type="character" w:customStyle="1" w:styleId="WW8Num16z2">
    <w:name w:val="WW8Num16z2"/>
    <w:qFormat/>
    <w:rsid w:val="00712455"/>
  </w:style>
  <w:style w:type="character" w:customStyle="1" w:styleId="WW8Num16z3">
    <w:name w:val="WW8Num16z3"/>
    <w:qFormat/>
    <w:rsid w:val="00712455"/>
  </w:style>
  <w:style w:type="character" w:customStyle="1" w:styleId="WW8Num16z4">
    <w:name w:val="WW8Num16z4"/>
    <w:qFormat/>
    <w:rsid w:val="00712455"/>
  </w:style>
  <w:style w:type="character" w:customStyle="1" w:styleId="WW8Num16z5">
    <w:name w:val="WW8Num16z5"/>
    <w:qFormat/>
    <w:rsid w:val="00712455"/>
  </w:style>
  <w:style w:type="character" w:customStyle="1" w:styleId="WW8Num16z6">
    <w:name w:val="WW8Num16z6"/>
    <w:qFormat/>
    <w:rsid w:val="00712455"/>
  </w:style>
  <w:style w:type="character" w:customStyle="1" w:styleId="WW8Num16z7">
    <w:name w:val="WW8Num16z7"/>
    <w:qFormat/>
    <w:rsid w:val="00712455"/>
  </w:style>
  <w:style w:type="character" w:customStyle="1" w:styleId="WW8Num16z8">
    <w:name w:val="WW8Num16z8"/>
    <w:qFormat/>
    <w:rsid w:val="00712455"/>
  </w:style>
  <w:style w:type="character" w:customStyle="1" w:styleId="30">
    <w:name w:val="Заголовок 3 Знак"/>
    <w:basedOn w:val="a0"/>
    <w:link w:val="3"/>
    <w:uiPriority w:val="9"/>
    <w:qFormat/>
    <w:rsid w:val="00935595"/>
    <w:rPr>
      <w:rFonts w:ascii="Arial" w:eastAsia="Times New Roman" w:hAnsi="Arial" w:cs="Arial"/>
      <w:b/>
      <w:bCs/>
      <w:sz w:val="26"/>
      <w:szCs w:val="26"/>
    </w:rPr>
  </w:style>
  <w:style w:type="character" w:customStyle="1" w:styleId="1d">
    <w:name w:val="Знак сноски1"/>
    <w:qFormat/>
    <w:rsid w:val="00213E62"/>
    <w:rPr>
      <w:vertAlign w:val="superscript"/>
    </w:rPr>
  </w:style>
  <w:style w:type="character" w:customStyle="1" w:styleId="ListLabel120">
    <w:name w:val="ListLabel 120"/>
    <w:qFormat/>
    <w:rsid w:val="00712455"/>
    <w:rPr>
      <w:sz w:val="24"/>
      <w:szCs w:val="24"/>
    </w:rPr>
  </w:style>
  <w:style w:type="character" w:customStyle="1" w:styleId="ListLabel121">
    <w:name w:val="ListLabel 121"/>
    <w:qFormat/>
    <w:rsid w:val="00712455"/>
    <w:rPr>
      <w:b w:val="0"/>
      <w:i w:val="0"/>
      <w:color w:val="00000A"/>
      <w:sz w:val="24"/>
      <w:szCs w:val="24"/>
    </w:rPr>
  </w:style>
  <w:style w:type="character" w:customStyle="1" w:styleId="ListLabel122">
    <w:name w:val="ListLabel 122"/>
    <w:qFormat/>
    <w:rsid w:val="00712455"/>
    <w:rPr>
      <w:sz w:val="24"/>
      <w:szCs w:val="24"/>
    </w:rPr>
  </w:style>
  <w:style w:type="character" w:customStyle="1" w:styleId="ListLabel123">
    <w:name w:val="ListLabel 123"/>
    <w:qFormat/>
    <w:rsid w:val="00712455"/>
    <w:rPr>
      <w:rFonts w:cs="Courier New"/>
    </w:rPr>
  </w:style>
  <w:style w:type="character" w:customStyle="1" w:styleId="ListLabel124">
    <w:name w:val="ListLabel 124"/>
    <w:qFormat/>
    <w:rsid w:val="00712455"/>
    <w:rPr>
      <w:rFonts w:cs="Wingdings"/>
    </w:rPr>
  </w:style>
  <w:style w:type="character" w:customStyle="1" w:styleId="ListLabel125">
    <w:name w:val="ListLabel 125"/>
    <w:qFormat/>
    <w:rsid w:val="00712455"/>
    <w:rPr>
      <w:rFonts w:cs="Symbol"/>
    </w:rPr>
  </w:style>
  <w:style w:type="character" w:customStyle="1" w:styleId="ListLabel126">
    <w:name w:val="ListLabel 126"/>
    <w:qFormat/>
    <w:rsid w:val="00712455"/>
    <w:rPr>
      <w:rFonts w:cs="Courier New"/>
    </w:rPr>
  </w:style>
  <w:style w:type="character" w:customStyle="1" w:styleId="ListLabel127">
    <w:name w:val="ListLabel 127"/>
    <w:qFormat/>
    <w:rsid w:val="00712455"/>
    <w:rPr>
      <w:rFonts w:cs="Wingdings"/>
    </w:rPr>
  </w:style>
  <w:style w:type="character" w:customStyle="1" w:styleId="ListLabel128">
    <w:name w:val="ListLabel 128"/>
    <w:qFormat/>
    <w:rsid w:val="00712455"/>
    <w:rPr>
      <w:rFonts w:cs="Symbol"/>
    </w:rPr>
  </w:style>
  <w:style w:type="character" w:customStyle="1" w:styleId="ListLabel129">
    <w:name w:val="ListLabel 129"/>
    <w:qFormat/>
    <w:rsid w:val="00712455"/>
    <w:rPr>
      <w:rFonts w:cs="Courier New"/>
    </w:rPr>
  </w:style>
  <w:style w:type="character" w:customStyle="1" w:styleId="ListLabel130">
    <w:name w:val="ListLabel 130"/>
    <w:qFormat/>
    <w:rsid w:val="00712455"/>
    <w:rPr>
      <w:rFonts w:cs="Wingdings"/>
    </w:rPr>
  </w:style>
  <w:style w:type="character" w:customStyle="1" w:styleId="ListLabel131">
    <w:name w:val="ListLabel 131"/>
    <w:qFormat/>
    <w:rsid w:val="00712455"/>
    <w:rPr>
      <w:rFonts w:ascii="Times New Roman" w:hAnsi="Times New Roman" w:cs="Courier New"/>
      <w:sz w:val="24"/>
    </w:rPr>
  </w:style>
  <w:style w:type="character" w:customStyle="1" w:styleId="ListLabel132">
    <w:name w:val="ListLabel 132"/>
    <w:qFormat/>
    <w:rsid w:val="00712455"/>
    <w:rPr>
      <w:rFonts w:cs="Courier New"/>
    </w:rPr>
  </w:style>
  <w:style w:type="character" w:customStyle="1" w:styleId="ListLabel133">
    <w:name w:val="ListLabel 133"/>
    <w:qFormat/>
    <w:rsid w:val="00712455"/>
    <w:rPr>
      <w:rFonts w:cs="Wingdings"/>
    </w:rPr>
  </w:style>
  <w:style w:type="character" w:customStyle="1" w:styleId="ListLabel134">
    <w:name w:val="ListLabel 134"/>
    <w:qFormat/>
    <w:rsid w:val="00712455"/>
    <w:rPr>
      <w:rFonts w:cs="Symbol"/>
    </w:rPr>
  </w:style>
  <w:style w:type="character" w:customStyle="1" w:styleId="ListLabel135">
    <w:name w:val="ListLabel 135"/>
    <w:qFormat/>
    <w:rsid w:val="00712455"/>
    <w:rPr>
      <w:rFonts w:cs="Courier New"/>
    </w:rPr>
  </w:style>
  <w:style w:type="character" w:customStyle="1" w:styleId="ListLabel136">
    <w:name w:val="ListLabel 136"/>
    <w:qFormat/>
    <w:rsid w:val="00712455"/>
    <w:rPr>
      <w:rFonts w:cs="Wingdings"/>
    </w:rPr>
  </w:style>
  <w:style w:type="character" w:customStyle="1" w:styleId="ListLabel137">
    <w:name w:val="ListLabel 137"/>
    <w:qFormat/>
    <w:rsid w:val="00712455"/>
    <w:rPr>
      <w:rFonts w:cs="Symbol"/>
    </w:rPr>
  </w:style>
  <w:style w:type="character" w:customStyle="1" w:styleId="ListLabel138">
    <w:name w:val="ListLabel 138"/>
    <w:qFormat/>
    <w:rsid w:val="00712455"/>
    <w:rPr>
      <w:rFonts w:cs="Courier New"/>
    </w:rPr>
  </w:style>
  <w:style w:type="character" w:customStyle="1" w:styleId="ListLabel139">
    <w:name w:val="ListLabel 139"/>
    <w:qFormat/>
    <w:rsid w:val="00712455"/>
    <w:rPr>
      <w:rFonts w:cs="Wingdings"/>
    </w:rPr>
  </w:style>
  <w:style w:type="character" w:customStyle="1" w:styleId="ListLabel140">
    <w:name w:val="ListLabel 140"/>
    <w:qFormat/>
    <w:rsid w:val="00712455"/>
    <w:rPr>
      <w:rFonts w:cs="Wingdings"/>
      <w:b w:val="0"/>
    </w:rPr>
  </w:style>
  <w:style w:type="character" w:customStyle="1" w:styleId="ListLabel141">
    <w:name w:val="ListLabel 141"/>
    <w:qFormat/>
    <w:rsid w:val="00712455"/>
    <w:rPr>
      <w:rFonts w:cs="Courier New"/>
    </w:rPr>
  </w:style>
  <w:style w:type="character" w:customStyle="1" w:styleId="ListLabel142">
    <w:name w:val="ListLabel 142"/>
    <w:qFormat/>
    <w:rsid w:val="00712455"/>
    <w:rPr>
      <w:rFonts w:cs="Wingdings"/>
    </w:rPr>
  </w:style>
  <w:style w:type="character" w:customStyle="1" w:styleId="ListLabel143">
    <w:name w:val="ListLabel 143"/>
    <w:qFormat/>
    <w:rsid w:val="00712455"/>
    <w:rPr>
      <w:rFonts w:cs="Symbol"/>
    </w:rPr>
  </w:style>
  <w:style w:type="character" w:customStyle="1" w:styleId="ListLabel144">
    <w:name w:val="ListLabel 144"/>
    <w:qFormat/>
    <w:rsid w:val="00712455"/>
    <w:rPr>
      <w:rFonts w:cs="Courier New"/>
    </w:rPr>
  </w:style>
  <w:style w:type="character" w:customStyle="1" w:styleId="ListLabel145">
    <w:name w:val="ListLabel 145"/>
    <w:qFormat/>
    <w:rsid w:val="00712455"/>
    <w:rPr>
      <w:rFonts w:cs="Wingdings"/>
    </w:rPr>
  </w:style>
  <w:style w:type="character" w:customStyle="1" w:styleId="ListLabel146">
    <w:name w:val="ListLabel 146"/>
    <w:qFormat/>
    <w:rsid w:val="00712455"/>
    <w:rPr>
      <w:rFonts w:cs="Symbol"/>
    </w:rPr>
  </w:style>
  <w:style w:type="character" w:customStyle="1" w:styleId="ListLabel147">
    <w:name w:val="ListLabel 147"/>
    <w:qFormat/>
    <w:rsid w:val="00712455"/>
    <w:rPr>
      <w:rFonts w:cs="Courier New"/>
    </w:rPr>
  </w:style>
  <w:style w:type="character" w:customStyle="1" w:styleId="ListLabel148">
    <w:name w:val="ListLabel 148"/>
    <w:qFormat/>
    <w:rsid w:val="00712455"/>
    <w:rPr>
      <w:rFonts w:cs="Wingdings"/>
    </w:rPr>
  </w:style>
  <w:style w:type="character" w:customStyle="1" w:styleId="ListLabel149">
    <w:name w:val="ListLabel 149"/>
    <w:qFormat/>
    <w:rsid w:val="00712455"/>
    <w:rPr>
      <w:rFonts w:cs="Wingdings"/>
    </w:rPr>
  </w:style>
  <w:style w:type="character" w:customStyle="1" w:styleId="ListLabel150">
    <w:name w:val="ListLabel 150"/>
    <w:qFormat/>
    <w:rsid w:val="00712455"/>
    <w:rPr>
      <w:rFonts w:cs="Courier New"/>
    </w:rPr>
  </w:style>
  <w:style w:type="character" w:customStyle="1" w:styleId="ListLabel151">
    <w:name w:val="ListLabel 151"/>
    <w:qFormat/>
    <w:rsid w:val="00712455"/>
    <w:rPr>
      <w:rFonts w:cs="Wingdings"/>
    </w:rPr>
  </w:style>
  <w:style w:type="character" w:customStyle="1" w:styleId="ListLabel152">
    <w:name w:val="ListLabel 152"/>
    <w:qFormat/>
    <w:rsid w:val="00712455"/>
    <w:rPr>
      <w:rFonts w:cs="Symbol"/>
    </w:rPr>
  </w:style>
  <w:style w:type="character" w:customStyle="1" w:styleId="ListLabel153">
    <w:name w:val="ListLabel 153"/>
    <w:qFormat/>
    <w:rsid w:val="00712455"/>
    <w:rPr>
      <w:rFonts w:cs="Courier New"/>
    </w:rPr>
  </w:style>
  <w:style w:type="character" w:customStyle="1" w:styleId="ListLabel154">
    <w:name w:val="ListLabel 154"/>
    <w:qFormat/>
    <w:rsid w:val="00712455"/>
    <w:rPr>
      <w:rFonts w:cs="Wingdings"/>
    </w:rPr>
  </w:style>
  <w:style w:type="character" w:customStyle="1" w:styleId="ListLabel155">
    <w:name w:val="ListLabel 155"/>
    <w:qFormat/>
    <w:rsid w:val="00712455"/>
    <w:rPr>
      <w:rFonts w:cs="Symbol"/>
    </w:rPr>
  </w:style>
  <w:style w:type="character" w:customStyle="1" w:styleId="ListLabel156">
    <w:name w:val="ListLabel 156"/>
    <w:qFormat/>
    <w:rsid w:val="00712455"/>
    <w:rPr>
      <w:rFonts w:cs="Courier New"/>
    </w:rPr>
  </w:style>
  <w:style w:type="character" w:customStyle="1" w:styleId="ListLabel157">
    <w:name w:val="ListLabel 157"/>
    <w:qFormat/>
    <w:rsid w:val="00712455"/>
    <w:rPr>
      <w:rFonts w:cs="Wingdings"/>
    </w:rPr>
  </w:style>
  <w:style w:type="character" w:customStyle="1" w:styleId="ListLabel158">
    <w:name w:val="ListLabel 158"/>
    <w:qFormat/>
    <w:rsid w:val="00712455"/>
    <w:rPr>
      <w:rFonts w:ascii="Times New Roman" w:hAnsi="Times New Roman" w:cs="Times New Roman"/>
      <w:sz w:val="24"/>
      <w:szCs w:val="24"/>
    </w:rPr>
  </w:style>
  <w:style w:type="character" w:customStyle="1" w:styleId="ListLabel159">
    <w:name w:val="ListLabel 159"/>
    <w:qFormat/>
    <w:rsid w:val="00712455"/>
    <w:rPr>
      <w:sz w:val="24"/>
    </w:rPr>
  </w:style>
  <w:style w:type="character" w:customStyle="1" w:styleId="ListLabel160">
    <w:name w:val="ListLabel 160"/>
    <w:qFormat/>
    <w:rsid w:val="00712455"/>
    <w:rPr>
      <w:sz w:val="24"/>
    </w:rPr>
  </w:style>
  <w:style w:type="character" w:customStyle="1" w:styleId="ListLabel161">
    <w:name w:val="ListLabel 161"/>
    <w:qFormat/>
    <w:rsid w:val="00712455"/>
    <w:rPr>
      <w:sz w:val="24"/>
    </w:rPr>
  </w:style>
  <w:style w:type="character" w:customStyle="1" w:styleId="ListLabel162">
    <w:name w:val="ListLabel 162"/>
    <w:qFormat/>
    <w:rsid w:val="00712455"/>
    <w:rPr>
      <w:sz w:val="24"/>
    </w:rPr>
  </w:style>
  <w:style w:type="character" w:customStyle="1" w:styleId="ListLabel163">
    <w:name w:val="ListLabel 163"/>
    <w:qFormat/>
    <w:rsid w:val="00712455"/>
    <w:rPr>
      <w:sz w:val="24"/>
    </w:rPr>
  </w:style>
  <w:style w:type="character" w:customStyle="1" w:styleId="ListLabel164">
    <w:name w:val="ListLabel 164"/>
    <w:qFormat/>
    <w:rsid w:val="00712455"/>
    <w:rPr>
      <w:sz w:val="24"/>
    </w:rPr>
  </w:style>
  <w:style w:type="character" w:customStyle="1" w:styleId="ListLabel165">
    <w:name w:val="ListLabel 165"/>
    <w:qFormat/>
    <w:rsid w:val="00712455"/>
    <w:rPr>
      <w:sz w:val="24"/>
    </w:rPr>
  </w:style>
  <w:style w:type="character" w:customStyle="1" w:styleId="ListLabel166">
    <w:name w:val="ListLabel 166"/>
    <w:qFormat/>
    <w:rsid w:val="00712455"/>
    <w:rPr>
      <w:sz w:val="24"/>
    </w:rPr>
  </w:style>
  <w:style w:type="character" w:customStyle="1" w:styleId="ListLabel167">
    <w:name w:val="ListLabel 167"/>
    <w:qFormat/>
    <w:rsid w:val="00712455"/>
    <w:rPr>
      <w:sz w:val="24"/>
    </w:rPr>
  </w:style>
  <w:style w:type="character" w:customStyle="1" w:styleId="ListLabel168">
    <w:name w:val="ListLabel 168"/>
    <w:qFormat/>
    <w:rsid w:val="00712455"/>
    <w:rPr>
      <w:rFonts w:ascii="Times New Roman" w:hAnsi="Times New Roman"/>
      <w:b w:val="0"/>
      <w:sz w:val="28"/>
      <w:szCs w:val="28"/>
    </w:rPr>
  </w:style>
  <w:style w:type="character" w:customStyle="1" w:styleId="ListLabel169">
    <w:name w:val="ListLabel 169"/>
    <w:qFormat/>
    <w:rsid w:val="00712455"/>
    <w:rPr>
      <w:rFonts w:cs="Courier New"/>
    </w:rPr>
  </w:style>
  <w:style w:type="character" w:customStyle="1" w:styleId="ListLabel170">
    <w:name w:val="ListLabel 170"/>
    <w:qFormat/>
    <w:rsid w:val="00712455"/>
    <w:rPr>
      <w:rFonts w:cs="Courier New"/>
    </w:rPr>
  </w:style>
  <w:style w:type="character" w:customStyle="1" w:styleId="ListLabel171">
    <w:name w:val="ListLabel 171"/>
    <w:qFormat/>
    <w:rsid w:val="00712455"/>
    <w:rPr>
      <w:rFonts w:cs="Courier New"/>
    </w:rPr>
  </w:style>
  <w:style w:type="character" w:customStyle="1" w:styleId="ListLabel172">
    <w:name w:val="ListLabel 172"/>
    <w:qFormat/>
    <w:rsid w:val="00712455"/>
    <w:rPr>
      <w:rFonts w:cs="Courier New"/>
    </w:rPr>
  </w:style>
  <w:style w:type="character" w:customStyle="1" w:styleId="ListLabel173">
    <w:name w:val="ListLabel 173"/>
    <w:qFormat/>
    <w:rsid w:val="00712455"/>
    <w:rPr>
      <w:rFonts w:cs="Courier New"/>
    </w:rPr>
  </w:style>
  <w:style w:type="character" w:customStyle="1" w:styleId="ListLabel174">
    <w:name w:val="ListLabel 174"/>
    <w:qFormat/>
    <w:rsid w:val="00712455"/>
    <w:rPr>
      <w:rFonts w:cs="Courier New"/>
    </w:rPr>
  </w:style>
  <w:style w:type="character" w:customStyle="1" w:styleId="ListLabel175">
    <w:name w:val="ListLabel 175"/>
    <w:qFormat/>
    <w:rsid w:val="00712455"/>
    <w:rPr>
      <w:rFonts w:cs="Courier New"/>
    </w:rPr>
  </w:style>
  <w:style w:type="character" w:customStyle="1" w:styleId="ListLabel176">
    <w:name w:val="ListLabel 176"/>
    <w:qFormat/>
    <w:rsid w:val="00712455"/>
    <w:rPr>
      <w:rFonts w:cs="Courier New"/>
    </w:rPr>
  </w:style>
  <w:style w:type="character" w:customStyle="1" w:styleId="ListLabel177">
    <w:name w:val="ListLabel 177"/>
    <w:qFormat/>
    <w:rsid w:val="00712455"/>
    <w:rPr>
      <w:b w:val="0"/>
    </w:rPr>
  </w:style>
  <w:style w:type="character" w:customStyle="1" w:styleId="ListLabel178">
    <w:name w:val="ListLabel 178"/>
    <w:qFormat/>
    <w:rsid w:val="00712455"/>
    <w:rPr>
      <w:rFonts w:cs="Courier New"/>
    </w:rPr>
  </w:style>
  <w:style w:type="character" w:customStyle="1" w:styleId="ListLabel179">
    <w:name w:val="ListLabel 179"/>
    <w:qFormat/>
    <w:rsid w:val="00712455"/>
    <w:rPr>
      <w:rFonts w:cs="Courier New"/>
    </w:rPr>
  </w:style>
  <w:style w:type="character" w:customStyle="1" w:styleId="ListLabel180">
    <w:name w:val="ListLabel 180"/>
    <w:qFormat/>
    <w:rsid w:val="00712455"/>
    <w:rPr>
      <w:rFonts w:cs="Courier New"/>
    </w:rPr>
  </w:style>
  <w:style w:type="character" w:customStyle="1" w:styleId="ListLabel181">
    <w:name w:val="ListLabel 181"/>
    <w:qFormat/>
    <w:rsid w:val="00712455"/>
    <w:rPr>
      <w:sz w:val="22"/>
      <w:szCs w:val="28"/>
    </w:rPr>
  </w:style>
  <w:style w:type="character" w:customStyle="1" w:styleId="ListLabel182">
    <w:name w:val="ListLabel 182"/>
    <w:qFormat/>
    <w:rsid w:val="00712455"/>
    <w:rPr>
      <w:i w:val="0"/>
    </w:rPr>
  </w:style>
  <w:style w:type="character" w:customStyle="1" w:styleId="ListLabel183">
    <w:name w:val="ListLabel 183"/>
    <w:qFormat/>
    <w:rsid w:val="00712455"/>
    <w:rPr>
      <w:i w:val="0"/>
    </w:rPr>
  </w:style>
  <w:style w:type="character" w:customStyle="1" w:styleId="ListLabel184">
    <w:name w:val="ListLabel 184"/>
    <w:qFormat/>
    <w:rsid w:val="00712455"/>
    <w:rPr>
      <w:i w:val="0"/>
    </w:rPr>
  </w:style>
  <w:style w:type="character" w:customStyle="1" w:styleId="ListLabel185">
    <w:name w:val="ListLabel 185"/>
    <w:qFormat/>
    <w:rsid w:val="00712455"/>
    <w:rPr>
      <w:i w:val="0"/>
    </w:rPr>
  </w:style>
  <w:style w:type="character" w:customStyle="1" w:styleId="ListLabel186">
    <w:name w:val="ListLabel 186"/>
    <w:qFormat/>
    <w:rsid w:val="00712455"/>
    <w:rPr>
      <w:i w:val="0"/>
    </w:rPr>
  </w:style>
  <w:style w:type="character" w:customStyle="1" w:styleId="ListLabel187">
    <w:name w:val="ListLabel 187"/>
    <w:qFormat/>
    <w:rsid w:val="00712455"/>
    <w:rPr>
      <w:i w:val="0"/>
    </w:rPr>
  </w:style>
  <w:style w:type="character" w:customStyle="1" w:styleId="ListLabel188">
    <w:name w:val="ListLabel 188"/>
    <w:qFormat/>
    <w:rsid w:val="00712455"/>
    <w:rPr>
      <w:i w:val="0"/>
    </w:rPr>
  </w:style>
  <w:style w:type="character" w:customStyle="1" w:styleId="ListLabel189">
    <w:name w:val="ListLabel 189"/>
    <w:qFormat/>
    <w:rsid w:val="00712455"/>
    <w:rPr>
      <w:i w:val="0"/>
    </w:rPr>
  </w:style>
  <w:style w:type="character" w:customStyle="1" w:styleId="ListLabel190">
    <w:name w:val="ListLabel 190"/>
    <w:qFormat/>
    <w:rsid w:val="00712455"/>
    <w:rPr>
      <w:i w:val="0"/>
    </w:rPr>
  </w:style>
  <w:style w:type="character" w:customStyle="1" w:styleId="ListLabel191">
    <w:name w:val="ListLabel 191"/>
    <w:qFormat/>
    <w:rsid w:val="00712455"/>
    <w:rPr>
      <w:rFonts w:cs="Courier New"/>
    </w:rPr>
  </w:style>
  <w:style w:type="character" w:customStyle="1" w:styleId="ListLabel192">
    <w:name w:val="ListLabel 192"/>
    <w:qFormat/>
    <w:rsid w:val="00712455"/>
    <w:rPr>
      <w:rFonts w:cs="Courier New"/>
    </w:rPr>
  </w:style>
  <w:style w:type="character" w:customStyle="1" w:styleId="ListLabel193">
    <w:name w:val="ListLabel 193"/>
    <w:qFormat/>
    <w:rsid w:val="00712455"/>
    <w:rPr>
      <w:rFonts w:cs="Courier New"/>
    </w:rPr>
  </w:style>
  <w:style w:type="character" w:customStyle="1" w:styleId="2f1">
    <w:name w:val="Знак сноски2"/>
    <w:qFormat/>
    <w:rsid w:val="00E16E42"/>
    <w:rPr>
      <w:vertAlign w:val="superscript"/>
    </w:rPr>
  </w:style>
  <w:style w:type="character" w:customStyle="1" w:styleId="ListLabel281">
    <w:name w:val="ListLabel 281"/>
    <w:qFormat/>
    <w:rsid w:val="002E3AAF"/>
    <w:rPr>
      <w:i w:val="0"/>
    </w:rPr>
  </w:style>
  <w:style w:type="character" w:customStyle="1" w:styleId="1e">
    <w:name w:val="бпОсновной текст Знак Знак1"/>
    <w:qFormat/>
    <w:locked/>
    <w:rsid w:val="00972626"/>
    <w:rPr>
      <w:rFonts w:ascii="Times New Roman" w:eastAsia="Times New Roman" w:hAnsi="Times New Roman"/>
      <w:b/>
      <w:bCs/>
      <w:i/>
      <w:iCs/>
      <w:sz w:val="24"/>
    </w:rPr>
  </w:style>
  <w:style w:type="character" w:customStyle="1" w:styleId="ListLabel282">
    <w:name w:val="ListLabel 282"/>
    <w:qFormat/>
    <w:rsid w:val="00712455"/>
    <w:rPr>
      <w:sz w:val="24"/>
      <w:szCs w:val="24"/>
    </w:rPr>
  </w:style>
  <w:style w:type="character" w:customStyle="1" w:styleId="ListLabel283">
    <w:name w:val="ListLabel 283"/>
    <w:qFormat/>
    <w:rsid w:val="00712455"/>
    <w:rPr>
      <w:b w:val="0"/>
      <w:i w:val="0"/>
      <w:color w:val="00000A"/>
      <w:sz w:val="24"/>
      <w:szCs w:val="24"/>
    </w:rPr>
  </w:style>
  <w:style w:type="character" w:customStyle="1" w:styleId="ListLabel284">
    <w:name w:val="ListLabel 284"/>
    <w:qFormat/>
    <w:rsid w:val="00712455"/>
    <w:rPr>
      <w:sz w:val="24"/>
      <w:szCs w:val="24"/>
    </w:rPr>
  </w:style>
  <w:style w:type="character" w:customStyle="1" w:styleId="ListLabel285">
    <w:name w:val="ListLabel 285"/>
    <w:qFormat/>
    <w:rsid w:val="00712455"/>
    <w:rPr>
      <w:rFonts w:cs="Courier New"/>
    </w:rPr>
  </w:style>
  <w:style w:type="character" w:customStyle="1" w:styleId="ListLabel286">
    <w:name w:val="ListLabel 286"/>
    <w:qFormat/>
    <w:rsid w:val="00712455"/>
    <w:rPr>
      <w:rFonts w:cs="Wingdings"/>
    </w:rPr>
  </w:style>
  <w:style w:type="character" w:customStyle="1" w:styleId="ListLabel287">
    <w:name w:val="ListLabel 287"/>
    <w:qFormat/>
    <w:rsid w:val="00712455"/>
    <w:rPr>
      <w:rFonts w:cs="Symbol"/>
    </w:rPr>
  </w:style>
  <w:style w:type="character" w:customStyle="1" w:styleId="ListLabel288">
    <w:name w:val="ListLabel 288"/>
    <w:qFormat/>
    <w:rsid w:val="00712455"/>
    <w:rPr>
      <w:rFonts w:cs="Courier New"/>
    </w:rPr>
  </w:style>
  <w:style w:type="character" w:customStyle="1" w:styleId="ListLabel289">
    <w:name w:val="ListLabel 289"/>
    <w:qFormat/>
    <w:rsid w:val="00712455"/>
    <w:rPr>
      <w:rFonts w:cs="Wingdings"/>
    </w:rPr>
  </w:style>
  <w:style w:type="character" w:customStyle="1" w:styleId="ListLabel290">
    <w:name w:val="ListLabel 290"/>
    <w:qFormat/>
    <w:rsid w:val="00712455"/>
    <w:rPr>
      <w:rFonts w:cs="Symbol"/>
    </w:rPr>
  </w:style>
  <w:style w:type="character" w:customStyle="1" w:styleId="ListLabel291">
    <w:name w:val="ListLabel 291"/>
    <w:qFormat/>
    <w:rsid w:val="00712455"/>
    <w:rPr>
      <w:rFonts w:cs="Courier New"/>
    </w:rPr>
  </w:style>
  <w:style w:type="character" w:customStyle="1" w:styleId="ListLabel292">
    <w:name w:val="ListLabel 292"/>
    <w:qFormat/>
    <w:rsid w:val="00712455"/>
    <w:rPr>
      <w:rFonts w:cs="Wingdings"/>
    </w:rPr>
  </w:style>
  <w:style w:type="character" w:customStyle="1" w:styleId="ListLabel293">
    <w:name w:val="ListLabel 293"/>
    <w:qFormat/>
    <w:rsid w:val="00712455"/>
    <w:rPr>
      <w:sz w:val="24"/>
      <w:szCs w:val="24"/>
    </w:rPr>
  </w:style>
  <w:style w:type="character" w:customStyle="1" w:styleId="ListLabel294">
    <w:name w:val="ListLabel 294"/>
    <w:qFormat/>
    <w:rsid w:val="00712455"/>
    <w:rPr>
      <w:rFonts w:cs="Courier New"/>
      <w:sz w:val="24"/>
    </w:rPr>
  </w:style>
  <w:style w:type="character" w:customStyle="1" w:styleId="ListLabel295">
    <w:name w:val="ListLabel 295"/>
    <w:qFormat/>
    <w:rsid w:val="00712455"/>
    <w:rPr>
      <w:rFonts w:cs="Courier New"/>
    </w:rPr>
  </w:style>
  <w:style w:type="character" w:customStyle="1" w:styleId="ListLabel296">
    <w:name w:val="ListLabel 296"/>
    <w:qFormat/>
    <w:rsid w:val="00712455"/>
    <w:rPr>
      <w:rFonts w:cs="Wingdings"/>
    </w:rPr>
  </w:style>
  <w:style w:type="character" w:customStyle="1" w:styleId="ListLabel297">
    <w:name w:val="ListLabel 297"/>
    <w:qFormat/>
    <w:rsid w:val="00712455"/>
    <w:rPr>
      <w:rFonts w:cs="Symbol"/>
    </w:rPr>
  </w:style>
  <w:style w:type="character" w:customStyle="1" w:styleId="ListLabel298">
    <w:name w:val="ListLabel 298"/>
    <w:qFormat/>
    <w:rsid w:val="00712455"/>
    <w:rPr>
      <w:rFonts w:cs="Courier New"/>
    </w:rPr>
  </w:style>
  <w:style w:type="character" w:customStyle="1" w:styleId="ListLabel299">
    <w:name w:val="ListLabel 299"/>
    <w:qFormat/>
    <w:rsid w:val="00712455"/>
    <w:rPr>
      <w:rFonts w:cs="Wingdings"/>
    </w:rPr>
  </w:style>
  <w:style w:type="character" w:customStyle="1" w:styleId="ListLabel300">
    <w:name w:val="ListLabel 300"/>
    <w:qFormat/>
    <w:rsid w:val="00712455"/>
    <w:rPr>
      <w:rFonts w:cs="Symbol"/>
    </w:rPr>
  </w:style>
  <w:style w:type="character" w:customStyle="1" w:styleId="ListLabel301">
    <w:name w:val="ListLabel 301"/>
    <w:qFormat/>
    <w:rsid w:val="00712455"/>
    <w:rPr>
      <w:rFonts w:cs="Courier New"/>
    </w:rPr>
  </w:style>
  <w:style w:type="character" w:customStyle="1" w:styleId="ListLabel302">
    <w:name w:val="ListLabel 302"/>
    <w:qFormat/>
    <w:rsid w:val="00712455"/>
    <w:rPr>
      <w:rFonts w:cs="Wingdings"/>
    </w:rPr>
  </w:style>
  <w:style w:type="character" w:customStyle="1" w:styleId="ListLabel303">
    <w:name w:val="ListLabel 303"/>
    <w:qFormat/>
    <w:rsid w:val="00712455"/>
    <w:rPr>
      <w:rFonts w:cs="Wingdings"/>
      <w:b w:val="0"/>
    </w:rPr>
  </w:style>
  <w:style w:type="character" w:customStyle="1" w:styleId="ListLabel304">
    <w:name w:val="ListLabel 304"/>
    <w:qFormat/>
    <w:rsid w:val="00712455"/>
    <w:rPr>
      <w:rFonts w:cs="Courier New"/>
    </w:rPr>
  </w:style>
  <w:style w:type="character" w:customStyle="1" w:styleId="ListLabel305">
    <w:name w:val="ListLabel 305"/>
    <w:qFormat/>
    <w:rsid w:val="00712455"/>
    <w:rPr>
      <w:rFonts w:cs="Wingdings"/>
    </w:rPr>
  </w:style>
  <w:style w:type="character" w:customStyle="1" w:styleId="ListLabel306">
    <w:name w:val="ListLabel 306"/>
    <w:qFormat/>
    <w:rsid w:val="00712455"/>
    <w:rPr>
      <w:rFonts w:cs="Symbol"/>
    </w:rPr>
  </w:style>
  <w:style w:type="character" w:customStyle="1" w:styleId="ListLabel307">
    <w:name w:val="ListLabel 307"/>
    <w:qFormat/>
    <w:rsid w:val="00712455"/>
    <w:rPr>
      <w:rFonts w:cs="Courier New"/>
    </w:rPr>
  </w:style>
  <w:style w:type="character" w:customStyle="1" w:styleId="ListLabel308">
    <w:name w:val="ListLabel 308"/>
    <w:qFormat/>
    <w:rsid w:val="00712455"/>
    <w:rPr>
      <w:rFonts w:cs="Wingdings"/>
    </w:rPr>
  </w:style>
  <w:style w:type="character" w:customStyle="1" w:styleId="ListLabel309">
    <w:name w:val="ListLabel 309"/>
    <w:qFormat/>
    <w:rsid w:val="00712455"/>
    <w:rPr>
      <w:rFonts w:cs="Symbol"/>
    </w:rPr>
  </w:style>
  <w:style w:type="character" w:customStyle="1" w:styleId="ListLabel310">
    <w:name w:val="ListLabel 310"/>
    <w:qFormat/>
    <w:rsid w:val="00712455"/>
    <w:rPr>
      <w:rFonts w:cs="Courier New"/>
    </w:rPr>
  </w:style>
  <w:style w:type="character" w:customStyle="1" w:styleId="ListLabel311">
    <w:name w:val="ListLabel 311"/>
    <w:qFormat/>
    <w:rsid w:val="00712455"/>
    <w:rPr>
      <w:rFonts w:cs="Wingdings"/>
    </w:rPr>
  </w:style>
  <w:style w:type="character" w:customStyle="1" w:styleId="ListLabel312">
    <w:name w:val="ListLabel 312"/>
    <w:qFormat/>
    <w:rsid w:val="00712455"/>
    <w:rPr>
      <w:rFonts w:cs="Wingdings"/>
    </w:rPr>
  </w:style>
  <w:style w:type="character" w:customStyle="1" w:styleId="ListLabel313">
    <w:name w:val="ListLabel 313"/>
    <w:qFormat/>
    <w:rsid w:val="00712455"/>
    <w:rPr>
      <w:rFonts w:cs="Courier New"/>
    </w:rPr>
  </w:style>
  <w:style w:type="character" w:customStyle="1" w:styleId="ListLabel314">
    <w:name w:val="ListLabel 314"/>
    <w:qFormat/>
    <w:rsid w:val="00712455"/>
    <w:rPr>
      <w:rFonts w:cs="Wingdings"/>
    </w:rPr>
  </w:style>
  <w:style w:type="character" w:customStyle="1" w:styleId="ListLabel315">
    <w:name w:val="ListLabel 315"/>
    <w:qFormat/>
    <w:rsid w:val="00712455"/>
    <w:rPr>
      <w:rFonts w:cs="Symbol"/>
    </w:rPr>
  </w:style>
  <w:style w:type="character" w:customStyle="1" w:styleId="ListLabel316">
    <w:name w:val="ListLabel 316"/>
    <w:qFormat/>
    <w:rsid w:val="00712455"/>
    <w:rPr>
      <w:rFonts w:cs="Courier New"/>
    </w:rPr>
  </w:style>
  <w:style w:type="character" w:customStyle="1" w:styleId="ListLabel317">
    <w:name w:val="ListLabel 317"/>
    <w:qFormat/>
    <w:rsid w:val="00712455"/>
    <w:rPr>
      <w:rFonts w:cs="Wingdings"/>
    </w:rPr>
  </w:style>
  <w:style w:type="character" w:customStyle="1" w:styleId="ListLabel318">
    <w:name w:val="ListLabel 318"/>
    <w:qFormat/>
    <w:rsid w:val="00712455"/>
    <w:rPr>
      <w:rFonts w:cs="Symbol"/>
    </w:rPr>
  </w:style>
  <w:style w:type="character" w:customStyle="1" w:styleId="ListLabel319">
    <w:name w:val="ListLabel 319"/>
    <w:qFormat/>
    <w:rsid w:val="00712455"/>
    <w:rPr>
      <w:rFonts w:cs="Courier New"/>
    </w:rPr>
  </w:style>
  <w:style w:type="character" w:customStyle="1" w:styleId="ListLabel320">
    <w:name w:val="ListLabel 320"/>
    <w:qFormat/>
    <w:rsid w:val="00712455"/>
    <w:rPr>
      <w:rFonts w:cs="Wingdings"/>
    </w:rPr>
  </w:style>
  <w:style w:type="character" w:customStyle="1" w:styleId="ListLabel321">
    <w:name w:val="ListLabel 321"/>
    <w:qFormat/>
    <w:rsid w:val="00712455"/>
    <w:rPr>
      <w:rFonts w:ascii="Times New Roman" w:hAnsi="Times New Roman" w:cs="Times New Roman"/>
      <w:sz w:val="24"/>
      <w:szCs w:val="24"/>
    </w:rPr>
  </w:style>
  <w:style w:type="character" w:customStyle="1" w:styleId="ListLabel322">
    <w:name w:val="ListLabel 322"/>
    <w:qFormat/>
    <w:rsid w:val="00712455"/>
    <w:rPr>
      <w:sz w:val="24"/>
    </w:rPr>
  </w:style>
  <w:style w:type="character" w:customStyle="1" w:styleId="ListLabel323">
    <w:name w:val="ListLabel 323"/>
    <w:qFormat/>
    <w:rsid w:val="00712455"/>
    <w:rPr>
      <w:sz w:val="24"/>
    </w:rPr>
  </w:style>
  <w:style w:type="character" w:customStyle="1" w:styleId="ListLabel324">
    <w:name w:val="ListLabel 324"/>
    <w:qFormat/>
    <w:rsid w:val="00712455"/>
    <w:rPr>
      <w:sz w:val="24"/>
    </w:rPr>
  </w:style>
  <w:style w:type="character" w:customStyle="1" w:styleId="ListLabel325">
    <w:name w:val="ListLabel 325"/>
    <w:qFormat/>
    <w:rsid w:val="00712455"/>
    <w:rPr>
      <w:sz w:val="24"/>
    </w:rPr>
  </w:style>
  <w:style w:type="character" w:customStyle="1" w:styleId="ListLabel326">
    <w:name w:val="ListLabel 326"/>
    <w:qFormat/>
    <w:rsid w:val="00712455"/>
    <w:rPr>
      <w:sz w:val="24"/>
    </w:rPr>
  </w:style>
  <w:style w:type="character" w:customStyle="1" w:styleId="ListLabel327">
    <w:name w:val="ListLabel 327"/>
    <w:qFormat/>
    <w:rsid w:val="00712455"/>
    <w:rPr>
      <w:sz w:val="24"/>
    </w:rPr>
  </w:style>
  <w:style w:type="character" w:customStyle="1" w:styleId="ListLabel328">
    <w:name w:val="ListLabel 328"/>
    <w:qFormat/>
    <w:rsid w:val="00712455"/>
    <w:rPr>
      <w:sz w:val="24"/>
    </w:rPr>
  </w:style>
  <w:style w:type="character" w:customStyle="1" w:styleId="ListLabel329">
    <w:name w:val="ListLabel 329"/>
    <w:qFormat/>
    <w:rsid w:val="00712455"/>
    <w:rPr>
      <w:sz w:val="24"/>
    </w:rPr>
  </w:style>
  <w:style w:type="character" w:customStyle="1" w:styleId="ListLabel330">
    <w:name w:val="ListLabel 330"/>
    <w:qFormat/>
    <w:rsid w:val="00712455"/>
    <w:rPr>
      <w:sz w:val="24"/>
    </w:rPr>
  </w:style>
  <w:style w:type="character" w:customStyle="1" w:styleId="ListLabel331">
    <w:name w:val="ListLabel 331"/>
    <w:qFormat/>
    <w:rsid w:val="00712455"/>
    <w:rPr>
      <w:b w:val="0"/>
      <w:sz w:val="28"/>
      <w:szCs w:val="28"/>
    </w:rPr>
  </w:style>
  <w:style w:type="character" w:customStyle="1" w:styleId="ListLabel332">
    <w:name w:val="ListLabel 332"/>
    <w:qFormat/>
    <w:rsid w:val="00712455"/>
    <w:rPr>
      <w:rFonts w:cs="Symbol"/>
    </w:rPr>
  </w:style>
  <w:style w:type="character" w:customStyle="1" w:styleId="ListLabel333">
    <w:name w:val="ListLabel 333"/>
    <w:qFormat/>
    <w:rsid w:val="00712455"/>
    <w:rPr>
      <w:rFonts w:cs="Courier New"/>
    </w:rPr>
  </w:style>
  <w:style w:type="character" w:customStyle="1" w:styleId="ListLabel334">
    <w:name w:val="ListLabel 334"/>
    <w:qFormat/>
    <w:rsid w:val="00712455"/>
    <w:rPr>
      <w:rFonts w:cs="Wingdings"/>
    </w:rPr>
  </w:style>
  <w:style w:type="character" w:customStyle="1" w:styleId="ListLabel335">
    <w:name w:val="ListLabel 335"/>
    <w:qFormat/>
    <w:rsid w:val="00712455"/>
    <w:rPr>
      <w:rFonts w:cs="Symbol"/>
    </w:rPr>
  </w:style>
  <w:style w:type="character" w:customStyle="1" w:styleId="ListLabel336">
    <w:name w:val="ListLabel 336"/>
    <w:qFormat/>
    <w:rsid w:val="00712455"/>
    <w:rPr>
      <w:rFonts w:cs="Courier New"/>
    </w:rPr>
  </w:style>
  <w:style w:type="character" w:customStyle="1" w:styleId="ListLabel337">
    <w:name w:val="ListLabel 337"/>
    <w:qFormat/>
    <w:rsid w:val="00712455"/>
    <w:rPr>
      <w:rFonts w:cs="Wingdings"/>
    </w:rPr>
  </w:style>
  <w:style w:type="character" w:customStyle="1" w:styleId="ListLabel338">
    <w:name w:val="ListLabel 338"/>
    <w:qFormat/>
    <w:rsid w:val="00712455"/>
    <w:rPr>
      <w:rFonts w:cs="Symbol"/>
    </w:rPr>
  </w:style>
  <w:style w:type="character" w:customStyle="1" w:styleId="ListLabel339">
    <w:name w:val="ListLabel 339"/>
    <w:qFormat/>
    <w:rsid w:val="00712455"/>
    <w:rPr>
      <w:rFonts w:cs="Courier New"/>
    </w:rPr>
  </w:style>
  <w:style w:type="character" w:customStyle="1" w:styleId="ListLabel340">
    <w:name w:val="ListLabel 340"/>
    <w:qFormat/>
    <w:rsid w:val="00712455"/>
    <w:rPr>
      <w:rFonts w:cs="Wingdings"/>
    </w:rPr>
  </w:style>
  <w:style w:type="character" w:customStyle="1" w:styleId="ListLabel341">
    <w:name w:val="ListLabel 341"/>
    <w:qFormat/>
    <w:rsid w:val="00712455"/>
    <w:rPr>
      <w:rFonts w:cs="Symbol"/>
    </w:rPr>
  </w:style>
  <w:style w:type="character" w:customStyle="1" w:styleId="ListLabel342">
    <w:name w:val="ListLabel 342"/>
    <w:qFormat/>
    <w:rsid w:val="00712455"/>
    <w:rPr>
      <w:rFonts w:cs="Courier New"/>
    </w:rPr>
  </w:style>
  <w:style w:type="character" w:customStyle="1" w:styleId="ListLabel343">
    <w:name w:val="ListLabel 343"/>
    <w:qFormat/>
    <w:rsid w:val="00712455"/>
    <w:rPr>
      <w:rFonts w:cs="Wingdings"/>
    </w:rPr>
  </w:style>
  <w:style w:type="character" w:customStyle="1" w:styleId="ListLabel344">
    <w:name w:val="ListLabel 344"/>
    <w:qFormat/>
    <w:rsid w:val="00712455"/>
    <w:rPr>
      <w:rFonts w:cs="Symbol"/>
    </w:rPr>
  </w:style>
  <w:style w:type="character" w:customStyle="1" w:styleId="ListLabel345">
    <w:name w:val="ListLabel 345"/>
    <w:qFormat/>
    <w:rsid w:val="00712455"/>
    <w:rPr>
      <w:rFonts w:cs="Courier New"/>
    </w:rPr>
  </w:style>
  <w:style w:type="character" w:customStyle="1" w:styleId="ListLabel346">
    <w:name w:val="ListLabel 346"/>
    <w:qFormat/>
    <w:rsid w:val="00712455"/>
    <w:rPr>
      <w:rFonts w:cs="Wingdings"/>
    </w:rPr>
  </w:style>
  <w:style w:type="character" w:customStyle="1" w:styleId="ListLabel347">
    <w:name w:val="ListLabel 347"/>
    <w:qFormat/>
    <w:rsid w:val="00712455"/>
    <w:rPr>
      <w:rFonts w:cs="Symbol"/>
    </w:rPr>
  </w:style>
  <w:style w:type="character" w:customStyle="1" w:styleId="ListLabel348">
    <w:name w:val="ListLabel 348"/>
    <w:qFormat/>
    <w:rsid w:val="00712455"/>
    <w:rPr>
      <w:rFonts w:cs="Courier New"/>
    </w:rPr>
  </w:style>
  <w:style w:type="character" w:customStyle="1" w:styleId="ListLabel349">
    <w:name w:val="ListLabel 349"/>
    <w:qFormat/>
    <w:rsid w:val="00712455"/>
    <w:rPr>
      <w:rFonts w:cs="Wingdings"/>
    </w:rPr>
  </w:style>
  <w:style w:type="character" w:customStyle="1" w:styleId="ListLabel350">
    <w:name w:val="ListLabel 350"/>
    <w:qFormat/>
    <w:rsid w:val="00712455"/>
    <w:rPr>
      <w:rFonts w:cs="Symbol"/>
    </w:rPr>
  </w:style>
  <w:style w:type="character" w:customStyle="1" w:styleId="ListLabel351">
    <w:name w:val="ListLabel 351"/>
    <w:qFormat/>
    <w:rsid w:val="00712455"/>
    <w:rPr>
      <w:rFonts w:cs="Courier New"/>
    </w:rPr>
  </w:style>
  <w:style w:type="character" w:customStyle="1" w:styleId="ListLabel352">
    <w:name w:val="ListLabel 352"/>
    <w:qFormat/>
    <w:rsid w:val="00712455"/>
    <w:rPr>
      <w:rFonts w:cs="Wingdings"/>
    </w:rPr>
  </w:style>
  <w:style w:type="character" w:customStyle="1" w:styleId="ListLabel353">
    <w:name w:val="ListLabel 353"/>
    <w:qFormat/>
    <w:rsid w:val="00712455"/>
    <w:rPr>
      <w:rFonts w:cs="Symbol"/>
    </w:rPr>
  </w:style>
  <w:style w:type="character" w:customStyle="1" w:styleId="ListLabel354">
    <w:name w:val="ListLabel 354"/>
    <w:qFormat/>
    <w:rsid w:val="00712455"/>
    <w:rPr>
      <w:rFonts w:cs="Courier New"/>
    </w:rPr>
  </w:style>
  <w:style w:type="character" w:customStyle="1" w:styleId="ListLabel355">
    <w:name w:val="ListLabel 355"/>
    <w:qFormat/>
    <w:rsid w:val="00712455"/>
    <w:rPr>
      <w:rFonts w:cs="Wingdings"/>
    </w:rPr>
  </w:style>
  <w:style w:type="character" w:customStyle="1" w:styleId="ListLabel356">
    <w:name w:val="ListLabel 356"/>
    <w:qFormat/>
    <w:rsid w:val="00712455"/>
    <w:rPr>
      <w:b w:val="0"/>
    </w:rPr>
  </w:style>
  <w:style w:type="character" w:customStyle="1" w:styleId="ListLabel357">
    <w:name w:val="ListLabel 357"/>
    <w:qFormat/>
    <w:rsid w:val="00712455"/>
    <w:rPr>
      <w:rFonts w:cs="Symbol"/>
    </w:rPr>
  </w:style>
  <w:style w:type="character" w:customStyle="1" w:styleId="ListLabel358">
    <w:name w:val="ListLabel 358"/>
    <w:qFormat/>
    <w:rsid w:val="00712455"/>
    <w:rPr>
      <w:rFonts w:cs="Courier New"/>
    </w:rPr>
  </w:style>
  <w:style w:type="character" w:customStyle="1" w:styleId="ListLabel359">
    <w:name w:val="ListLabel 359"/>
    <w:qFormat/>
    <w:rsid w:val="00712455"/>
    <w:rPr>
      <w:rFonts w:cs="Wingdings"/>
    </w:rPr>
  </w:style>
  <w:style w:type="character" w:customStyle="1" w:styleId="ListLabel360">
    <w:name w:val="ListLabel 360"/>
    <w:qFormat/>
    <w:rsid w:val="00712455"/>
    <w:rPr>
      <w:rFonts w:cs="Symbol"/>
    </w:rPr>
  </w:style>
  <w:style w:type="character" w:customStyle="1" w:styleId="ListLabel361">
    <w:name w:val="ListLabel 361"/>
    <w:qFormat/>
    <w:rsid w:val="00712455"/>
    <w:rPr>
      <w:rFonts w:cs="Courier New"/>
    </w:rPr>
  </w:style>
  <w:style w:type="character" w:customStyle="1" w:styleId="ListLabel362">
    <w:name w:val="ListLabel 362"/>
    <w:qFormat/>
    <w:rsid w:val="00712455"/>
    <w:rPr>
      <w:rFonts w:cs="Wingdings"/>
    </w:rPr>
  </w:style>
  <w:style w:type="character" w:customStyle="1" w:styleId="ListLabel363">
    <w:name w:val="ListLabel 363"/>
    <w:qFormat/>
    <w:rsid w:val="00712455"/>
    <w:rPr>
      <w:rFonts w:cs="Symbol"/>
    </w:rPr>
  </w:style>
  <w:style w:type="character" w:customStyle="1" w:styleId="ListLabel364">
    <w:name w:val="ListLabel 364"/>
    <w:qFormat/>
    <w:rsid w:val="00712455"/>
    <w:rPr>
      <w:rFonts w:cs="Courier New"/>
    </w:rPr>
  </w:style>
  <w:style w:type="character" w:customStyle="1" w:styleId="ListLabel365">
    <w:name w:val="ListLabel 365"/>
    <w:qFormat/>
    <w:rsid w:val="00712455"/>
    <w:rPr>
      <w:rFonts w:cs="Wingdings"/>
    </w:rPr>
  </w:style>
  <w:style w:type="character" w:customStyle="1" w:styleId="ListLabel366">
    <w:name w:val="ListLabel 366"/>
    <w:qFormat/>
    <w:rsid w:val="00712455"/>
    <w:rPr>
      <w:sz w:val="22"/>
      <w:szCs w:val="28"/>
    </w:rPr>
  </w:style>
  <w:style w:type="character" w:customStyle="1" w:styleId="ListLabel367">
    <w:name w:val="ListLabel 367"/>
    <w:qFormat/>
    <w:rsid w:val="00712455"/>
    <w:rPr>
      <w:i w:val="0"/>
    </w:rPr>
  </w:style>
  <w:style w:type="character" w:customStyle="1" w:styleId="ListLabel368">
    <w:name w:val="ListLabel 368"/>
    <w:qFormat/>
    <w:rsid w:val="00712455"/>
    <w:rPr>
      <w:i w:val="0"/>
    </w:rPr>
  </w:style>
  <w:style w:type="character" w:customStyle="1" w:styleId="ListLabel369">
    <w:name w:val="ListLabel 369"/>
    <w:qFormat/>
    <w:rsid w:val="00712455"/>
    <w:rPr>
      <w:i w:val="0"/>
    </w:rPr>
  </w:style>
  <w:style w:type="character" w:customStyle="1" w:styleId="ListLabel370">
    <w:name w:val="ListLabel 370"/>
    <w:qFormat/>
    <w:rsid w:val="00712455"/>
    <w:rPr>
      <w:i w:val="0"/>
    </w:rPr>
  </w:style>
  <w:style w:type="character" w:customStyle="1" w:styleId="ListLabel371">
    <w:name w:val="ListLabel 371"/>
    <w:qFormat/>
    <w:rsid w:val="00712455"/>
    <w:rPr>
      <w:i w:val="0"/>
    </w:rPr>
  </w:style>
  <w:style w:type="character" w:customStyle="1" w:styleId="ListLabel372">
    <w:name w:val="ListLabel 372"/>
    <w:qFormat/>
    <w:rsid w:val="00712455"/>
    <w:rPr>
      <w:i w:val="0"/>
    </w:rPr>
  </w:style>
  <w:style w:type="character" w:customStyle="1" w:styleId="ListLabel373">
    <w:name w:val="ListLabel 373"/>
    <w:qFormat/>
    <w:rsid w:val="00712455"/>
    <w:rPr>
      <w:i w:val="0"/>
    </w:rPr>
  </w:style>
  <w:style w:type="character" w:customStyle="1" w:styleId="ListLabel374">
    <w:name w:val="ListLabel 374"/>
    <w:qFormat/>
    <w:rsid w:val="00712455"/>
    <w:rPr>
      <w:i w:val="0"/>
    </w:rPr>
  </w:style>
  <w:style w:type="character" w:customStyle="1" w:styleId="ListLabel375">
    <w:name w:val="ListLabel 375"/>
    <w:qFormat/>
    <w:rsid w:val="00712455"/>
    <w:rPr>
      <w:i w:val="0"/>
    </w:rPr>
  </w:style>
  <w:style w:type="character" w:customStyle="1" w:styleId="ListLabel376">
    <w:name w:val="ListLabel 376"/>
    <w:qFormat/>
    <w:rsid w:val="00712455"/>
    <w:rPr>
      <w:rFonts w:cs="Symbol"/>
    </w:rPr>
  </w:style>
  <w:style w:type="character" w:customStyle="1" w:styleId="ListLabel377">
    <w:name w:val="ListLabel 377"/>
    <w:qFormat/>
    <w:rsid w:val="00712455"/>
    <w:rPr>
      <w:rFonts w:cs="Courier New"/>
    </w:rPr>
  </w:style>
  <w:style w:type="character" w:customStyle="1" w:styleId="ListLabel378">
    <w:name w:val="ListLabel 378"/>
    <w:qFormat/>
    <w:rsid w:val="00712455"/>
    <w:rPr>
      <w:rFonts w:cs="Wingdings"/>
    </w:rPr>
  </w:style>
  <w:style w:type="character" w:customStyle="1" w:styleId="ListLabel379">
    <w:name w:val="ListLabel 379"/>
    <w:qFormat/>
    <w:rsid w:val="00712455"/>
    <w:rPr>
      <w:rFonts w:cs="Symbol"/>
    </w:rPr>
  </w:style>
  <w:style w:type="character" w:customStyle="1" w:styleId="ListLabel380">
    <w:name w:val="ListLabel 380"/>
    <w:qFormat/>
    <w:rsid w:val="00712455"/>
    <w:rPr>
      <w:rFonts w:cs="Courier New"/>
    </w:rPr>
  </w:style>
  <w:style w:type="character" w:customStyle="1" w:styleId="ListLabel381">
    <w:name w:val="ListLabel 381"/>
    <w:qFormat/>
    <w:rsid w:val="00712455"/>
    <w:rPr>
      <w:rFonts w:cs="Wingdings"/>
    </w:rPr>
  </w:style>
  <w:style w:type="character" w:customStyle="1" w:styleId="ListLabel382">
    <w:name w:val="ListLabel 382"/>
    <w:qFormat/>
    <w:rsid w:val="00712455"/>
    <w:rPr>
      <w:rFonts w:cs="Symbol"/>
    </w:rPr>
  </w:style>
  <w:style w:type="character" w:customStyle="1" w:styleId="ListLabel383">
    <w:name w:val="ListLabel 383"/>
    <w:qFormat/>
    <w:rsid w:val="00712455"/>
    <w:rPr>
      <w:rFonts w:cs="Courier New"/>
    </w:rPr>
  </w:style>
  <w:style w:type="character" w:customStyle="1" w:styleId="ListLabel384">
    <w:name w:val="ListLabel 384"/>
    <w:qFormat/>
    <w:rsid w:val="00712455"/>
    <w:rPr>
      <w:rFonts w:cs="Wingdings"/>
    </w:rPr>
  </w:style>
  <w:style w:type="character" w:customStyle="1" w:styleId="ListLabel385">
    <w:name w:val="ListLabel 385"/>
    <w:qFormat/>
    <w:rsid w:val="00712455"/>
    <w:rPr>
      <w:rFonts w:cs="Courier New"/>
    </w:rPr>
  </w:style>
  <w:style w:type="character" w:customStyle="1" w:styleId="ListLabel386">
    <w:name w:val="ListLabel 386"/>
    <w:qFormat/>
    <w:rsid w:val="00712455"/>
    <w:rPr>
      <w:rFonts w:cs="Courier New"/>
    </w:rPr>
  </w:style>
  <w:style w:type="character" w:customStyle="1" w:styleId="ListLabel387">
    <w:name w:val="ListLabel 387"/>
    <w:qFormat/>
    <w:rsid w:val="00712455"/>
    <w:rPr>
      <w:rFonts w:cs="Courier New"/>
    </w:rPr>
  </w:style>
  <w:style w:type="character" w:customStyle="1" w:styleId="ListLabel388">
    <w:name w:val="ListLabel 388"/>
    <w:qFormat/>
    <w:rsid w:val="00712455"/>
    <w:rPr>
      <w:rFonts w:cs="Courier New"/>
    </w:rPr>
  </w:style>
  <w:style w:type="character" w:customStyle="1" w:styleId="ListLabel389">
    <w:name w:val="ListLabel 389"/>
    <w:qFormat/>
    <w:rsid w:val="00712455"/>
    <w:rPr>
      <w:rFonts w:cs="Courier New"/>
    </w:rPr>
  </w:style>
  <w:style w:type="character" w:customStyle="1" w:styleId="ListLabel390">
    <w:name w:val="ListLabel 390"/>
    <w:qFormat/>
    <w:rsid w:val="00712455"/>
    <w:rPr>
      <w:rFonts w:cs="Courier New"/>
    </w:rPr>
  </w:style>
  <w:style w:type="character" w:customStyle="1" w:styleId="ListLabel391">
    <w:name w:val="ListLabel 391"/>
    <w:qFormat/>
    <w:rsid w:val="00712455"/>
    <w:rPr>
      <w:rFonts w:cs="Courier New"/>
    </w:rPr>
  </w:style>
  <w:style w:type="character" w:customStyle="1" w:styleId="ListLabel392">
    <w:name w:val="ListLabel 392"/>
    <w:qFormat/>
    <w:rsid w:val="00712455"/>
    <w:rPr>
      <w:rFonts w:cs="Courier New"/>
    </w:rPr>
  </w:style>
  <w:style w:type="character" w:customStyle="1" w:styleId="ListLabel393">
    <w:name w:val="ListLabel 393"/>
    <w:qFormat/>
    <w:rsid w:val="00712455"/>
    <w:rPr>
      <w:b w:val="0"/>
    </w:rPr>
  </w:style>
  <w:style w:type="character" w:customStyle="1" w:styleId="ListLabel394">
    <w:name w:val="ListLabel 394"/>
    <w:qFormat/>
    <w:rsid w:val="00712455"/>
    <w:rPr>
      <w:rFonts w:cs="Courier New"/>
    </w:rPr>
  </w:style>
  <w:style w:type="character" w:customStyle="1" w:styleId="ListLabel395">
    <w:name w:val="ListLabel 395"/>
    <w:qFormat/>
    <w:rsid w:val="00712455"/>
    <w:rPr>
      <w:rFonts w:cs="Courier New"/>
    </w:rPr>
  </w:style>
  <w:style w:type="character" w:customStyle="1" w:styleId="ListLabel396">
    <w:name w:val="ListLabel 396"/>
    <w:qFormat/>
    <w:rsid w:val="00712455"/>
    <w:rPr>
      <w:rFonts w:cs="Courier New"/>
    </w:rPr>
  </w:style>
  <w:style w:type="character" w:customStyle="1" w:styleId="ListLabel397">
    <w:name w:val="ListLabel 397"/>
    <w:qFormat/>
    <w:rsid w:val="00712455"/>
    <w:rPr>
      <w:sz w:val="28"/>
      <w:szCs w:val="28"/>
    </w:rPr>
  </w:style>
  <w:style w:type="character" w:customStyle="1" w:styleId="ListLabel398">
    <w:name w:val="ListLabel 398"/>
    <w:qFormat/>
    <w:rsid w:val="00712455"/>
    <w:rPr>
      <w:i w:val="0"/>
    </w:rPr>
  </w:style>
  <w:style w:type="character" w:customStyle="1" w:styleId="ListLabel399">
    <w:name w:val="ListLabel 399"/>
    <w:qFormat/>
    <w:rsid w:val="00712455"/>
    <w:rPr>
      <w:i w:val="0"/>
    </w:rPr>
  </w:style>
  <w:style w:type="character" w:customStyle="1" w:styleId="ListLabel400">
    <w:name w:val="ListLabel 400"/>
    <w:qFormat/>
    <w:rsid w:val="00712455"/>
    <w:rPr>
      <w:i w:val="0"/>
    </w:rPr>
  </w:style>
  <w:style w:type="character" w:customStyle="1" w:styleId="ListLabel401">
    <w:name w:val="ListLabel 401"/>
    <w:qFormat/>
    <w:rsid w:val="00712455"/>
    <w:rPr>
      <w:i w:val="0"/>
    </w:rPr>
  </w:style>
  <w:style w:type="character" w:customStyle="1" w:styleId="ListLabel402">
    <w:name w:val="ListLabel 402"/>
    <w:qFormat/>
    <w:rsid w:val="00712455"/>
    <w:rPr>
      <w:i w:val="0"/>
    </w:rPr>
  </w:style>
  <w:style w:type="character" w:customStyle="1" w:styleId="ListLabel403">
    <w:name w:val="ListLabel 403"/>
    <w:qFormat/>
    <w:rsid w:val="00712455"/>
    <w:rPr>
      <w:i w:val="0"/>
    </w:rPr>
  </w:style>
  <w:style w:type="character" w:customStyle="1" w:styleId="ListLabel404">
    <w:name w:val="ListLabel 404"/>
    <w:qFormat/>
    <w:rsid w:val="00712455"/>
    <w:rPr>
      <w:i w:val="0"/>
    </w:rPr>
  </w:style>
  <w:style w:type="character" w:customStyle="1" w:styleId="ListLabel405">
    <w:name w:val="ListLabel 405"/>
    <w:qFormat/>
    <w:rsid w:val="00712455"/>
    <w:rPr>
      <w:i w:val="0"/>
    </w:rPr>
  </w:style>
  <w:style w:type="character" w:customStyle="1" w:styleId="ListLabel406">
    <w:name w:val="ListLabel 406"/>
    <w:qFormat/>
    <w:rsid w:val="00712455"/>
    <w:rPr>
      <w:i w:val="0"/>
    </w:rPr>
  </w:style>
  <w:style w:type="character" w:customStyle="1" w:styleId="ListLabel407">
    <w:name w:val="ListLabel 407"/>
    <w:qFormat/>
    <w:rsid w:val="00712455"/>
    <w:rPr>
      <w:rFonts w:eastAsia="Calibri"/>
    </w:rPr>
  </w:style>
  <w:style w:type="character" w:customStyle="1" w:styleId="ListLabel408">
    <w:name w:val="ListLabel 408"/>
    <w:qFormat/>
    <w:rsid w:val="00712455"/>
    <w:rPr>
      <w:rFonts w:eastAsia="Calibri"/>
      <w:sz w:val="24"/>
    </w:rPr>
  </w:style>
  <w:style w:type="character" w:customStyle="1" w:styleId="ListLabel409">
    <w:name w:val="ListLabel 409"/>
    <w:qFormat/>
    <w:rsid w:val="00712455"/>
    <w:rPr>
      <w:rFonts w:eastAsia="Calibri"/>
    </w:rPr>
  </w:style>
  <w:style w:type="character" w:customStyle="1" w:styleId="ListLabel410">
    <w:name w:val="ListLabel 410"/>
    <w:qFormat/>
    <w:rsid w:val="00712455"/>
    <w:rPr>
      <w:rFonts w:eastAsia="Calibri"/>
    </w:rPr>
  </w:style>
  <w:style w:type="character" w:customStyle="1" w:styleId="ListLabel411">
    <w:name w:val="ListLabel 411"/>
    <w:qFormat/>
    <w:rsid w:val="00712455"/>
    <w:rPr>
      <w:rFonts w:eastAsia="Calibri"/>
    </w:rPr>
  </w:style>
  <w:style w:type="character" w:customStyle="1" w:styleId="ListLabel412">
    <w:name w:val="ListLabel 412"/>
    <w:qFormat/>
    <w:rsid w:val="00712455"/>
    <w:rPr>
      <w:rFonts w:eastAsia="Calibri"/>
    </w:rPr>
  </w:style>
  <w:style w:type="character" w:customStyle="1" w:styleId="ListLabel413">
    <w:name w:val="ListLabel 413"/>
    <w:qFormat/>
    <w:rsid w:val="00712455"/>
    <w:rPr>
      <w:rFonts w:eastAsia="Calibri"/>
    </w:rPr>
  </w:style>
  <w:style w:type="character" w:customStyle="1" w:styleId="ListLabel414">
    <w:name w:val="ListLabel 414"/>
    <w:qFormat/>
    <w:rsid w:val="00712455"/>
    <w:rPr>
      <w:rFonts w:eastAsia="Calibri"/>
    </w:rPr>
  </w:style>
  <w:style w:type="character" w:customStyle="1" w:styleId="ListLabel415">
    <w:name w:val="ListLabel 415"/>
    <w:qFormat/>
    <w:rsid w:val="00712455"/>
    <w:rPr>
      <w:rFonts w:eastAsia="Calibri"/>
    </w:rPr>
  </w:style>
  <w:style w:type="character" w:customStyle="1" w:styleId="ListLabel416">
    <w:name w:val="ListLabel 416"/>
    <w:qFormat/>
    <w:rsid w:val="00712455"/>
    <w:rPr>
      <w:i w:val="0"/>
      <w:color w:val="00000A"/>
      <w:sz w:val="24"/>
    </w:rPr>
  </w:style>
  <w:style w:type="character" w:customStyle="1" w:styleId="ListLabel417">
    <w:name w:val="ListLabel 417"/>
    <w:qFormat/>
    <w:rsid w:val="00712455"/>
    <w:rPr>
      <w:sz w:val="24"/>
      <w:szCs w:val="24"/>
    </w:rPr>
  </w:style>
  <w:style w:type="character" w:customStyle="1" w:styleId="ListLabel418">
    <w:name w:val="ListLabel 418"/>
    <w:qFormat/>
    <w:rsid w:val="00712455"/>
    <w:rPr>
      <w:rFonts w:cs="Courier New"/>
    </w:rPr>
  </w:style>
  <w:style w:type="character" w:customStyle="1" w:styleId="ListLabel419">
    <w:name w:val="ListLabel 419"/>
    <w:qFormat/>
    <w:rsid w:val="00712455"/>
    <w:rPr>
      <w:rFonts w:cs="Courier New"/>
    </w:rPr>
  </w:style>
  <w:style w:type="character" w:customStyle="1" w:styleId="ListLabel420">
    <w:name w:val="ListLabel 420"/>
    <w:qFormat/>
    <w:rsid w:val="00712455"/>
    <w:rPr>
      <w:rFonts w:cs="Courier New"/>
    </w:rPr>
  </w:style>
  <w:style w:type="character" w:customStyle="1" w:styleId="ListLabel421">
    <w:name w:val="ListLabel 421"/>
    <w:qFormat/>
    <w:rsid w:val="00712455"/>
    <w:rPr>
      <w:rFonts w:cs="Courier New"/>
    </w:rPr>
  </w:style>
  <w:style w:type="character" w:customStyle="1" w:styleId="ListLabel422">
    <w:name w:val="ListLabel 422"/>
    <w:qFormat/>
    <w:rsid w:val="00712455"/>
    <w:rPr>
      <w:rFonts w:cs="Courier New"/>
    </w:rPr>
  </w:style>
  <w:style w:type="character" w:customStyle="1" w:styleId="ListLabel423">
    <w:name w:val="ListLabel 423"/>
    <w:qFormat/>
    <w:rsid w:val="00712455"/>
    <w:rPr>
      <w:rFonts w:cs="Courier New"/>
    </w:rPr>
  </w:style>
  <w:style w:type="character" w:customStyle="1" w:styleId="ListLabel424">
    <w:name w:val="ListLabel 424"/>
    <w:qFormat/>
    <w:rsid w:val="00712455"/>
    <w:rPr>
      <w:rFonts w:cs="Courier New"/>
    </w:rPr>
  </w:style>
  <w:style w:type="character" w:customStyle="1" w:styleId="ListLabel425">
    <w:name w:val="ListLabel 425"/>
    <w:qFormat/>
    <w:rsid w:val="00712455"/>
    <w:rPr>
      <w:rFonts w:cs="Courier New"/>
    </w:rPr>
  </w:style>
  <w:style w:type="character" w:customStyle="1" w:styleId="ListLabel426">
    <w:name w:val="ListLabel 426"/>
    <w:qFormat/>
    <w:rsid w:val="00712455"/>
    <w:rPr>
      <w:rFonts w:ascii="Times New Roman" w:hAnsi="Times New Roman" w:cs="Courier New"/>
      <w:sz w:val="24"/>
    </w:rPr>
  </w:style>
  <w:style w:type="character" w:customStyle="1" w:styleId="ListLabel427">
    <w:name w:val="ListLabel 427"/>
    <w:qFormat/>
    <w:rsid w:val="00712455"/>
    <w:rPr>
      <w:rFonts w:cs="Courier New"/>
    </w:rPr>
  </w:style>
  <w:style w:type="character" w:customStyle="1" w:styleId="ListLabel428">
    <w:name w:val="ListLabel 428"/>
    <w:qFormat/>
    <w:rsid w:val="00712455"/>
    <w:rPr>
      <w:rFonts w:cs="Courier New"/>
    </w:rPr>
  </w:style>
  <w:style w:type="character" w:customStyle="1" w:styleId="ListLabel429">
    <w:name w:val="ListLabel 429"/>
    <w:qFormat/>
    <w:rsid w:val="00712455"/>
    <w:rPr>
      <w:rFonts w:cs="Courier New"/>
    </w:rPr>
  </w:style>
  <w:style w:type="character" w:customStyle="1" w:styleId="ListLabel430">
    <w:name w:val="ListLabel 430"/>
    <w:qFormat/>
    <w:rsid w:val="00712455"/>
    <w:rPr>
      <w:i w:val="0"/>
      <w:color w:val="00000A"/>
    </w:rPr>
  </w:style>
  <w:style w:type="character" w:customStyle="1" w:styleId="ListLabel431">
    <w:name w:val="ListLabel 431"/>
    <w:qFormat/>
    <w:rsid w:val="00712455"/>
    <w:rPr>
      <w:i w:val="0"/>
      <w:color w:val="00000A"/>
    </w:rPr>
  </w:style>
  <w:style w:type="character" w:customStyle="1" w:styleId="ListLabel432">
    <w:name w:val="ListLabel 432"/>
    <w:qFormat/>
    <w:rsid w:val="00712455"/>
    <w:rPr>
      <w:i w:val="0"/>
      <w:color w:val="00000A"/>
    </w:rPr>
  </w:style>
  <w:style w:type="character" w:customStyle="1" w:styleId="ListLabel433">
    <w:name w:val="ListLabel 433"/>
    <w:qFormat/>
    <w:rsid w:val="00712455"/>
    <w:rPr>
      <w:sz w:val="24"/>
      <w:szCs w:val="24"/>
    </w:rPr>
  </w:style>
  <w:style w:type="character" w:customStyle="1" w:styleId="ListLabel434">
    <w:name w:val="ListLabel 434"/>
    <w:qFormat/>
    <w:rsid w:val="00712455"/>
    <w:rPr>
      <w:sz w:val="20"/>
      <w:szCs w:val="20"/>
    </w:rPr>
  </w:style>
  <w:style w:type="character" w:customStyle="1" w:styleId="aff2">
    <w:name w:val="Символы концевой сноски"/>
    <w:qFormat/>
    <w:rsid w:val="00712455"/>
  </w:style>
  <w:style w:type="character" w:customStyle="1" w:styleId="3b">
    <w:name w:val="Знак сноски3"/>
    <w:qFormat/>
    <w:rsid w:val="00764D01"/>
    <w:rPr>
      <w:vertAlign w:val="superscript"/>
    </w:rPr>
  </w:style>
  <w:style w:type="character" w:customStyle="1" w:styleId="ListLabel435">
    <w:name w:val="ListLabel 435"/>
    <w:qFormat/>
    <w:rsid w:val="006138B2"/>
    <w:rPr>
      <w:sz w:val="24"/>
      <w:szCs w:val="24"/>
    </w:rPr>
  </w:style>
  <w:style w:type="character" w:customStyle="1" w:styleId="ListLabel436">
    <w:name w:val="ListLabel 436"/>
    <w:qFormat/>
    <w:rsid w:val="006138B2"/>
    <w:rPr>
      <w:b w:val="0"/>
      <w:i w:val="0"/>
      <w:color w:val="00000A"/>
      <w:sz w:val="24"/>
      <w:szCs w:val="24"/>
    </w:rPr>
  </w:style>
  <w:style w:type="character" w:customStyle="1" w:styleId="ListLabel437">
    <w:name w:val="ListLabel 437"/>
    <w:qFormat/>
    <w:rsid w:val="006138B2"/>
    <w:rPr>
      <w:sz w:val="24"/>
      <w:szCs w:val="24"/>
    </w:rPr>
  </w:style>
  <w:style w:type="character" w:customStyle="1" w:styleId="ListLabel438">
    <w:name w:val="ListLabel 438"/>
    <w:qFormat/>
    <w:rsid w:val="006138B2"/>
    <w:rPr>
      <w:rFonts w:cs="Courier New"/>
    </w:rPr>
  </w:style>
  <w:style w:type="character" w:customStyle="1" w:styleId="ListLabel439">
    <w:name w:val="ListLabel 439"/>
    <w:qFormat/>
    <w:rsid w:val="006138B2"/>
    <w:rPr>
      <w:rFonts w:cs="Wingdings"/>
    </w:rPr>
  </w:style>
  <w:style w:type="character" w:customStyle="1" w:styleId="ListLabel440">
    <w:name w:val="ListLabel 440"/>
    <w:qFormat/>
    <w:rsid w:val="006138B2"/>
    <w:rPr>
      <w:rFonts w:cs="Symbol"/>
    </w:rPr>
  </w:style>
  <w:style w:type="character" w:customStyle="1" w:styleId="ListLabel441">
    <w:name w:val="ListLabel 441"/>
    <w:qFormat/>
    <w:rsid w:val="006138B2"/>
    <w:rPr>
      <w:rFonts w:cs="Courier New"/>
    </w:rPr>
  </w:style>
  <w:style w:type="character" w:customStyle="1" w:styleId="ListLabel442">
    <w:name w:val="ListLabel 442"/>
    <w:qFormat/>
    <w:rsid w:val="006138B2"/>
    <w:rPr>
      <w:rFonts w:cs="Wingdings"/>
    </w:rPr>
  </w:style>
  <w:style w:type="character" w:customStyle="1" w:styleId="ListLabel443">
    <w:name w:val="ListLabel 443"/>
    <w:qFormat/>
    <w:rsid w:val="006138B2"/>
    <w:rPr>
      <w:rFonts w:cs="Symbol"/>
    </w:rPr>
  </w:style>
  <w:style w:type="character" w:customStyle="1" w:styleId="ListLabel444">
    <w:name w:val="ListLabel 444"/>
    <w:qFormat/>
    <w:rsid w:val="006138B2"/>
    <w:rPr>
      <w:rFonts w:cs="Courier New"/>
    </w:rPr>
  </w:style>
  <w:style w:type="character" w:customStyle="1" w:styleId="ListLabel445">
    <w:name w:val="ListLabel 445"/>
    <w:qFormat/>
    <w:rsid w:val="006138B2"/>
    <w:rPr>
      <w:rFonts w:cs="Wingdings"/>
    </w:rPr>
  </w:style>
  <w:style w:type="character" w:customStyle="1" w:styleId="ListLabel446">
    <w:name w:val="ListLabel 446"/>
    <w:qFormat/>
    <w:rsid w:val="006138B2"/>
    <w:rPr>
      <w:rFonts w:cs="Wingdings"/>
    </w:rPr>
  </w:style>
  <w:style w:type="character" w:customStyle="1" w:styleId="ListLabel447">
    <w:name w:val="ListLabel 447"/>
    <w:qFormat/>
    <w:rsid w:val="006138B2"/>
    <w:rPr>
      <w:rFonts w:cs="Courier New"/>
    </w:rPr>
  </w:style>
  <w:style w:type="character" w:customStyle="1" w:styleId="ListLabel448">
    <w:name w:val="ListLabel 448"/>
    <w:qFormat/>
    <w:rsid w:val="006138B2"/>
    <w:rPr>
      <w:rFonts w:cs="Wingdings"/>
    </w:rPr>
  </w:style>
  <w:style w:type="character" w:customStyle="1" w:styleId="ListLabel449">
    <w:name w:val="ListLabel 449"/>
    <w:qFormat/>
    <w:rsid w:val="006138B2"/>
    <w:rPr>
      <w:rFonts w:cs="Symbol"/>
    </w:rPr>
  </w:style>
  <w:style w:type="character" w:customStyle="1" w:styleId="ListLabel450">
    <w:name w:val="ListLabel 450"/>
    <w:qFormat/>
    <w:rsid w:val="006138B2"/>
    <w:rPr>
      <w:rFonts w:cs="Courier New"/>
    </w:rPr>
  </w:style>
  <w:style w:type="character" w:customStyle="1" w:styleId="ListLabel451">
    <w:name w:val="ListLabel 451"/>
    <w:qFormat/>
    <w:rsid w:val="006138B2"/>
    <w:rPr>
      <w:rFonts w:cs="Wingdings"/>
    </w:rPr>
  </w:style>
  <w:style w:type="character" w:customStyle="1" w:styleId="ListLabel452">
    <w:name w:val="ListLabel 452"/>
    <w:qFormat/>
    <w:rsid w:val="006138B2"/>
    <w:rPr>
      <w:rFonts w:cs="Symbol"/>
    </w:rPr>
  </w:style>
  <w:style w:type="character" w:customStyle="1" w:styleId="ListLabel453">
    <w:name w:val="ListLabel 453"/>
    <w:qFormat/>
    <w:rsid w:val="006138B2"/>
    <w:rPr>
      <w:rFonts w:cs="Courier New"/>
    </w:rPr>
  </w:style>
  <w:style w:type="character" w:customStyle="1" w:styleId="ListLabel454">
    <w:name w:val="ListLabel 454"/>
    <w:qFormat/>
    <w:rsid w:val="006138B2"/>
    <w:rPr>
      <w:rFonts w:cs="Wingdings"/>
    </w:rPr>
  </w:style>
  <w:style w:type="character" w:customStyle="1" w:styleId="ListLabel455">
    <w:name w:val="ListLabel 455"/>
    <w:qFormat/>
    <w:rsid w:val="006138B2"/>
    <w:rPr>
      <w:rFonts w:cs="Times New Roman"/>
      <w:sz w:val="24"/>
      <w:szCs w:val="24"/>
    </w:rPr>
  </w:style>
  <w:style w:type="character" w:customStyle="1" w:styleId="ListLabel456">
    <w:name w:val="ListLabel 456"/>
    <w:qFormat/>
    <w:rsid w:val="006138B2"/>
    <w:rPr>
      <w:sz w:val="24"/>
    </w:rPr>
  </w:style>
  <w:style w:type="character" w:customStyle="1" w:styleId="ListLabel457">
    <w:name w:val="ListLabel 457"/>
    <w:qFormat/>
    <w:rsid w:val="006138B2"/>
    <w:rPr>
      <w:sz w:val="24"/>
    </w:rPr>
  </w:style>
  <w:style w:type="character" w:customStyle="1" w:styleId="ListLabel458">
    <w:name w:val="ListLabel 458"/>
    <w:qFormat/>
    <w:rsid w:val="006138B2"/>
    <w:rPr>
      <w:sz w:val="24"/>
    </w:rPr>
  </w:style>
  <w:style w:type="character" w:customStyle="1" w:styleId="ListLabel459">
    <w:name w:val="ListLabel 459"/>
    <w:qFormat/>
    <w:rsid w:val="006138B2"/>
    <w:rPr>
      <w:sz w:val="24"/>
    </w:rPr>
  </w:style>
  <w:style w:type="character" w:customStyle="1" w:styleId="ListLabel460">
    <w:name w:val="ListLabel 460"/>
    <w:qFormat/>
    <w:rsid w:val="006138B2"/>
    <w:rPr>
      <w:sz w:val="24"/>
    </w:rPr>
  </w:style>
  <w:style w:type="character" w:customStyle="1" w:styleId="ListLabel461">
    <w:name w:val="ListLabel 461"/>
    <w:qFormat/>
    <w:rsid w:val="006138B2"/>
    <w:rPr>
      <w:sz w:val="24"/>
    </w:rPr>
  </w:style>
  <w:style w:type="character" w:customStyle="1" w:styleId="ListLabel462">
    <w:name w:val="ListLabel 462"/>
    <w:qFormat/>
    <w:rsid w:val="006138B2"/>
    <w:rPr>
      <w:sz w:val="24"/>
    </w:rPr>
  </w:style>
  <w:style w:type="character" w:customStyle="1" w:styleId="ListLabel463">
    <w:name w:val="ListLabel 463"/>
    <w:qFormat/>
    <w:rsid w:val="006138B2"/>
    <w:rPr>
      <w:sz w:val="24"/>
    </w:rPr>
  </w:style>
  <w:style w:type="character" w:customStyle="1" w:styleId="ListLabel464">
    <w:name w:val="ListLabel 464"/>
    <w:qFormat/>
    <w:rsid w:val="006138B2"/>
    <w:rPr>
      <w:sz w:val="24"/>
    </w:rPr>
  </w:style>
  <w:style w:type="character" w:customStyle="1" w:styleId="ListLabel465">
    <w:name w:val="ListLabel 465"/>
    <w:qFormat/>
    <w:rsid w:val="006138B2"/>
    <w:rPr>
      <w:rFonts w:ascii="Times New Roman" w:hAnsi="Times New Roman" w:cs="Courier New"/>
      <w:sz w:val="24"/>
    </w:rPr>
  </w:style>
  <w:style w:type="character" w:customStyle="1" w:styleId="ListLabel466">
    <w:name w:val="ListLabel 466"/>
    <w:qFormat/>
    <w:rsid w:val="006138B2"/>
    <w:rPr>
      <w:rFonts w:cs="Courier New"/>
    </w:rPr>
  </w:style>
  <w:style w:type="character" w:customStyle="1" w:styleId="ListLabel467">
    <w:name w:val="ListLabel 467"/>
    <w:qFormat/>
    <w:rsid w:val="006138B2"/>
    <w:rPr>
      <w:rFonts w:cs="Wingdings"/>
    </w:rPr>
  </w:style>
  <w:style w:type="character" w:customStyle="1" w:styleId="ListLabel468">
    <w:name w:val="ListLabel 468"/>
    <w:qFormat/>
    <w:rsid w:val="006138B2"/>
    <w:rPr>
      <w:rFonts w:cs="Symbol"/>
    </w:rPr>
  </w:style>
  <w:style w:type="character" w:customStyle="1" w:styleId="ListLabel469">
    <w:name w:val="ListLabel 469"/>
    <w:qFormat/>
    <w:rsid w:val="006138B2"/>
    <w:rPr>
      <w:rFonts w:cs="Courier New"/>
    </w:rPr>
  </w:style>
  <w:style w:type="character" w:customStyle="1" w:styleId="ListLabel470">
    <w:name w:val="ListLabel 470"/>
    <w:qFormat/>
    <w:rsid w:val="006138B2"/>
    <w:rPr>
      <w:rFonts w:cs="Wingdings"/>
    </w:rPr>
  </w:style>
  <w:style w:type="character" w:customStyle="1" w:styleId="ListLabel471">
    <w:name w:val="ListLabel 471"/>
    <w:qFormat/>
    <w:rsid w:val="006138B2"/>
    <w:rPr>
      <w:rFonts w:cs="Symbol"/>
    </w:rPr>
  </w:style>
  <w:style w:type="character" w:customStyle="1" w:styleId="ListLabel472">
    <w:name w:val="ListLabel 472"/>
    <w:qFormat/>
    <w:rsid w:val="006138B2"/>
    <w:rPr>
      <w:rFonts w:cs="Courier New"/>
    </w:rPr>
  </w:style>
  <w:style w:type="character" w:customStyle="1" w:styleId="ListLabel473">
    <w:name w:val="ListLabel 473"/>
    <w:qFormat/>
    <w:rsid w:val="006138B2"/>
    <w:rPr>
      <w:rFonts w:cs="Wingdings"/>
    </w:rPr>
  </w:style>
  <w:style w:type="character" w:customStyle="1" w:styleId="ListLabel474">
    <w:name w:val="ListLabel 474"/>
    <w:qFormat/>
    <w:rsid w:val="006138B2"/>
    <w:rPr>
      <w:i w:val="0"/>
      <w:color w:val="00000A"/>
      <w:sz w:val="24"/>
    </w:rPr>
  </w:style>
  <w:style w:type="character" w:customStyle="1" w:styleId="ListLabel475">
    <w:name w:val="ListLabel 475"/>
    <w:qFormat/>
    <w:rsid w:val="006138B2"/>
    <w:rPr>
      <w:i w:val="0"/>
      <w:color w:val="00000A"/>
      <w:sz w:val="24"/>
    </w:rPr>
  </w:style>
  <w:style w:type="character" w:customStyle="1" w:styleId="ListLabel476">
    <w:name w:val="ListLabel 476"/>
    <w:qFormat/>
    <w:rsid w:val="006138B2"/>
    <w:rPr>
      <w:i w:val="0"/>
      <w:color w:val="00000A"/>
    </w:rPr>
  </w:style>
  <w:style w:type="character" w:customStyle="1" w:styleId="ListLabel477">
    <w:name w:val="ListLabel 477"/>
    <w:qFormat/>
    <w:rsid w:val="006138B2"/>
    <w:rPr>
      <w:sz w:val="24"/>
      <w:szCs w:val="24"/>
    </w:rPr>
  </w:style>
  <w:style w:type="character" w:customStyle="1" w:styleId="ListLabel478">
    <w:name w:val="ListLabel 478"/>
    <w:qFormat/>
    <w:rsid w:val="006138B2"/>
    <w:rPr>
      <w:sz w:val="24"/>
      <w:szCs w:val="24"/>
    </w:rPr>
  </w:style>
  <w:style w:type="character" w:customStyle="1" w:styleId="ListLabel479">
    <w:name w:val="ListLabel 479"/>
    <w:qFormat/>
    <w:rsid w:val="006138B2"/>
    <w:rPr>
      <w:rFonts w:cs="Times New Roman"/>
      <w:sz w:val="24"/>
      <w:szCs w:val="24"/>
    </w:rPr>
  </w:style>
  <w:style w:type="character" w:customStyle="1" w:styleId="ListLabel480">
    <w:name w:val="ListLabel 480"/>
    <w:qFormat/>
    <w:rsid w:val="006138B2"/>
    <w:rPr>
      <w:sz w:val="24"/>
      <w:szCs w:val="24"/>
    </w:rPr>
  </w:style>
  <w:style w:type="character" w:customStyle="1" w:styleId="ListLabel481">
    <w:name w:val="ListLabel 481"/>
    <w:qFormat/>
    <w:rsid w:val="006138B2"/>
    <w:rPr>
      <w:rFonts w:ascii="Times New Roman" w:hAnsi="Times New Roman"/>
      <w:b/>
      <w:sz w:val="24"/>
    </w:rPr>
  </w:style>
  <w:style w:type="character" w:customStyle="1" w:styleId="ListLabel482">
    <w:name w:val="ListLabel 482"/>
    <w:qFormat/>
    <w:rsid w:val="006138B2"/>
    <w:rPr>
      <w:rFonts w:ascii="Times New Roman" w:hAnsi="Times New Roman"/>
      <w:sz w:val="24"/>
    </w:rPr>
  </w:style>
  <w:style w:type="character" w:customStyle="1" w:styleId="ListLabel483">
    <w:name w:val="ListLabel 483"/>
    <w:qFormat/>
    <w:rsid w:val="006138B2"/>
    <w:rPr>
      <w:sz w:val="24"/>
    </w:rPr>
  </w:style>
  <w:style w:type="character" w:customStyle="1" w:styleId="ListLabel484">
    <w:name w:val="ListLabel 484"/>
    <w:qFormat/>
    <w:rsid w:val="006138B2"/>
    <w:rPr>
      <w:sz w:val="24"/>
    </w:rPr>
  </w:style>
  <w:style w:type="character" w:customStyle="1" w:styleId="ListLabel485">
    <w:name w:val="ListLabel 485"/>
    <w:qFormat/>
    <w:rsid w:val="006138B2"/>
    <w:rPr>
      <w:sz w:val="24"/>
    </w:rPr>
  </w:style>
  <w:style w:type="character" w:customStyle="1" w:styleId="ListLabel486">
    <w:name w:val="ListLabel 486"/>
    <w:qFormat/>
    <w:rsid w:val="006138B2"/>
    <w:rPr>
      <w:sz w:val="24"/>
    </w:rPr>
  </w:style>
  <w:style w:type="character" w:customStyle="1" w:styleId="ListLabel487">
    <w:name w:val="ListLabel 487"/>
    <w:qFormat/>
    <w:rsid w:val="006138B2"/>
    <w:rPr>
      <w:sz w:val="24"/>
    </w:rPr>
  </w:style>
  <w:style w:type="character" w:customStyle="1" w:styleId="ListLabel488">
    <w:name w:val="ListLabel 488"/>
    <w:qFormat/>
    <w:rsid w:val="006138B2"/>
    <w:rPr>
      <w:sz w:val="24"/>
    </w:rPr>
  </w:style>
  <w:style w:type="character" w:customStyle="1" w:styleId="ListLabel489">
    <w:name w:val="ListLabel 489"/>
    <w:qFormat/>
    <w:rsid w:val="006138B2"/>
    <w:rPr>
      <w:sz w:val="24"/>
    </w:rPr>
  </w:style>
  <w:style w:type="character" w:customStyle="1" w:styleId="ListLabel490">
    <w:name w:val="ListLabel 490"/>
    <w:qFormat/>
    <w:rsid w:val="006138B2"/>
    <w:rPr>
      <w:rFonts w:cs="Courier New"/>
    </w:rPr>
  </w:style>
  <w:style w:type="character" w:customStyle="1" w:styleId="ListLabel491">
    <w:name w:val="ListLabel 491"/>
    <w:qFormat/>
    <w:rsid w:val="006138B2"/>
    <w:rPr>
      <w:rFonts w:cs="Wingdings"/>
    </w:rPr>
  </w:style>
  <w:style w:type="character" w:customStyle="1" w:styleId="ListLabel492">
    <w:name w:val="ListLabel 492"/>
    <w:qFormat/>
    <w:rsid w:val="006138B2"/>
    <w:rPr>
      <w:rFonts w:cs="Symbol"/>
    </w:rPr>
  </w:style>
  <w:style w:type="character" w:customStyle="1" w:styleId="ListLabel493">
    <w:name w:val="ListLabel 493"/>
    <w:qFormat/>
    <w:rsid w:val="006138B2"/>
    <w:rPr>
      <w:rFonts w:cs="Courier New"/>
    </w:rPr>
  </w:style>
  <w:style w:type="character" w:customStyle="1" w:styleId="ListLabel494">
    <w:name w:val="ListLabel 494"/>
    <w:qFormat/>
    <w:rsid w:val="006138B2"/>
    <w:rPr>
      <w:rFonts w:cs="Wingdings"/>
    </w:rPr>
  </w:style>
  <w:style w:type="character" w:customStyle="1" w:styleId="ListLabel495">
    <w:name w:val="ListLabel 495"/>
    <w:qFormat/>
    <w:rsid w:val="006138B2"/>
    <w:rPr>
      <w:rFonts w:cs="Symbol"/>
    </w:rPr>
  </w:style>
  <w:style w:type="character" w:customStyle="1" w:styleId="ListLabel496">
    <w:name w:val="ListLabel 496"/>
    <w:qFormat/>
    <w:rsid w:val="006138B2"/>
    <w:rPr>
      <w:rFonts w:cs="Courier New"/>
    </w:rPr>
  </w:style>
  <w:style w:type="character" w:customStyle="1" w:styleId="ListLabel497">
    <w:name w:val="ListLabel 497"/>
    <w:qFormat/>
    <w:rsid w:val="006138B2"/>
    <w:rPr>
      <w:rFonts w:cs="Wingdings"/>
    </w:rPr>
  </w:style>
  <w:style w:type="character" w:customStyle="1" w:styleId="ListLabel498">
    <w:name w:val="ListLabel 498"/>
    <w:qFormat/>
    <w:rsid w:val="006138B2"/>
    <w:rPr>
      <w:sz w:val="24"/>
      <w:szCs w:val="24"/>
    </w:rPr>
  </w:style>
  <w:style w:type="character" w:customStyle="1" w:styleId="ListLabel499">
    <w:name w:val="ListLabel 499"/>
    <w:qFormat/>
    <w:rsid w:val="006138B2"/>
    <w:rPr>
      <w:sz w:val="24"/>
      <w:szCs w:val="24"/>
    </w:rPr>
  </w:style>
  <w:style w:type="character" w:customStyle="1" w:styleId="ListLabel500">
    <w:name w:val="ListLabel 500"/>
    <w:qFormat/>
    <w:rsid w:val="006138B2"/>
    <w:rPr>
      <w:color w:val="002B00"/>
      <w:sz w:val="24"/>
      <w:szCs w:val="24"/>
      <w:u w:val="none"/>
    </w:rPr>
  </w:style>
  <w:style w:type="character" w:customStyle="1" w:styleId="ListLabel501">
    <w:name w:val="ListLabel 501"/>
    <w:qFormat/>
    <w:rsid w:val="006138B2"/>
    <w:rPr>
      <w:vanish/>
      <w:color w:val="00000A"/>
      <w:sz w:val="24"/>
      <w:szCs w:val="24"/>
    </w:rPr>
  </w:style>
  <w:style w:type="character" w:customStyle="1" w:styleId="ListLabel502">
    <w:name w:val="ListLabel 502"/>
    <w:qFormat/>
    <w:rsid w:val="006138B2"/>
    <w:rPr>
      <w:vanish/>
      <w:color w:val="00000A"/>
      <w:sz w:val="24"/>
      <w:szCs w:val="24"/>
      <w:lang w:val="en-US"/>
    </w:rPr>
  </w:style>
  <w:style w:type="character" w:customStyle="1" w:styleId="ListLabel503">
    <w:name w:val="ListLabel 503"/>
    <w:qFormat/>
    <w:rsid w:val="006138B2"/>
    <w:rPr>
      <w:color w:val="00000A"/>
      <w:sz w:val="24"/>
      <w:szCs w:val="24"/>
    </w:rPr>
  </w:style>
  <w:style w:type="character" w:customStyle="1" w:styleId="ListLabel504">
    <w:name w:val="ListLabel 504"/>
    <w:qFormat/>
    <w:rsid w:val="006138B2"/>
    <w:rPr>
      <w:color w:val="00000A"/>
      <w:sz w:val="24"/>
      <w:szCs w:val="24"/>
      <w:lang w:val="en-US"/>
    </w:rPr>
  </w:style>
  <w:style w:type="character" w:customStyle="1" w:styleId="ListLabel505">
    <w:name w:val="ListLabel 505"/>
    <w:qFormat/>
    <w:rsid w:val="006138B2"/>
    <w:rPr>
      <w:rFonts w:ascii="Times New Roman" w:hAnsi="Times New Roman" w:cs="Times New Roman"/>
      <w:color w:val="002B00"/>
      <w:sz w:val="24"/>
      <w:szCs w:val="24"/>
    </w:rPr>
  </w:style>
  <w:style w:type="character" w:customStyle="1" w:styleId="ListLabel506">
    <w:name w:val="ListLabel 506"/>
    <w:qFormat/>
    <w:rsid w:val="006138B2"/>
    <w:rPr>
      <w:rFonts w:ascii="Times New Roman" w:eastAsia="Times New Roman" w:hAnsi="Times New Roman"/>
      <w:sz w:val="24"/>
      <w:szCs w:val="24"/>
    </w:rPr>
  </w:style>
  <w:style w:type="character" w:customStyle="1" w:styleId="ListLabel507">
    <w:name w:val="ListLabel 507"/>
    <w:qFormat/>
    <w:rsid w:val="006138B2"/>
    <w:rPr>
      <w:rFonts w:ascii="Times New Roman" w:hAnsi="Times New Roman"/>
      <w:color w:val="002B00"/>
      <w:sz w:val="24"/>
      <w:szCs w:val="24"/>
      <w:u w:val="none"/>
    </w:rPr>
  </w:style>
  <w:style w:type="character" w:customStyle="1" w:styleId="ListLabel508">
    <w:name w:val="ListLabel 508"/>
    <w:qFormat/>
    <w:rsid w:val="006138B2"/>
    <w:rPr>
      <w:rFonts w:ascii="Times New Roman" w:hAnsi="Times New Roman"/>
      <w:color w:val="002B00"/>
      <w:sz w:val="24"/>
      <w:szCs w:val="24"/>
    </w:rPr>
  </w:style>
  <w:style w:type="character" w:customStyle="1" w:styleId="aff3">
    <w:name w:val="Символ концевой сноски"/>
    <w:qFormat/>
    <w:rsid w:val="006138B2"/>
  </w:style>
  <w:style w:type="character" w:customStyle="1" w:styleId="ListLabel509">
    <w:name w:val="ListLabel 509"/>
    <w:qFormat/>
    <w:rsid w:val="006138B2"/>
    <w:rPr>
      <w:sz w:val="24"/>
      <w:szCs w:val="24"/>
    </w:rPr>
  </w:style>
  <w:style w:type="character" w:customStyle="1" w:styleId="ListLabel510">
    <w:name w:val="ListLabel 510"/>
    <w:qFormat/>
    <w:rsid w:val="006138B2"/>
    <w:rPr>
      <w:b w:val="0"/>
      <w:i w:val="0"/>
      <w:color w:val="00000A"/>
      <w:sz w:val="24"/>
      <w:szCs w:val="24"/>
    </w:rPr>
  </w:style>
  <w:style w:type="character" w:customStyle="1" w:styleId="ListLabel511">
    <w:name w:val="ListLabel 511"/>
    <w:qFormat/>
    <w:rsid w:val="006138B2"/>
    <w:rPr>
      <w:sz w:val="24"/>
      <w:szCs w:val="24"/>
    </w:rPr>
  </w:style>
  <w:style w:type="character" w:customStyle="1" w:styleId="ListLabel512">
    <w:name w:val="ListLabel 512"/>
    <w:qFormat/>
    <w:rsid w:val="006138B2"/>
    <w:rPr>
      <w:rFonts w:cs="Courier New"/>
    </w:rPr>
  </w:style>
  <w:style w:type="character" w:customStyle="1" w:styleId="ListLabel513">
    <w:name w:val="ListLabel 513"/>
    <w:qFormat/>
    <w:rsid w:val="006138B2"/>
    <w:rPr>
      <w:rFonts w:cs="Wingdings"/>
    </w:rPr>
  </w:style>
  <w:style w:type="character" w:customStyle="1" w:styleId="ListLabel514">
    <w:name w:val="ListLabel 514"/>
    <w:qFormat/>
    <w:rsid w:val="006138B2"/>
    <w:rPr>
      <w:rFonts w:cs="Symbol"/>
    </w:rPr>
  </w:style>
  <w:style w:type="character" w:customStyle="1" w:styleId="ListLabel515">
    <w:name w:val="ListLabel 515"/>
    <w:qFormat/>
    <w:rsid w:val="006138B2"/>
    <w:rPr>
      <w:rFonts w:cs="Courier New"/>
    </w:rPr>
  </w:style>
  <w:style w:type="character" w:customStyle="1" w:styleId="ListLabel516">
    <w:name w:val="ListLabel 516"/>
    <w:qFormat/>
    <w:rsid w:val="006138B2"/>
    <w:rPr>
      <w:rFonts w:cs="Wingdings"/>
    </w:rPr>
  </w:style>
  <w:style w:type="character" w:customStyle="1" w:styleId="ListLabel517">
    <w:name w:val="ListLabel 517"/>
    <w:qFormat/>
    <w:rsid w:val="006138B2"/>
    <w:rPr>
      <w:rFonts w:cs="Symbol"/>
    </w:rPr>
  </w:style>
  <w:style w:type="character" w:customStyle="1" w:styleId="ListLabel518">
    <w:name w:val="ListLabel 518"/>
    <w:qFormat/>
    <w:rsid w:val="006138B2"/>
    <w:rPr>
      <w:rFonts w:cs="Courier New"/>
    </w:rPr>
  </w:style>
  <w:style w:type="character" w:customStyle="1" w:styleId="ListLabel519">
    <w:name w:val="ListLabel 519"/>
    <w:qFormat/>
    <w:rsid w:val="006138B2"/>
    <w:rPr>
      <w:rFonts w:cs="Wingdings"/>
    </w:rPr>
  </w:style>
  <w:style w:type="character" w:customStyle="1" w:styleId="ListLabel520">
    <w:name w:val="ListLabel 520"/>
    <w:qFormat/>
    <w:rsid w:val="006138B2"/>
    <w:rPr>
      <w:rFonts w:cs="Wingdings"/>
    </w:rPr>
  </w:style>
  <w:style w:type="character" w:customStyle="1" w:styleId="ListLabel521">
    <w:name w:val="ListLabel 521"/>
    <w:qFormat/>
    <w:rsid w:val="006138B2"/>
    <w:rPr>
      <w:rFonts w:cs="Courier New"/>
    </w:rPr>
  </w:style>
  <w:style w:type="character" w:customStyle="1" w:styleId="ListLabel522">
    <w:name w:val="ListLabel 522"/>
    <w:qFormat/>
    <w:rsid w:val="006138B2"/>
    <w:rPr>
      <w:rFonts w:cs="Wingdings"/>
    </w:rPr>
  </w:style>
  <w:style w:type="character" w:customStyle="1" w:styleId="ListLabel523">
    <w:name w:val="ListLabel 523"/>
    <w:qFormat/>
    <w:rsid w:val="006138B2"/>
    <w:rPr>
      <w:rFonts w:cs="Symbol"/>
    </w:rPr>
  </w:style>
  <w:style w:type="character" w:customStyle="1" w:styleId="ListLabel524">
    <w:name w:val="ListLabel 524"/>
    <w:qFormat/>
    <w:rsid w:val="006138B2"/>
    <w:rPr>
      <w:rFonts w:cs="Courier New"/>
    </w:rPr>
  </w:style>
  <w:style w:type="character" w:customStyle="1" w:styleId="ListLabel525">
    <w:name w:val="ListLabel 525"/>
    <w:qFormat/>
    <w:rsid w:val="006138B2"/>
    <w:rPr>
      <w:rFonts w:cs="Wingdings"/>
    </w:rPr>
  </w:style>
  <w:style w:type="character" w:customStyle="1" w:styleId="ListLabel526">
    <w:name w:val="ListLabel 526"/>
    <w:qFormat/>
    <w:rsid w:val="006138B2"/>
    <w:rPr>
      <w:rFonts w:cs="Symbol"/>
    </w:rPr>
  </w:style>
  <w:style w:type="character" w:customStyle="1" w:styleId="ListLabel527">
    <w:name w:val="ListLabel 527"/>
    <w:qFormat/>
    <w:rsid w:val="006138B2"/>
    <w:rPr>
      <w:rFonts w:cs="Courier New"/>
    </w:rPr>
  </w:style>
  <w:style w:type="character" w:customStyle="1" w:styleId="ListLabel528">
    <w:name w:val="ListLabel 528"/>
    <w:qFormat/>
    <w:rsid w:val="006138B2"/>
    <w:rPr>
      <w:rFonts w:cs="Wingdings"/>
    </w:rPr>
  </w:style>
  <w:style w:type="character" w:customStyle="1" w:styleId="ListLabel529">
    <w:name w:val="ListLabel 529"/>
    <w:qFormat/>
    <w:rsid w:val="006138B2"/>
    <w:rPr>
      <w:sz w:val="24"/>
    </w:rPr>
  </w:style>
  <w:style w:type="character" w:customStyle="1" w:styleId="ListLabel530">
    <w:name w:val="ListLabel 530"/>
    <w:qFormat/>
    <w:rsid w:val="006138B2"/>
    <w:rPr>
      <w:sz w:val="24"/>
    </w:rPr>
  </w:style>
  <w:style w:type="character" w:customStyle="1" w:styleId="ListLabel531">
    <w:name w:val="ListLabel 531"/>
    <w:qFormat/>
    <w:rsid w:val="006138B2"/>
    <w:rPr>
      <w:sz w:val="24"/>
    </w:rPr>
  </w:style>
  <w:style w:type="character" w:customStyle="1" w:styleId="ListLabel532">
    <w:name w:val="ListLabel 532"/>
    <w:qFormat/>
    <w:rsid w:val="006138B2"/>
    <w:rPr>
      <w:sz w:val="24"/>
    </w:rPr>
  </w:style>
  <w:style w:type="character" w:customStyle="1" w:styleId="ListLabel533">
    <w:name w:val="ListLabel 533"/>
    <w:qFormat/>
    <w:rsid w:val="006138B2"/>
    <w:rPr>
      <w:sz w:val="24"/>
    </w:rPr>
  </w:style>
  <w:style w:type="character" w:customStyle="1" w:styleId="ListLabel534">
    <w:name w:val="ListLabel 534"/>
    <w:qFormat/>
    <w:rsid w:val="006138B2"/>
    <w:rPr>
      <w:sz w:val="24"/>
    </w:rPr>
  </w:style>
  <w:style w:type="character" w:customStyle="1" w:styleId="ListLabel535">
    <w:name w:val="ListLabel 535"/>
    <w:qFormat/>
    <w:rsid w:val="006138B2"/>
    <w:rPr>
      <w:sz w:val="24"/>
    </w:rPr>
  </w:style>
  <w:style w:type="character" w:customStyle="1" w:styleId="ListLabel536">
    <w:name w:val="ListLabel 536"/>
    <w:qFormat/>
    <w:rsid w:val="006138B2"/>
    <w:rPr>
      <w:sz w:val="24"/>
    </w:rPr>
  </w:style>
  <w:style w:type="character" w:customStyle="1" w:styleId="ListLabel537">
    <w:name w:val="ListLabel 537"/>
    <w:qFormat/>
    <w:rsid w:val="006138B2"/>
    <w:rPr>
      <w:sz w:val="24"/>
    </w:rPr>
  </w:style>
  <w:style w:type="character" w:customStyle="1" w:styleId="ListLabel538">
    <w:name w:val="ListLabel 538"/>
    <w:qFormat/>
    <w:rsid w:val="006138B2"/>
    <w:rPr>
      <w:rFonts w:ascii="Times New Roman" w:hAnsi="Times New Roman" w:cs="Courier New"/>
      <w:sz w:val="24"/>
    </w:rPr>
  </w:style>
  <w:style w:type="character" w:customStyle="1" w:styleId="ListLabel539">
    <w:name w:val="ListLabel 539"/>
    <w:qFormat/>
    <w:rsid w:val="006138B2"/>
    <w:rPr>
      <w:rFonts w:cs="Courier New"/>
    </w:rPr>
  </w:style>
  <w:style w:type="character" w:customStyle="1" w:styleId="ListLabel540">
    <w:name w:val="ListLabel 540"/>
    <w:qFormat/>
    <w:rsid w:val="006138B2"/>
    <w:rPr>
      <w:rFonts w:cs="Wingdings"/>
    </w:rPr>
  </w:style>
  <w:style w:type="character" w:customStyle="1" w:styleId="ListLabel541">
    <w:name w:val="ListLabel 541"/>
    <w:qFormat/>
    <w:rsid w:val="006138B2"/>
    <w:rPr>
      <w:rFonts w:cs="Symbol"/>
    </w:rPr>
  </w:style>
  <w:style w:type="character" w:customStyle="1" w:styleId="ListLabel542">
    <w:name w:val="ListLabel 542"/>
    <w:qFormat/>
    <w:rsid w:val="006138B2"/>
    <w:rPr>
      <w:rFonts w:cs="Courier New"/>
    </w:rPr>
  </w:style>
  <w:style w:type="character" w:customStyle="1" w:styleId="ListLabel543">
    <w:name w:val="ListLabel 543"/>
    <w:qFormat/>
    <w:rsid w:val="006138B2"/>
    <w:rPr>
      <w:rFonts w:cs="Wingdings"/>
    </w:rPr>
  </w:style>
  <w:style w:type="character" w:customStyle="1" w:styleId="ListLabel544">
    <w:name w:val="ListLabel 544"/>
    <w:qFormat/>
    <w:rsid w:val="006138B2"/>
    <w:rPr>
      <w:rFonts w:cs="Symbol"/>
    </w:rPr>
  </w:style>
  <w:style w:type="character" w:customStyle="1" w:styleId="ListLabel545">
    <w:name w:val="ListLabel 545"/>
    <w:qFormat/>
    <w:rsid w:val="006138B2"/>
    <w:rPr>
      <w:rFonts w:cs="Courier New"/>
    </w:rPr>
  </w:style>
  <w:style w:type="character" w:customStyle="1" w:styleId="ListLabel546">
    <w:name w:val="ListLabel 546"/>
    <w:qFormat/>
    <w:rsid w:val="006138B2"/>
    <w:rPr>
      <w:rFonts w:cs="Wingdings"/>
    </w:rPr>
  </w:style>
  <w:style w:type="character" w:customStyle="1" w:styleId="ListLabel547">
    <w:name w:val="ListLabel 547"/>
    <w:qFormat/>
    <w:rsid w:val="006138B2"/>
    <w:rPr>
      <w:rFonts w:ascii="Times New Roman" w:hAnsi="Times New Roman"/>
      <w:b/>
      <w:sz w:val="24"/>
    </w:rPr>
  </w:style>
  <w:style w:type="character" w:customStyle="1" w:styleId="ListLabel548">
    <w:name w:val="ListLabel 548"/>
    <w:qFormat/>
    <w:rsid w:val="006138B2"/>
    <w:rPr>
      <w:rFonts w:ascii="Times New Roman" w:hAnsi="Times New Roman"/>
      <w:sz w:val="24"/>
    </w:rPr>
  </w:style>
  <w:style w:type="character" w:customStyle="1" w:styleId="ListLabel549">
    <w:name w:val="ListLabel 549"/>
    <w:qFormat/>
    <w:rsid w:val="006138B2"/>
    <w:rPr>
      <w:sz w:val="24"/>
    </w:rPr>
  </w:style>
  <w:style w:type="character" w:customStyle="1" w:styleId="ListLabel550">
    <w:name w:val="ListLabel 550"/>
    <w:qFormat/>
    <w:rsid w:val="006138B2"/>
    <w:rPr>
      <w:sz w:val="24"/>
    </w:rPr>
  </w:style>
  <w:style w:type="character" w:customStyle="1" w:styleId="ListLabel551">
    <w:name w:val="ListLabel 551"/>
    <w:qFormat/>
    <w:rsid w:val="006138B2"/>
    <w:rPr>
      <w:sz w:val="24"/>
    </w:rPr>
  </w:style>
  <w:style w:type="character" w:customStyle="1" w:styleId="ListLabel552">
    <w:name w:val="ListLabel 552"/>
    <w:qFormat/>
    <w:rsid w:val="006138B2"/>
    <w:rPr>
      <w:sz w:val="24"/>
    </w:rPr>
  </w:style>
  <w:style w:type="character" w:customStyle="1" w:styleId="ListLabel553">
    <w:name w:val="ListLabel 553"/>
    <w:qFormat/>
    <w:rsid w:val="006138B2"/>
    <w:rPr>
      <w:sz w:val="24"/>
    </w:rPr>
  </w:style>
  <w:style w:type="character" w:customStyle="1" w:styleId="ListLabel554">
    <w:name w:val="ListLabel 554"/>
    <w:qFormat/>
    <w:rsid w:val="006138B2"/>
    <w:rPr>
      <w:sz w:val="24"/>
    </w:rPr>
  </w:style>
  <w:style w:type="character" w:customStyle="1" w:styleId="ListLabel555">
    <w:name w:val="ListLabel 555"/>
    <w:qFormat/>
    <w:rsid w:val="006138B2"/>
    <w:rPr>
      <w:sz w:val="24"/>
    </w:rPr>
  </w:style>
  <w:style w:type="character" w:customStyle="1" w:styleId="ListLabel556">
    <w:name w:val="ListLabel 556"/>
    <w:qFormat/>
    <w:rsid w:val="006138B2"/>
    <w:rPr>
      <w:sz w:val="24"/>
      <w:szCs w:val="24"/>
    </w:rPr>
  </w:style>
  <w:style w:type="character" w:customStyle="1" w:styleId="ListLabel557">
    <w:name w:val="ListLabel 557"/>
    <w:qFormat/>
    <w:rsid w:val="006138B2"/>
    <w:rPr>
      <w:sz w:val="24"/>
      <w:szCs w:val="24"/>
    </w:rPr>
  </w:style>
  <w:style w:type="character" w:customStyle="1" w:styleId="ListLabel558">
    <w:name w:val="ListLabel 558"/>
    <w:qFormat/>
    <w:rsid w:val="006138B2"/>
    <w:rPr>
      <w:color w:val="002B00"/>
      <w:sz w:val="24"/>
      <w:szCs w:val="24"/>
      <w:u w:val="none"/>
    </w:rPr>
  </w:style>
  <w:style w:type="character" w:customStyle="1" w:styleId="ListLabel559">
    <w:name w:val="ListLabel 559"/>
    <w:qFormat/>
    <w:rsid w:val="006138B2"/>
    <w:rPr>
      <w:vanish/>
      <w:color w:val="00000A"/>
      <w:sz w:val="24"/>
      <w:szCs w:val="24"/>
    </w:rPr>
  </w:style>
  <w:style w:type="character" w:customStyle="1" w:styleId="ListLabel560">
    <w:name w:val="ListLabel 560"/>
    <w:qFormat/>
    <w:rsid w:val="006138B2"/>
    <w:rPr>
      <w:vanish/>
      <w:color w:val="00000A"/>
      <w:sz w:val="24"/>
      <w:szCs w:val="24"/>
      <w:lang w:val="en-US"/>
    </w:rPr>
  </w:style>
  <w:style w:type="character" w:customStyle="1" w:styleId="ListLabel561">
    <w:name w:val="ListLabel 561"/>
    <w:qFormat/>
    <w:rsid w:val="006138B2"/>
    <w:rPr>
      <w:color w:val="00000A"/>
      <w:sz w:val="24"/>
      <w:szCs w:val="24"/>
    </w:rPr>
  </w:style>
  <w:style w:type="character" w:customStyle="1" w:styleId="ListLabel562">
    <w:name w:val="ListLabel 562"/>
    <w:qFormat/>
    <w:rsid w:val="006138B2"/>
    <w:rPr>
      <w:color w:val="00000A"/>
      <w:sz w:val="24"/>
      <w:szCs w:val="24"/>
      <w:lang w:val="en-US"/>
    </w:rPr>
  </w:style>
  <w:style w:type="character" w:customStyle="1" w:styleId="ListLabel563">
    <w:name w:val="ListLabel 563"/>
    <w:qFormat/>
    <w:rsid w:val="006138B2"/>
    <w:rPr>
      <w:rFonts w:ascii="Times New Roman" w:hAnsi="Times New Roman" w:cs="Times New Roman"/>
      <w:color w:val="002B00"/>
      <w:sz w:val="24"/>
      <w:szCs w:val="24"/>
    </w:rPr>
  </w:style>
  <w:style w:type="character" w:customStyle="1" w:styleId="ListLabel564">
    <w:name w:val="ListLabel 564"/>
    <w:qFormat/>
    <w:rsid w:val="006138B2"/>
    <w:rPr>
      <w:rFonts w:ascii="Times New Roman" w:eastAsia="Times New Roman" w:hAnsi="Times New Roman"/>
      <w:sz w:val="24"/>
      <w:szCs w:val="24"/>
    </w:rPr>
  </w:style>
  <w:style w:type="character" w:customStyle="1" w:styleId="ListLabel565">
    <w:name w:val="ListLabel 565"/>
    <w:qFormat/>
    <w:rsid w:val="006138B2"/>
    <w:rPr>
      <w:rFonts w:ascii="Times New Roman" w:hAnsi="Times New Roman"/>
      <w:color w:val="002B00"/>
      <w:sz w:val="24"/>
      <w:szCs w:val="24"/>
      <w:u w:val="none"/>
    </w:rPr>
  </w:style>
  <w:style w:type="character" w:customStyle="1" w:styleId="ListLabel566">
    <w:name w:val="ListLabel 566"/>
    <w:qFormat/>
    <w:rsid w:val="006138B2"/>
    <w:rPr>
      <w:rFonts w:ascii="Times New Roman" w:hAnsi="Times New Roman"/>
      <w:color w:val="002B00"/>
      <w:sz w:val="24"/>
      <w:szCs w:val="24"/>
    </w:rPr>
  </w:style>
  <w:style w:type="character" w:customStyle="1" w:styleId="ListLabel567">
    <w:name w:val="ListLabel 567"/>
    <w:qFormat/>
    <w:rsid w:val="006138B2"/>
    <w:rPr>
      <w:sz w:val="24"/>
      <w:szCs w:val="24"/>
    </w:rPr>
  </w:style>
  <w:style w:type="character" w:customStyle="1" w:styleId="ListLabel568">
    <w:name w:val="ListLabel 568"/>
    <w:qFormat/>
    <w:rsid w:val="006138B2"/>
    <w:rPr>
      <w:b w:val="0"/>
      <w:i w:val="0"/>
      <w:color w:val="00000A"/>
      <w:sz w:val="24"/>
      <w:szCs w:val="24"/>
    </w:rPr>
  </w:style>
  <w:style w:type="character" w:customStyle="1" w:styleId="ListLabel569">
    <w:name w:val="ListLabel 569"/>
    <w:qFormat/>
    <w:rsid w:val="006138B2"/>
    <w:rPr>
      <w:sz w:val="24"/>
      <w:szCs w:val="24"/>
    </w:rPr>
  </w:style>
  <w:style w:type="character" w:customStyle="1" w:styleId="ListLabel570">
    <w:name w:val="ListLabel 570"/>
    <w:qFormat/>
    <w:rsid w:val="006138B2"/>
    <w:rPr>
      <w:rFonts w:cs="Courier New"/>
    </w:rPr>
  </w:style>
  <w:style w:type="character" w:customStyle="1" w:styleId="ListLabel571">
    <w:name w:val="ListLabel 571"/>
    <w:qFormat/>
    <w:rsid w:val="006138B2"/>
    <w:rPr>
      <w:rFonts w:cs="Wingdings"/>
    </w:rPr>
  </w:style>
  <w:style w:type="character" w:customStyle="1" w:styleId="ListLabel572">
    <w:name w:val="ListLabel 572"/>
    <w:qFormat/>
    <w:rsid w:val="006138B2"/>
    <w:rPr>
      <w:rFonts w:cs="Symbol"/>
    </w:rPr>
  </w:style>
  <w:style w:type="character" w:customStyle="1" w:styleId="ListLabel573">
    <w:name w:val="ListLabel 573"/>
    <w:qFormat/>
    <w:rsid w:val="006138B2"/>
    <w:rPr>
      <w:rFonts w:cs="Courier New"/>
    </w:rPr>
  </w:style>
  <w:style w:type="character" w:customStyle="1" w:styleId="ListLabel574">
    <w:name w:val="ListLabel 574"/>
    <w:qFormat/>
    <w:rsid w:val="006138B2"/>
    <w:rPr>
      <w:rFonts w:cs="Wingdings"/>
    </w:rPr>
  </w:style>
  <w:style w:type="character" w:customStyle="1" w:styleId="ListLabel575">
    <w:name w:val="ListLabel 575"/>
    <w:qFormat/>
    <w:rsid w:val="006138B2"/>
    <w:rPr>
      <w:rFonts w:cs="Symbol"/>
    </w:rPr>
  </w:style>
  <w:style w:type="character" w:customStyle="1" w:styleId="ListLabel576">
    <w:name w:val="ListLabel 576"/>
    <w:qFormat/>
    <w:rsid w:val="006138B2"/>
    <w:rPr>
      <w:rFonts w:cs="Courier New"/>
    </w:rPr>
  </w:style>
  <w:style w:type="character" w:customStyle="1" w:styleId="ListLabel577">
    <w:name w:val="ListLabel 577"/>
    <w:qFormat/>
    <w:rsid w:val="006138B2"/>
    <w:rPr>
      <w:rFonts w:cs="Wingdings"/>
    </w:rPr>
  </w:style>
  <w:style w:type="character" w:customStyle="1" w:styleId="ListLabel578">
    <w:name w:val="ListLabel 578"/>
    <w:qFormat/>
    <w:rsid w:val="006138B2"/>
    <w:rPr>
      <w:rFonts w:cs="Wingdings"/>
    </w:rPr>
  </w:style>
  <w:style w:type="character" w:customStyle="1" w:styleId="ListLabel579">
    <w:name w:val="ListLabel 579"/>
    <w:qFormat/>
    <w:rsid w:val="006138B2"/>
    <w:rPr>
      <w:rFonts w:cs="Courier New"/>
    </w:rPr>
  </w:style>
  <w:style w:type="character" w:customStyle="1" w:styleId="ListLabel580">
    <w:name w:val="ListLabel 580"/>
    <w:qFormat/>
    <w:rsid w:val="006138B2"/>
    <w:rPr>
      <w:rFonts w:cs="Wingdings"/>
    </w:rPr>
  </w:style>
  <w:style w:type="character" w:customStyle="1" w:styleId="ListLabel581">
    <w:name w:val="ListLabel 581"/>
    <w:qFormat/>
    <w:rsid w:val="006138B2"/>
    <w:rPr>
      <w:rFonts w:cs="Symbol"/>
    </w:rPr>
  </w:style>
  <w:style w:type="character" w:customStyle="1" w:styleId="ListLabel582">
    <w:name w:val="ListLabel 582"/>
    <w:qFormat/>
    <w:rsid w:val="006138B2"/>
    <w:rPr>
      <w:rFonts w:cs="Courier New"/>
    </w:rPr>
  </w:style>
  <w:style w:type="character" w:customStyle="1" w:styleId="ListLabel583">
    <w:name w:val="ListLabel 583"/>
    <w:qFormat/>
    <w:rsid w:val="006138B2"/>
    <w:rPr>
      <w:rFonts w:cs="Wingdings"/>
    </w:rPr>
  </w:style>
  <w:style w:type="character" w:customStyle="1" w:styleId="ListLabel584">
    <w:name w:val="ListLabel 584"/>
    <w:qFormat/>
    <w:rsid w:val="006138B2"/>
    <w:rPr>
      <w:rFonts w:cs="Symbol"/>
    </w:rPr>
  </w:style>
  <w:style w:type="character" w:customStyle="1" w:styleId="ListLabel585">
    <w:name w:val="ListLabel 585"/>
    <w:qFormat/>
    <w:rsid w:val="006138B2"/>
    <w:rPr>
      <w:rFonts w:cs="Courier New"/>
    </w:rPr>
  </w:style>
  <w:style w:type="character" w:customStyle="1" w:styleId="ListLabel586">
    <w:name w:val="ListLabel 586"/>
    <w:qFormat/>
    <w:rsid w:val="006138B2"/>
    <w:rPr>
      <w:rFonts w:cs="Wingdings"/>
    </w:rPr>
  </w:style>
  <w:style w:type="character" w:customStyle="1" w:styleId="ListLabel587">
    <w:name w:val="ListLabel 587"/>
    <w:qFormat/>
    <w:rsid w:val="006138B2"/>
    <w:rPr>
      <w:sz w:val="24"/>
    </w:rPr>
  </w:style>
  <w:style w:type="character" w:customStyle="1" w:styleId="ListLabel588">
    <w:name w:val="ListLabel 588"/>
    <w:qFormat/>
    <w:rsid w:val="006138B2"/>
    <w:rPr>
      <w:sz w:val="24"/>
    </w:rPr>
  </w:style>
  <w:style w:type="character" w:customStyle="1" w:styleId="ListLabel589">
    <w:name w:val="ListLabel 589"/>
    <w:qFormat/>
    <w:rsid w:val="006138B2"/>
    <w:rPr>
      <w:sz w:val="24"/>
    </w:rPr>
  </w:style>
  <w:style w:type="character" w:customStyle="1" w:styleId="ListLabel590">
    <w:name w:val="ListLabel 590"/>
    <w:qFormat/>
    <w:rsid w:val="006138B2"/>
    <w:rPr>
      <w:sz w:val="24"/>
    </w:rPr>
  </w:style>
  <w:style w:type="character" w:customStyle="1" w:styleId="ListLabel591">
    <w:name w:val="ListLabel 591"/>
    <w:qFormat/>
    <w:rsid w:val="006138B2"/>
    <w:rPr>
      <w:sz w:val="24"/>
    </w:rPr>
  </w:style>
  <w:style w:type="character" w:customStyle="1" w:styleId="ListLabel592">
    <w:name w:val="ListLabel 592"/>
    <w:qFormat/>
    <w:rsid w:val="006138B2"/>
    <w:rPr>
      <w:sz w:val="24"/>
    </w:rPr>
  </w:style>
  <w:style w:type="character" w:customStyle="1" w:styleId="ListLabel593">
    <w:name w:val="ListLabel 593"/>
    <w:qFormat/>
    <w:rsid w:val="006138B2"/>
    <w:rPr>
      <w:sz w:val="24"/>
    </w:rPr>
  </w:style>
  <w:style w:type="character" w:customStyle="1" w:styleId="ListLabel594">
    <w:name w:val="ListLabel 594"/>
    <w:qFormat/>
    <w:rsid w:val="006138B2"/>
    <w:rPr>
      <w:sz w:val="24"/>
    </w:rPr>
  </w:style>
  <w:style w:type="character" w:customStyle="1" w:styleId="ListLabel595">
    <w:name w:val="ListLabel 595"/>
    <w:qFormat/>
    <w:rsid w:val="006138B2"/>
    <w:rPr>
      <w:sz w:val="24"/>
    </w:rPr>
  </w:style>
  <w:style w:type="character" w:customStyle="1" w:styleId="ListLabel596">
    <w:name w:val="ListLabel 596"/>
    <w:qFormat/>
    <w:rsid w:val="006138B2"/>
    <w:rPr>
      <w:rFonts w:ascii="Times New Roman" w:hAnsi="Times New Roman" w:cs="Courier New"/>
      <w:sz w:val="24"/>
    </w:rPr>
  </w:style>
  <w:style w:type="character" w:customStyle="1" w:styleId="ListLabel597">
    <w:name w:val="ListLabel 597"/>
    <w:qFormat/>
    <w:rsid w:val="006138B2"/>
    <w:rPr>
      <w:rFonts w:cs="Courier New"/>
    </w:rPr>
  </w:style>
  <w:style w:type="character" w:customStyle="1" w:styleId="ListLabel598">
    <w:name w:val="ListLabel 598"/>
    <w:qFormat/>
    <w:rsid w:val="006138B2"/>
    <w:rPr>
      <w:rFonts w:cs="Wingdings"/>
    </w:rPr>
  </w:style>
  <w:style w:type="character" w:customStyle="1" w:styleId="ListLabel599">
    <w:name w:val="ListLabel 599"/>
    <w:qFormat/>
    <w:rsid w:val="006138B2"/>
    <w:rPr>
      <w:rFonts w:cs="Symbol"/>
    </w:rPr>
  </w:style>
  <w:style w:type="character" w:customStyle="1" w:styleId="ListLabel600">
    <w:name w:val="ListLabel 600"/>
    <w:qFormat/>
    <w:rsid w:val="006138B2"/>
    <w:rPr>
      <w:rFonts w:cs="Courier New"/>
    </w:rPr>
  </w:style>
  <w:style w:type="character" w:customStyle="1" w:styleId="ListLabel601">
    <w:name w:val="ListLabel 601"/>
    <w:qFormat/>
    <w:rsid w:val="006138B2"/>
    <w:rPr>
      <w:rFonts w:cs="Wingdings"/>
    </w:rPr>
  </w:style>
  <w:style w:type="character" w:customStyle="1" w:styleId="ListLabel602">
    <w:name w:val="ListLabel 602"/>
    <w:qFormat/>
    <w:rsid w:val="006138B2"/>
    <w:rPr>
      <w:rFonts w:cs="Symbol"/>
    </w:rPr>
  </w:style>
  <w:style w:type="character" w:customStyle="1" w:styleId="ListLabel603">
    <w:name w:val="ListLabel 603"/>
    <w:qFormat/>
    <w:rsid w:val="006138B2"/>
    <w:rPr>
      <w:rFonts w:cs="Courier New"/>
    </w:rPr>
  </w:style>
  <w:style w:type="character" w:customStyle="1" w:styleId="ListLabel604">
    <w:name w:val="ListLabel 604"/>
    <w:qFormat/>
    <w:rsid w:val="006138B2"/>
    <w:rPr>
      <w:rFonts w:cs="Wingdings"/>
    </w:rPr>
  </w:style>
  <w:style w:type="character" w:customStyle="1" w:styleId="ListLabel605">
    <w:name w:val="ListLabel 605"/>
    <w:qFormat/>
    <w:rsid w:val="006138B2"/>
    <w:rPr>
      <w:rFonts w:ascii="Times New Roman" w:hAnsi="Times New Roman"/>
      <w:b/>
      <w:sz w:val="24"/>
    </w:rPr>
  </w:style>
  <w:style w:type="character" w:customStyle="1" w:styleId="ListLabel606">
    <w:name w:val="ListLabel 606"/>
    <w:qFormat/>
    <w:rsid w:val="006138B2"/>
    <w:rPr>
      <w:rFonts w:ascii="Times New Roman" w:hAnsi="Times New Roman"/>
      <w:sz w:val="24"/>
    </w:rPr>
  </w:style>
  <w:style w:type="character" w:customStyle="1" w:styleId="ListLabel607">
    <w:name w:val="ListLabel 607"/>
    <w:qFormat/>
    <w:rsid w:val="006138B2"/>
    <w:rPr>
      <w:sz w:val="24"/>
    </w:rPr>
  </w:style>
  <w:style w:type="character" w:customStyle="1" w:styleId="ListLabel608">
    <w:name w:val="ListLabel 608"/>
    <w:qFormat/>
    <w:rsid w:val="006138B2"/>
    <w:rPr>
      <w:sz w:val="24"/>
    </w:rPr>
  </w:style>
  <w:style w:type="character" w:customStyle="1" w:styleId="ListLabel609">
    <w:name w:val="ListLabel 609"/>
    <w:qFormat/>
    <w:rsid w:val="006138B2"/>
    <w:rPr>
      <w:sz w:val="24"/>
    </w:rPr>
  </w:style>
  <w:style w:type="character" w:customStyle="1" w:styleId="ListLabel610">
    <w:name w:val="ListLabel 610"/>
    <w:qFormat/>
    <w:rsid w:val="006138B2"/>
    <w:rPr>
      <w:sz w:val="24"/>
    </w:rPr>
  </w:style>
  <w:style w:type="character" w:customStyle="1" w:styleId="ListLabel611">
    <w:name w:val="ListLabel 611"/>
    <w:qFormat/>
    <w:rsid w:val="006138B2"/>
    <w:rPr>
      <w:sz w:val="24"/>
    </w:rPr>
  </w:style>
  <w:style w:type="character" w:customStyle="1" w:styleId="ListLabel612">
    <w:name w:val="ListLabel 612"/>
    <w:qFormat/>
    <w:rsid w:val="006138B2"/>
    <w:rPr>
      <w:sz w:val="24"/>
    </w:rPr>
  </w:style>
  <w:style w:type="character" w:customStyle="1" w:styleId="ListLabel613">
    <w:name w:val="ListLabel 613"/>
    <w:qFormat/>
    <w:rsid w:val="006138B2"/>
    <w:rPr>
      <w:sz w:val="24"/>
    </w:rPr>
  </w:style>
  <w:style w:type="character" w:customStyle="1" w:styleId="ListLabel614">
    <w:name w:val="ListLabel 614"/>
    <w:qFormat/>
    <w:rsid w:val="006138B2"/>
    <w:rPr>
      <w:sz w:val="24"/>
      <w:szCs w:val="24"/>
    </w:rPr>
  </w:style>
  <w:style w:type="character" w:customStyle="1" w:styleId="ListLabel615">
    <w:name w:val="ListLabel 615"/>
    <w:qFormat/>
    <w:rsid w:val="006138B2"/>
    <w:rPr>
      <w:sz w:val="24"/>
      <w:szCs w:val="24"/>
    </w:rPr>
  </w:style>
  <w:style w:type="character" w:customStyle="1" w:styleId="ListLabel616">
    <w:name w:val="ListLabel 616"/>
    <w:qFormat/>
    <w:rsid w:val="006138B2"/>
    <w:rPr>
      <w:color w:val="002B00"/>
      <w:sz w:val="24"/>
      <w:szCs w:val="24"/>
      <w:u w:val="none"/>
    </w:rPr>
  </w:style>
  <w:style w:type="character" w:customStyle="1" w:styleId="ListLabel617">
    <w:name w:val="ListLabel 617"/>
    <w:qFormat/>
    <w:rsid w:val="006138B2"/>
    <w:rPr>
      <w:vanish/>
      <w:color w:val="00000A"/>
      <w:sz w:val="24"/>
      <w:szCs w:val="24"/>
    </w:rPr>
  </w:style>
  <w:style w:type="character" w:customStyle="1" w:styleId="ListLabel618">
    <w:name w:val="ListLabel 618"/>
    <w:qFormat/>
    <w:rsid w:val="006138B2"/>
    <w:rPr>
      <w:vanish/>
      <w:color w:val="00000A"/>
      <w:sz w:val="24"/>
      <w:szCs w:val="24"/>
      <w:lang w:val="en-US"/>
    </w:rPr>
  </w:style>
  <w:style w:type="character" w:customStyle="1" w:styleId="ListLabel619">
    <w:name w:val="ListLabel 619"/>
    <w:qFormat/>
    <w:rsid w:val="006138B2"/>
    <w:rPr>
      <w:color w:val="00000A"/>
      <w:sz w:val="24"/>
      <w:szCs w:val="24"/>
    </w:rPr>
  </w:style>
  <w:style w:type="character" w:customStyle="1" w:styleId="ListLabel620">
    <w:name w:val="ListLabel 620"/>
    <w:qFormat/>
    <w:rsid w:val="006138B2"/>
    <w:rPr>
      <w:color w:val="00000A"/>
      <w:sz w:val="24"/>
      <w:szCs w:val="24"/>
      <w:lang w:val="en-US"/>
    </w:rPr>
  </w:style>
  <w:style w:type="character" w:customStyle="1" w:styleId="ListLabel621">
    <w:name w:val="ListLabel 621"/>
    <w:qFormat/>
    <w:rsid w:val="006138B2"/>
    <w:rPr>
      <w:rFonts w:ascii="Times New Roman" w:hAnsi="Times New Roman" w:cs="Times New Roman"/>
      <w:color w:val="002B00"/>
      <w:sz w:val="24"/>
      <w:szCs w:val="24"/>
    </w:rPr>
  </w:style>
  <w:style w:type="character" w:customStyle="1" w:styleId="ListLabel622">
    <w:name w:val="ListLabel 622"/>
    <w:qFormat/>
    <w:rsid w:val="006138B2"/>
    <w:rPr>
      <w:rFonts w:ascii="Times New Roman" w:eastAsia="Times New Roman" w:hAnsi="Times New Roman"/>
      <w:sz w:val="24"/>
      <w:szCs w:val="24"/>
    </w:rPr>
  </w:style>
  <w:style w:type="character" w:customStyle="1" w:styleId="ListLabel623">
    <w:name w:val="ListLabel 623"/>
    <w:qFormat/>
    <w:rsid w:val="006138B2"/>
    <w:rPr>
      <w:rFonts w:ascii="Times New Roman" w:hAnsi="Times New Roman"/>
      <w:color w:val="000000"/>
      <w:sz w:val="24"/>
      <w:szCs w:val="24"/>
      <w:u w:val="none"/>
    </w:rPr>
  </w:style>
  <w:style w:type="character" w:customStyle="1" w:styleId="ListLabel624">
    <w:name w:val="ListLabel 624"/>
    <w:qFormat/>
    <w:rsid w:val="006138B2"/>
    <w:rPr>
      <w:rFonts w:ascii="Times New Roman" w:hAnsi="Times New Roman"/>
      <w:color w:val="000000"/>
      <w:sz w:val="24"/>
      <w:szCs w:val="24"/>
    </w:rPr>
  </w:style>
  <w:style w:type="paragraph" w:customStyle="1" w:styleId="aff4">
    <w:name w:val="Заголовок"/>
    <w:basedOn w:val="a"/>
    <w:next w:val="aff5"/>
    <w:qFormat/>
    <w:rsid w:val="00BE2CDB"/>
    <w:pPr>
      <w:keepNext/>
      <w:spacing w:before="240" w:after="120"/>
    </w:pPr>
    <w:rPr>
      <w:rFonts w:ascii="Liberation Sans" w:eastAsia="Noto Sans CJK SC Regular" w:hAnsi="Liberation Sans" w:cs="FreeSans"/>
      <w:sz w:val="28"/>
      <w:szCs w:val="28"/>
    </w:rPr>
  </w:style>
  <w:style w:type="paragraph" w:styleId="aff5">
    <w:name w:val="Body Text"/>
    <w:basedOn w:val="a"/>
    <w:rsid w:val="00FE2535"/>
    <w:pPr>
      <w:spacing w:after="0" w:line="240" w:lineRule="auto"/>
      <w:jc w:val="both"/>
    </w:pPr>
    <w:rPr>
      <w:rFonts w:ascii="Times New Roman" w:eastAsia="Times New Roman" w:hAnsi="Times New Roman"/>
      <w:sz w:val="28"/>
      <w:szCs w:val="24"/>
      <w:lang w:eastAsia="ru-RU"/>
    </w:rPr>
  </w:style>
  <w:style w:type="paragraph" w:styleId="aff6">
    <w:name w:val="List"/>
    <w:basedOn w:val="aff5"/>
    <w:rsid w:val="00BE2CDB"/>
    <w:rPr>
      <w:rFonts w:cs="FreeSans"/>
    </w:rPr>
  </w:style>
  <w:style w:type="paragraph" w:styleId="aff7">
    <w:name w:val="caption"/>
    <w:basedOn w:val="a"/>
    <w:qFormat/>
    <w:rsid w:val="00FE2535"/>
    <w:pPr>
      <w:spacing w:after="0" w:line="216" w:lineRule="auto"/>
      <w:jc w:val="center"/>
      <w:textAlignment w:val="baseline"/>
    </w:pPr>
    <w:rPr>
      <w:rFonts w:ascii="Times New Roman" w:hAnsi="Times New Roman"/>
      <w:b/>
      <w:szCs w:val="20"/>
      <w:lang w:eastAsia="ru-RU"/>
    </w:rPr>
  </w:style>
  <w:style w:type="paragraph" w:styleId="aff8">
    <w:name w:val="index heading"/>
    <w:basedOn w:val="a"/>
    <w:qFormat/>
    <w:rsid w:val="00BE2CDB"/>
    <w:pPr>
      <w:suppressLineNumbers/>
    </w:pPr>
    <w:rPr>
      <w:rFonts w:cs="FreeSans"/>
    </w:rPr>
  </w:style>
  <w:style w:type="paragraph" w:customStyle="1" w:styleId="214">
    <w:name w:val="Заголовок 21"/>
    <w:basedOn w:val="a"/>
    <w:qFormat/>
    <w:rsid w:val="000342FA"/>
    <w:pPr>
      <w:keepNext/>
      <w:suppressAutoHyphens/>
      <w:spacing w:before="240" w:after="60" w:line="240" w:lineRule="auto"/>
      <w:outlineLvl w:val="1"/>
    </w:pPr>
    <w:rPr>
      <w:rFonts w:ascii="Times New Roman" w:hAnsi="Times New Roman"/>
      <w:b/>
      <w:bCs/>
      <w:sz w:val="28"/>
      <w:szCs w:val="28"/>
      <w:lang w:eastAsia="ru-RU"/>
    </w:rPr>
  </w:style>
  <w:style w:type="paragraph" w:customStyle="1" w:styleId="ConsPlusNormal0">
    <w:name w:val="ConsPlusNormal"/>
    <w:qFormat/>
    <w:rsid w:val="000E6C84"/>
    <w:rPr>
      <w:rFonts w:ascii="Arial" w:hAnsi="Arial" w:cs="Arial"/>
      <w:sz w:val="22"/>
      <w:szCs w:val="22"/>
      <w:lang w:eastAsia="en-US"/>
    </w:rPr>
  </w:style>
  <w:style w:type="paragraph" w:styleId="aff9">
    <w:name w:val="header"/>
    <w:basedOn w:val="a"/>
    <w:unhideWhenUsed/>
    <w:rsid w:val="005F1EAE"/>
    <w:pPr>
      <w:tabs>
        <w:tab w:val="center" w:pos="4677"/>
        <w:tab w:val="right" w:pos="9355"/>
      </w:tabs>
      <w:spacing w:after="0" w:line="240" w:lineRule="auto"/>
    </w:pPr>
  </w:style>
  <w:style w:type="paragraph" w:styleId="affa">
    <w:name w:val="footer"/>
    <w:basedOn w:val="a"/>
    <w:uiPriority w:val="99"/>
    <w:unhideWhenUsed/>
    <w:rsid w:val="005F1EAE"/>
    <w:pPr>
      <w:tabs>
        <w:tab w:val="center" w:pos="4677"/>
        <w:tab w:val="right" w:pos="9355"/>
      </w:tabs>
      <w:spacing w:after="0" w:line="240" w:lineRule="auto"/>
    </w:pPr>
  </w:style>
  <w:style w:type="paragraph" w:customStyle="1" w:styleId="-31">
    <w:name w:val="Светлая сетка - Акцент 31"/>
    <w:basedOn w:val="a"/>
    <w:uiPriority w:val="34"/>
    <w:qFormat/>
    <w:rsid w:val="00346FD1"/>
    <w:pPr>
      <w:ind w:left="720"/>
      <w:contextualSpacing/>
    </w:pPr>
  </w:style>
  <w:style w:type="paragraph" w:styleId="affb">
    <w:name w:val="Balloon Text"/>
    <w:basedOn w:val="a"/>
    <w:semiHidden/>
    <w:unhideWhenUsed/>
    <w:qFormat/>
    <w:rsid w:val="00EE4907"/>
    <w:pPr>
      <w:spacing w:after="0" w:line="240" w:lineRule="auto"/>
    </w:pPr>
    <w:rPr>
      <w:rFonts w:ascii="Tahoma" w:hAnsi="Tahoma" w:cs="Tahoma"/>
      <w:sz w:val="16"/>
      <w:szCs w:val="16"/>
    </w:rPr>
  </w:style>
  <w:style w:type="paragraph" w:customStyle="1" w:styleId="affc">
    <w:name w:val="МУ Обычный стиль"/>
    <w:basedOn w:val="a"/>
    <w:autoRedefine/>
    <w:qFormat/>
    <w:rsid w:val="00CA6EBE"/>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uiPriority w:val="99"/>
    <w:qFormat/>
    <w:rsid w:val="00590A4B"/>
    <w:pPr>
      <w:widowControl w:val="0"/>
    </w:pPr>
    <w:rPr>
      <w:rFonts w:ascii="Courier New" w:eastAsia="Times New Roman" w:hAnsi="Courier New" w:cs="Courier New"/>
      <w:sz w:val="22"/>
    </w:rPr>
  </w:style>
  <w:style w:type="paragraph" w:styleId="affd">
    <w:name w:val="footnote text"/>
    <w:basedOn w:val="a"/>
    <w:rsid w:val="00712455"/>
  </w:style>
  <w:style w:type="paragraph" w:styleId="affe">
    <w:name w:val="Body Text Indent"/>
    <w:basedOn w:val="aff5"/>
    <w:qFormat/>
    <w:rsid w:val="00FE2535"/>
    <w:pPr>
      <w:spacing w:after="120"/>
      <w:ind w:firstLine="210"/>
      <w:jc w:val="left"/>
    </w:pPr>
    <w:rPr>
      <w:sz w:val="24"/>
    </w:rPr>
  </w:style>
  <w:style w:type="paragraph" w:customStyle="1" w:styleId="afff">
    <w:name w:val="Знак"/>
    <w:basedOn w:val="a"/>
    <w:qFormat/>
    <w:rsid w:val="00FE2535"/>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qFormat/>
    <w:rsid w:val="00FE2535"/>
    <w:pPr>
      <w:widowControl w:val="0"/>
    </w:pPr>
    <w:rPr>
      <w:rFonts w:ascii="Times New Roman" w:eastAsia="Times New Roman" w:hAnsi="Times New Roman"/>
      <w:b/>
      <w:bCs/>
      <w:sz w:val="22"/>
    </w:rPr>
  </w:style>
  <w:style w:type="paragraph" w:styleId="HTML0">
    <w:name w:val="HTML Preformatted"/>
    <w:basedOn w:val="a"/>
    <w:uiPriority w:val="99"/>
    <w:qFormat/>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9">
    <w:name w:val="Body Text 2"/>
    <w:basedOn w:val="a"/>
    <w:link w:val="240"/>
    <w:uiPriority w:val="99"/>
    <w:qFormat/>
    <w:rsid w:val="00FE2535"/>
    <w:pPr>
      <w:spacing w:after="0" w:line="240" w:lineRule="auto"/>
    </w:pPr>
    <w:rPr>
      <w:rFonts w:ascii="Times New Roman" w:eastAsia="Times New Roman" w:hAnsi="Times New Roman"/>
      <w:b/>
      <w:bCs/>
      <w:sz w:val="24"/>
      <w:szCs w:val="24"/>
      <w:lang w:eastAsia="ru-RU"/>
    </w:rPr>
  </w:style>
  <w:style w:type="paragraph" w:customStyle="1" w:styleId="afff0">
    <w:name w:val="Готовый"/>
    <w:basedOn w:val="a"/>
    <w:qFormat/>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f1">
    <w:name w:val="Signature"/>
    <w:basedOn w:val="a"/>
    <w:rsid w:val="00FE2535"/>
    <w:pPr>
      <w:spacing w:after="0" w:line="240" w:lineRule="auto"/>
      <w:ind w:left="4252"/>
    </w:pPr>
    <w:rPr>
      <w:rFonts w:ascii="Times New Roman" w:eastAsia="Times New Roman" w:hAnsi="Times New Roman"/>
      <w:b/>
      <w:sz w:val="28"/>
      <w:szCs w:val="28"/>
      <w:lang w:eastAsia="ru-RU"/>
    </w:rPr>
  </w:style>
  <w:style w:type="paragraph" w:styleId="3c">
    <w:name w:val="Body Text 3"/>
    <w:basedOn w:val="a"/>
    <w:qFormat/>
    <w:rsid w:val="00FE2535"/>
    <w:pPr>
      <w:spacing w:after="120" w:line="240" w:lineRule="auto"/>
    </w:pPr>
    <w:rPr>
      <w:rFonts w:ascii="Times New Roman" w:eastAsia="Times New Roman" w:hAnsi="Times New Roman"/>
      <w:sz w:val="16"/>
      <w:szCs w:val="16"/>
      <w:lang w:eastAsia="ru-RU"/>
    </w:rPr>
  </w:style>
  <w:style w:type="paragraph" w:styleId="afff2">
    <w:name w:val="Normal (Web)"/>
    <w:basedOn w:val="a"/>
    <w:qFormat/>
    <w:rsid w:val="00FE2535"/>
    <w:pPr>
      <w:spacing w:after="0" w:line="240" w:lineRule="auto"/>
    </w:pPr>
    <w:rPr>
      <w:rFonts w:ascii="Times New Roman" w:eastAsia="Times New Roman" w:hAnsi="Times New Roman"/>
      <w:sz w:val="24"/>
      <w:szCs w:val="24"/>
      <w:lang w:eastAsia="ru-RU"/>
    </w:rPr>
  </w:style>
  <w:style w:type="paragraph" w:customStyle="1" w:styleId="1f">
    <w:name w:val="Абзац списка1"/>
    <w:basedOn w:val="a"/>
    <w:qFormat/>
    <w:rsid w:val="00FE2535"/>
    <w:pPr>
      <w:ind w:left="720"/>
    </w:pPr>
    <w:rPr>
      <w:rFonts w:eastAsia="Times New Roman"/>
    </w:rPr>
  </w:style>
  <w:style w:type="paragraph" w:customStyle="1" w:styleId="Style3">
    <w:name w:val="Style3"/>
    <w:basedOn w:val="a"/>
    <w:qFormat/>
    <w:rsid w:val="00FE2535"/>
    <w:pPr>
      <w:widowControl w:val="0"/>
      <w:spacing w:after="0" w:line="317" w:lineRule="exact"/>
    </w:pPr>
    <w:rPr>
      <w:rFonts w:ascii="Times New Roman" w:eastAsia="Times New Roman" w:hAnsi="Times New Roman"/>
      <w:sz w:val="24"/>
      <w:szCs w:val="24"/>
      <w:lang w:eastAsia="ru-RU"/>
    </w:rPr>
  </w:style>
  <w:style w:type="paragraph" w:customStyle="1" w:styleId="afff3">
    <w:name w:val="Знак Знак Знак Знак Знак Знак Знак Знак Знак Знак"/>
    <w:basedOn w:val="a"/>
    <w:qFormat/>
    <w:rsid w:val="00FE2535"/>
    <w:pPr>
      <w:spacing w:after="160" w:line="240" w:lineRule="exact"/>
    </w:pPr>
    <w:rPr>
      <w:rFonts w:ascii="Verdana" w:eastAsia="Times New Roman" w:hAnsi="Verdana"/>
      <w:sz w:val="24"/>
      <w:szCs w:val="24"/>
      <w:lang w:val="en-US"/>
    </w:rPr>
  </w:style>
  <w:style w:type="paragraph" w:styleId="afff4">
    <w:name w:val="annotation text"/>
    <w:basedOn w:val="a"/>
    <w:uiPriority w:val="99"/>
    <w:semiHidden/>
    <w:qFormat/>
    <w:rsid w:val="00FE2535"/>
    <w:pPr>
      <w:spacing w:line="240" w:lineRule="auto"/>
    </w:pPr>
    <w:rPr>
      <w:sz w:val="20"/>
      <w:szCs w:val="20"/>
      <w:lang w:eastAsia="ru-RU"/>
    </w:rPr>
  </w:style>
  <w:style w:type="paragraph" w:styleId="afff5">
    <w:name w:val="annotation subject"/>
    <w:basedOn w:val="afff4"/>
    <w:uiPriority w:val="99"/>
    <w:semiHidden/>
    <w:qFormat/>
    <w:rsid w:val="00FE2535"/>
    <w:rPr>
      <w:b/>
      <w:bCs/>
    </w:rPr>
  </w:style>
  <w:style w:type="paragraph" w:customStyle="1" w:styleId="1251">
    <w:name w:val="Стиль Без интервала + 125 пт Черный По ширине Первая строка:  1..."/>
    <w:qFormat/>
    <w:rsid w:val="00FE2535"/>
    <w:pPr>
      <w:widowControl w:val="0"/>
      <w:ind w:firstLine="709"/>
      <w:jc w:val="both"/>
    </w:pPr>
    <w:rPr>
      <w:color w:val="000000"/>
      <w:spacing w:val="1"/>
      <w:sz w:val="25"/>
      <w:szCs w:val="20"/>
    </w:rPr>
  </w:style>
  <w:style w:type="paragraph" w:customStyle="1" w:styleId="afff6">
    <w:name w:val="обычный приложения"/>
    <w:basedOn w:val="a"/>
    <w:qFormat/>
    <w:rsid w:val="0050009D"/>
    <w:pPr>
      <w:jc w:val="center"/>
    </w:pPr>
    <w:rPr>
      <w:rFonts w:ascii="Times New Roman" w:hAnsi="Times New Roman"/>
      <w:b/>
      <w:sz w:val="24"/>
    </w:rPr>
  </w:style>
  <w:style w:type="paragraph" w:customStyle="1" w:styleId="ConsPlusDocList">
    <w:name w:val="ConsPlusDocList"/>
    <w:qFormat/>
    <w:rsid w:val="00FE2535"/>
    <w:pPr>
      <w:jc w:val="center"/>
    </w:pPr>
    <w:rPr>
      <w:rFonts w:ascii="Courier New" w:hAnsi="Courier New" w:cs="Courier New"/>
      <w:sz w:val="22"/>
    </w:rPr>
  </w:style>
  <w:style w:type="paragraph" w:customStyle="1" w:styleId="124">
    <w:name w:val="Абзац списка12"/>
    <w:basedOn w:val="a"/>
    <w:uiPriority w:val="99"/>
    <w:qFormat/>
    <w:rsid w:val="00F922FB"/>
    <w:pPr>
      <w:spacing w:after="0"/>
      <w:ind w:left="720"/>
      <w:jc w:val="center"/>
    </w:pPr>
  </w:style>
  <w:style w:type="paragraph" w:customStyle="1" w:styleId="215">
    <w:name w:val="Основной текст 21"/>
    <w:basedOn w:val="a"/>
    <w:qFormat/>
    <w:rsid w:val="00FE2535"/>
    <w:pPr>
      <w:spacing w:after="0" w:line="216" w:lineRule="auto"/>
      <w:ind w:firstLine="709"/>
      <w:jc w:val="both"/>
      <w:textAlignment w:val="baseline"/>
    </w:pPr>
    <w:rPr>
      <w:rFonts w:ascii="Times New Roman" w:hAnsi="Times New Roman"/>
      <w:sz w:val="20"/>
      <w:szCs w:val="20"/>
      <w:lang w:eastAsia="ru-RU"/>
    </w:rPr>
  </w:style>
  <w:style w:type="paragraph" w:styleId="afff7">
    <w:name w:val="Title"/>
    <w:basedOn w:val="a"/>
    <w:qFormat/>
    <w:rsid w:val="00FE2535"/>
    <w:pPr>
      <w:spacing w:after="0" w:line="240" w:lineRule="auto"/>
      <w:jc w:val="center"/>
    </w:pPr>
    <w:rPr>
      <w:rFonts w:ascii="Arial" w:hAnsi="Arial" w:cs="Arial"/>
      <w:b/>
      <w:bCs/>
      <w:sz w:val="24"/>
      <w:szCs w:val="24"/>
      <w:lang w:eastAsia="ru-RU"/>
    </w:rPr>
  </w:style>
  <w:style w:type="paragraph" w:styleId="3d">
    <w:name w:val="Body Text Indent 3"/>
    <w:basedOn w:val="a"/>
    <w:qFormat/>
    <w:rsid w:val="00FE2535"/>
    <w:pPr>
      <w:spacing w:after="120" w:line="240" w:lineRule="auto"/>
      <w:ind w:left="283"/>
      <w:jc w:val="center"/>
    </w:pPr>
    <w:rPr>
      <w:rFonts w:ascii="Times New Roman" w:hAnsi="Times New Roman"/>
      <w:sz w:val="16"/>
      <w:szCs w:val="16"/>
      <w:lang w:eastAsia="ru-RU"/>
    </w:rPr>
  </w:style>
  <w:style w:type="paragraph" w:styleId="afff8">
    <w:name w:val="Plain Text"/>
    <w:basedOn w:val="a"/>
    <w:qFormat/>
    <w:rsid w:val="00FE2535"/>
    <w:pPr>
      <w:spacing w:after="0" w:line="240" w:lineRule="auto"/>
      <w:jc w:val="center"/>
    </w:pPr>
    <w:rPr>
      <w:rFonts w:ascii="Courier New" w:hAnsi="Courier New" w:cs="Courier New"/>
      <w:sz w:val="20"/>
      <w:szCs w:val="20"/>
      <w:lang w:eastAsia="ru-RU"/>
    </w:rPr>
  </w:style>
  <w:style w:type="paragraph" w:customStyle="1" w:styleId="ConsNormal">
    <w:name w:val="ConsNormal"/>
    <w:qFormat/>
    <w:rsid w:val="00FE2535"/>
    <w:pPr>
      <w:widowControl w:val="0"/>
      <w:ind w:right="19772" w:firstLine="720"/>
      <w:jc w:val="center"/>
    </w:pPr>
    <w:rPr>
      <w:rFonts w:ascii="Arial" w:hAnsi="Arial" w:cs="Arial"/>
      <w:sz w:val="22"/>
    </w:rPr>
  </w:style>
  <w:style w:type="paragraph" w:customStyle="1" w:styleId="ConsTitle">
    <w:name w:val="ConsTitle"/>
    <w:qFormat/>
    <w:rsid w:val="00FE2535"/>
    <w:pPr>
      <w:widowControl w:val="0"/>
      <w:ind w:right="19772"/>
      <w:jc w:val="center"/>
    </w:pPr>
    <w:rPr>
      <w:rFonts w:ascii="Arial" w:hAnsi="Arial" w:cs="Arial"/>
      <w:b/>
      <w:bCs/>
      <w:sz w:val="22"/>
    </w:rPr>
  </w:style>
  <w:style w:type="paragraph" w:customStyle="1" w:styleId="Preformat">
    <w:name w:val="Preformat"/>
    <w:qFormat/>
    <w:rsid w:val="00FE2535"/>
    <w:pPr>
      <w:jc w:val="center"/>
    </w:pPr>
    <w:rPr>
      <w:rFonts w:ascii="Courier New" w:hAnsi="Courier New" w:cs="Courier New"/>
      <w:sz w:val="22"/>
    </w:rPr>
  </w:style>
  <w:style w:type="paragraph" w:customStyle="1" w:styleId="afff9">
    <w:name w:val="Нумерованный Список"/>
    <w:basedOn w:val="a"/>
    <w:qFormat/>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FE2535"/>
    <w:pPr>
      <w:widowControl w:val="0"/>
      <w:ind w:right="19772"/>
      <w:jc w:val="center"/>
    </w:pPr>
    <w:rPr>
      <w:rFonts w:ascii="Courier New" w:hAnsi="Courier New" w:cs="Courier New"/>
      <w:sz w:val="22"/>
    </w:rPr>
  </w:style>
  <w:style w:type="paragraph" w:customStyle="1" w:styleId="ConsCell">
    <w:name w:val="ConsCell"/>
    <w:qFormat/>
    <w:rsid w:val="00FE2535"/>
    <w:pPr>
      <w:widowControl w:val="0"/>
      <w:ind w:right="19772"/>
      <w:jc w:val="center"/>
    </w:pPr>
    <w:rPr>
      <w:rFonts w:ascii="Arial" w:hAnsi="Arial" w:cs="Arial"/>
      <w:sz w:val="22"/>
    </w:rPr>
  </w:style>
  <w:style w:type="paragraph" w:customStyle="1" w:styleId="1f0">
    <w:name w:val="Обычный1"/>
    <w:qFormat/>
    <w:rsid w:val="00FE2535"/>
    <w:pPr>
      <w:widowControl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E2535"/>
    <w:pPr>
      <w:spacing w:after="0" w:line="240" w:lineRule="auto"/>
      <w:jc w:val="center"/>
    </w:pPr>
    <w:rPr>
      <w:rFonts w:ascii="Verdana" w:hAnsi="Verdana"/>
      <w:color w:val="000000"/>
      <w:sz w:val="16"/>
      <w:szCs w:val="16"/>
      <w:lang w:eastAsia="ru-RU"/>
    </w:rPr>
  </w:style>
  <w:style w:type="paragraph" w:customStyle="1" w:styleId="afffa">
    <w:name w:val="Адресат"/>
    <w:basedOn w:val="a"/>
    <w:qFormat/>
    <w:rsid w:val="00FE2535"/>
    <w:pPr>
      <w:suppressAutoHyphens/>
      <w:spacing w:after="120" w:line="240" w:lineRule="exact"/>
      <w:jc w:val="center"/>
    </w:pPr>
    <w:rPr>
      <w:rFonts w:ascii="Times New Roman" w:hAnsi="Times New Roman"/>
      <w:b/>
      <w:bCs/>
      <w:sz w:val="28"/>
      <w:szCs w:val="28"/>
      <w:lang w:eastAsia="ru-RU"/>
    </w:rPr>
  </w:style>
  <w:style w:type="paragraph" w:customStyle="1" w:styleId="afffb">
    <w:name w:val="Приложение"/>
    <w:basedOn w:val="aff5"/>
    <w:qFormat/>
    <w:rsid w:val="00FE2535"/>
    <w:pPr>
      <w:tabs>
        <w:tab w:val="left" w:pos="1673"/>
      </w:tabs>
      <w:spacing w:before="240" w:line="240" w:lineRule="exact"/>
      <w:ind w:left="1985" w:hanging="1985"/>
    </w:pPr>
    <w:rPr>
      <w:rFonts w:eastAsia="Calibri"/>
      <w:b/>
      <w:bCs/>
      <w:szCs w:val="28"/>
    </w:rPr>
  </w:style>
  <w:style w:type="paragraph" w:customStyle="1" w:styleId="afffc">
    <w:name w:val="Заголовок к тексту"/>
    <w:basedOn w:val="a"/>
    <w:qFormat/>
    <w:rsid w:val="00FE2535"/>
    <w:pPr>
      <w:suppressAutoHyphens/>
      <w:spacing w:after="480" w:line="240" w:lineRule="exact"/>
      <w:jc w:val="center"/>
    </w:pPr>
    <w:rPr>
      <w:rFonts w:ascii="Times New Roman" w:hAnsi="Times New Roman"/>
      <w:sz w:val="28"/>
      <w:szCs w:val="28"/>
      <w:lang w:eastAsia="ru-RU"/>
    </w:rPr>
  </w:style>
  <w:style w:type="paragraph" w:customStyle="1" w:styleId="afffd">
    <w:name w:val="регистрационные поля"/>
    <w:basedOn w:val="a"/>
    <w:qFormat/>
    <w:rsid w:val="00FE2535"/>
    <w:pPr>
      <w:spacing w:after="0" w:line="240" w:lineRule="exact"/>
      <w:jc w:val="center"/>
    </w:pPr>
    <w:rPr>
      <w:rFonts w:ascii="Times New Roman" w:hAnsi="Times New Roman"/>
      <w:b/>
      <w:bCs/>
      <w:sz w:val="28"/>
      <w:szCs w:val="28"/>
      <w:lang w:val="en-US" w:eastAsia="ru-RU"/>
    </w:rPr>
  </w:style>
  <w:style w:type="paragraph" w:customStyle="1" w:styleId="afffe">
    <w:name w:val="Исполнитель"/>
    <w:basedOn w:val="aff5"/>
    <w:qFormat/>
    <w:rsid w:val="00FE2535"/>
    <w:pPr>
      <w:suppressAutoHyphens/>
      <w:spacing w:after="120" w:line="240" w:lineRule="exact"/>
      <w:jc w:val="left"/>
    </w:pPr>
    <w:rPr>
      <w:rFonts w:eastAsia="Calibri"/>
      <w:b/>
      <w:bCs/>
      <w:sz w:val="24"/>
    </w:rPr>
  </w:style>
  <w:style w:type="paragraph" w:customStyle="1" w:styleId="affff">
    <w:name w:val="Подпись на общем бланке"/>
    <w:basedOn w:val="afff1"/>
    <w:qFormat/>
    <w:rsid w:val="00FE2535"/>
    <w:pPr>
      <w:tabs>
        <w:tab w:val="right" w:pos="9639"/>
      </w:tabs>
      <w:suppressAutoHyphens/>
      <w:spacing w:before="480" w:line="240" w:lineRule="exact"/>
      <w:ind w:left="0"/>
      <w:jc w:val="center"/>
    </w:pPr>
    <w:rPr>
      <w:rFonts w:eastAsia="Calibri"/>
      <w:b w:val="0"/>
    </w:rPr>
  </w:style>
  <w:style w:type="paragraph" w:customStyle="1" w:styleId="affff0">
    <w:name w:val="Таблицы (моноширинный)"/>
    <w:basedOn w:val="a"/>
    <w:qFormat/>
    <w:rsid w:val="00FE2535"/>
    <w:pPr>
      <w:spacing w:after="0" w:line="240" w:lineRule="auto"/>
      <w:jc w:val="both"/>
    </w:pPr>
    <w:rPr>
      <w:rFonts w:ascii="Courier New" w:hAnsi="Courier New" w:cs="Courier New"/>
      <w:sz w:val="20"/>
      <w:szCs w:val="20"/>
      <w:lang w:eastAsia="ru-RU"/>
    </w:rPr>
  </w:style>
  <w:style w:type="paragraph" w:customStyle="1" w:styleId="affff1">
    <w:name w:val="Заголовок статьи"/>
    <w:basedOn w:val="a"/>
    <w:qFormat/>
    <w:rsid w:val="00FE2535"/>
    <w:pPr>
      <w:spacing w:after="0" w:line="240" w:lineRule="auto"/>
      <w:ind w:left="1612" w:hanging="892"/>
      <w:jc w:val="both"/>
    </w:pPr>
    <w:rPr>
      <w:rFonts w:ascii="Arial" w:hAnsi="Arial" w:cs="Arial"/>
      <w:sz w:val="20"/>
      <w:szCs w:val="20"/>
      <w:lang w:eastAsia="ru-RU"/>
    </w:rPr>
  </w:style>
  <w:style w:type="paragraph" w:customStyle="1" w:styleId="affff2">
    <w:name w:val="Комментарий"/>
    <w:basedOn w:val="a"/>
    <w:qFormat/>
    <w:rsid w:val="00FE2535"/>
    <w:pPr>
      <w:spacing w:after="0" w:line="240" w:lineRule="auto"/>
      <w:ind w:left="170"/>
      <w:jc w:val="both"/>
    </w:pPr>
    <w:rPr>
      <w:rFonts w:ascii="Arial" w:hAnsi="Arial" w:cs="Arial"/>
      <w:i/>
      <w:iCs/>
      <w:color w:val="800080"/>
      <w:sz w:val="20"/>
      <w:szCs w:val="20"/>
      <w:lang w:eastAsia="ru-RU"/>
    </w:rPr>
  </w:style>
  <w:style w:type="paragraph" w:customStyle="1" w:styleId="3e">
    <w:name w:val="Знак Знак Знак Знак Знак Знак Знак Знак Знак Знак3"/>
    <w:basedOn w:val="a"/>
    <w:qFormat/>
    <w:rsid w:val="00F922FB"/>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FE2535"/>
    <w:pPr>
      <w:spacing w:after="0" w:line="240" w:lineRule="auto"/>
      <w:ind w:right="2" w:firstLine="110"/>
      <w:jc w:val="both"/>
    </w:pPr>
    <w:rPr>
      <w:rFonts w:ascii="Times New Roman" w:hAnsi="Times New Roman"/>
      <w:sz w:val="20"/>
      <w:szCs w:val="20"/>
      <w:lang w:eastAsia="ru-RU"/>
    </w:rPr>
  </w:style>
  <w:style w:type="paragraph" w:customStyle="1" w:styleId="1f1">
    <w:name w:val="Стиль1"/>
    <w:basedOn w:val="affe"/>
    <w:qFormat/>
    <w:rsid w:val="00FE2535"/>
    <w:pPr>
      <w:spacing w:after="60"/>
      <w:ind w:firstLine="709"/>
      <w:jc w:val="both"/>
    </w:pPr>
    <w:rPr>
      <w:rFonts w:eastAsia="Calibri"/>
      <w:sz w:val="28"/>
      <w:szCs w:val="28"/>
    </w:rPr>
  </w:style>
  <w:style w:type="paragraph" w:customStyle="1" w:styleId="1f2">
    <w:name w:val="Знак1"/>
    <w:basedOn w:val="a"/>
    <w:qFormat/>
    <w:rsid w:val="00FE2535"/>
    <w:pPr>
      <w:spacing w:after="160" w:line="240" w:lineRule="exact"/>
      <w:jc w:val="both"/>
    </w:pPr>
    <w:rPr>
      <w:rFonts w:ascii="Times New Roman" w:hAnsi="Times New Roman"/>
      <w:sz w:val="24"/>
      <w:szCs w:val="24"/>
      <w:lang w:val="en-US"/>
    </w:rPr>
  </w:style>
  <w:style w:type="paragraph" w:customStyle="1" w:styleId="Normal1">
    <w:name w:val="Normal1"/>
    <w:qFormat/>
    <w:rsid w:val="00FE2535"/>
    <w:pPr>
      <w:widowControl w:val="0"/>
      <w:jc w:val="center"/>
    </w:pPr>
    <w:rPr>
      <w:rFonts w:ascii="Times New Roman" w:hAnsi="Times New Roman"/>
      <w:sz w:val="22"/>
    </w:rPr>
  </w:style>
  <w:style w:type="paragraph" w:customStyle="1" w:styleId="ConsPlusCell">
    <w:name w:val="ConsPlusCell"/>
    <w:uiPriority w:val="99"/>
    <w:qFormat/>
    <w:rsid w:val="00FE2535"/>
    <w:pPr>
      <w:jc w:val="center"/>
    </w:pPr>
    <w:rPr>
      <w:rFonts w:ascii="Arial" w:hAnsi="Arial" w:cs="Arial"/>
      <w:sz w:val="22"/>
    </w:rPr>
  </w:style>
  <w:style w:type="paragraph" w:customStyle="1" w:styleId="affff3">
    <w:name w:val="Знак Знак Знак Знак Знак Знак Знак"/>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1f3">
    <w:name w:val="Знак Знак Знак Знак Знак Знак Знак Знак Знак Знак1"/>
    <w:basedOn w:val="a"/>
    <w:qFormat/>
    <w:rsid w:val="00FE2535"/>
    <w:pPr>
      <w:spacing w:after="160" w:line="240" w:lineRule="exact"/>
      <w:jc w:val="center"/>
    </w:pPr>
    <w:rPr>
      <w:rFonts w:ascii="Verdana" w:hAnsi="Verdana" w:cs="Verdana"/>
      <w:sz w:val="24"/>
      <w:szCs w:val="24"/>
      <w:lang w:val="en-US"/>
    </w:rPr>
  </w:style>
  <w:style w:type="paragraph" w:customStyle="1" w:styleId="1f4">
    <w:name w:val="Знак Знак Знак Знак Знак Знак Знак1"/>
    <w:basedOn w:val="a"/>
    <w:qFormat/>
    <w:rsid w:val="00FE2535"/>
    <w:pPr>
      <w:spacing w:beforeAutospacing="1" w:afterAutospacing="1" w:line="240" w:lineRule="auto"/>
      <w:jc w:val="center"/>
    </w:pPr>
    <w:rPr>
      <w:rFonts w:ascii="Tahoma" w:hAnsi="Tahoma" w:cs="Tahoma"/>
      <w:sz w:val="20"/>
      <w:szCs w:val="20"/>
      <w:lang w:val="en-US"/>
    </w:rPr>
  </w:style>
  <w:style w:type="paragraph" w:customStyle="1" w:styleId="msonormalcxspmiddle">
    <w:name w:val="msonormalcxspmiddle"/>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FE2535"/>
    <w:pPr>
      <w:spacing w:beforeAutospacing="1" w:afterAutospacing="1" w:line="240" w:lineRule="auto"/>
      <w:jc w:val="center"/>
    </w:pPr>
    <w:rPr>
      <w:rFonts w:ascii="Times New Roman" w:hAnsi="Times New Roman"/>
      <w:color w:val="000000"/>
      <w:sz w:val="24"/>
      <w:szCs w:val="24"/>
      <w:lang w:eastAsia="ru-RU"/>
    </w:rPr>
  </w:style>
  <w:style w:type="paragraph" w:customStyle="1" w:styleId="affff4">
    <w:name w:val="......."/>
    <w:basedOn w:val="a"/>
    <w:qFormat/>
    <w:rsid w:val="00FE2535"/>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paragraph" w:customStyle="1" w:styleId="3f">
    <w:name w:val="Знак3"/>
    <w:basedOn w:val="a"/>
    <w:qFormat/>
    <w:rsid w:val="00F922FB"/>
    <w:pPr>
      <w:spacing w:after="160" w:line="240" w:lineRule="exact"/>
      <w:jc w:val="both"/>
    </w:pPr>
    <w:rPr>
      <w:rFonts w:ascii="Times New Roman" w:eastAsia="Times New Roman" w:hAnsi="Times New Roman"/>
      <w:sz w:val="24"/>
      <w:szCs w:val="20"/>
      <w:lang w:val="en-US"/>
    </w:rPr>
  </w:style>
  <w:style w:type="paragraph" w:customStyle="1" w:styleId="2f2">
    <w:name w:val="Обычный2"/>
    <w:qFormat/>
    <w:rsid w:val="00FE2535"/>
    <w:pPr>
      <w:widowControl w:val="0"/>
    </w:pPr>
    <w:rPr>
      <w:rFonts w:ascii="Times New Roman" w:eastAsia="Times New Roman" w:hAnsi="Times New Roman"/>
      <w:sz w:val="22"/>
    </w:rPr>
  </w:style>
  <w:style w:type="paragraph" w:customStyle="1" w:styleId="3f0">
    <w:name w:val="Знак Знак Знак Знак Знак Знак Знак3"/>
    <w:basedOn w:val="a"/>
    <w:qFormat/>
    <w:rsid w:val="00F922FB"/>
    <w:pPr>
      <w:spacing w:beforeAutospacing="1" w:afterAutospacing="1" w:line="240" w:lineRule="auto"/>
    </w:pPr>
    <w:rPr>
      <w:rFonts w:ascii="Tahoma" w:eastAsia="Times New Roman" w:hAnsi="Tahoma"/>
      <w:sz w:val="20"/>
      <w:szCs w:val="20"/>
      <w:lang w:val="en-US"/>
    </w:rPr>
  </w:style>
  <w:style w:type="paragraph" w:styleId="2f3">
    <w:name w:val="Body Text First Indent 2"/>
    <w:basedOn w:val="affe"/>
    <w:qFormat/>
    <w:rsid w:val="00FE2535"/>
    <w:pPr>
      <w:widowControl w:val="0"/>
      <w:ind w:left="283"/>
    </w:pPr>
    <w:rPr>
      <w:sz w:val="20"/>
      <w:szCs w:val="20"/>
    </w:rPr>
  </w:style>
  <w:style w:type="paragraph" w:customStyle="1" w:styleId="224">
    <w:name w:val="Основной текст 22"/>
    <w:basedOn w:val="a"/>
    <w:qFormat/>
    <w:rsid w:val="00FE2535"/>
    <w:pPr>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FE2535"/>
    <w:rPr>
      <w:rFonts w:ascii="Times New Roman" w:eastAsia="Times New Roman" w:hAnsi="Times New Roman"/>
      <w:color w:val="000000"/>
      <w:sz w:val="22"/>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E2535"/>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0B2B4A"/>
    <w:pPr>
      <w:widowControl w:val="0"/>
      <w:spacing w:after="0" w:line="240" w:lineRule="auto"/>
    </w:pPr>
    <w:rPr>
      <w:rFonts w:ascii="Consultant" w:eastAsia="Times New Roman" w:hAnsi="Consultant"/>
      <w:sz w:val="20"/>
      <w:szCs w:val="20"/>
      <w:lang w:eastAsia="ru-RU"/>
    </w:rPr>
  </w:style>
  <w:style w:type="paragraph" w:customStyle="1" w:styleId="1f5">
    <w:name w:val="Заголовок оглавления1"/>
    <w:basedOn w:val="1"/>
    <w:uiPriority w:val="39"/>
    <w:semiHidden/>
    <w:unhideWhenUsed/>
    <w:qFormat/>
    <w:rsid w:val="00B96D34"/>
    <w:pPr>
      <w:keepLines/>
      <w:spacing w:before="480" w:line="276" w:lineRule="auto"/>
      <w:jc w:val="left"/>
    </w:pPr>
    <w:rPr>
      <w:rFonts w:ascii="Cambria" w:hAnsi="Cambria"/>
      <w:i w:val="0"/>
      <w:iCs w:val="0"/>
      <w:color w:val="365F91"/>
      <w:sz w:val="28"/>
      <w:szCs w:val="28"/>
    </w:rPr>
  </w:style>
  <w:style w:type="paragraph" w:styleId="2f4">
    <w:name w:val="toc 2"/>
    <w:basedOn w:val="a"/>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6">
    <w:name w:val="toc 1"/>
    <w:basedOn w:val="a"/>
    <w:autoRedefine/>
    <w:uiPriority w:val="39"/>
    <w:unhideWhenUsed/>
    <w:rsid w:val="00775C87"/>
    <w:pPr>
      <w:tabs>
        <w:tab w:val="left" w:pos="440"/>
        <w:tab w:val="right" w:leader="dot" w:pos="9923"/>
      </w:tabs>
      <w:spacing w:after="0"/>
      <w:ind w:right="567"/>
      <w:jc w:val="both"/>
    </w:pPr>
    <w:rPr>
      <w:rFonts w:ascii="Times New Roman" w:hAnsi="Times New Roman"/>
      <w:bCs/>
      <w:caps/>
    </w:rPr>
  </w:style>
  <w:style w:type="paragraph" w:styleId="3f1">
    <w:name w:val="toc 3"/>
    <w:basedOn w:val="a"/>
    <w:autoRedefine/>
    <w:uiPriority w:val="39"/>
    <w:unhideWhenUsed/>
    <w:rsid w:val="000F26EE"/>
    <w:pPr>
      <w:spacing w:after="0"/>
      <w:ind w:left="440"/>
    </w:pPr>
    <w:rPr>
      <w:rFonts w:ascii="Times New Roman" w:hAnsi="Times New Roman"/>
      <w:i/>
      <w:iCs/>
      <w:sz w:val="20"/>
      <w:szCs w:val="20"/>
    </w:rPr>
  </w:style>
  <w:style w:type="paragraph" w:styleId="44">
    <w:name w:val="toc 4"/>
    <w:basedOn w:val="a"/>
    <w:link w:val="43"/>
    <w:autoRedefine/>
    <w:uiPriority w:val="39"/>
    <w:unhideWhenUsed/>
    <w:rsid w:val="000F26EE"/>
    <w:pPr>
      <w:spacing w:after="0"/>
      <w:ind w:left="660"/>
    </w:pPr>
    <w:rPr>
      <w:rFonts w:ascii="Times New Roman" w:hAnsi="Times New Roman"/>
      <w:sz w:val="18"/>
      <w:szCs w:val="18"/>
    </w:rPr>
  </w:style>
  <w:style w:type="paragraph" w:styleId="53">
    <w:name w:val="toc 5"/>
    <w:basedOn w:val="a"/>
    <w:link w:val="52"/>
    <w:autoRedefine/>
    <w:uiPriority w:val="39"/>
    <w:unhideWhenUsed/>
    <w:rsid w:val="00992DFF"/>
    <w:pPr>
      <w:spacing w:after="0"/>
      <w:ind w:left="880"/>
    </w:pPr>
    <w:rPr>
      <w:rFonts w:asciiTheme="minorHAnsi" w:hAnsiTheme="minorHAnsi"/>
      <w:sz w:val="18"/>
      <w:szCs w:val="18"/>
    </w:rPr>
  </w:style>
  <w:style w:type="paragraph" w:styleId="60">
    <w:name w:val="toc 6"/>
    <w:basedOn w:val="a"/>
    <w:link w:val="61"/>
    <w:autoRedefine/>
    <w:uiPriority w:val="39"/>
    <w:unhideWhenUsed/>
    <w:rsid w:val="00992DFF"/>
    <w:pPr>
      <w:spacing w:after="0"/>
      <w:ind w:left="1100"/>
    </w:pPr>
    <w:rPr>
      <w:rFonts w:asciiTheme="minorHAnsi" w:hAnsiTheme="minorHAnsi"/>
      <w:sz w:val="18"/>
      <w:szCs w:val="18"/>
    </w:rPr>
  </w:style>
  <w:style w:type="paragraph" w:styleId="70">
    <w:name w:val="toc 7"/>
    <w:basedOn w:val="a"/>
    <w:link w:val="71"/>
    <w:autoRedefine/>
    <w:uiPriority w:val="39"/>
    <w:unhideWhenUsed/>
    <w:rsid w:val="00992DFF"/>
    <w:pPr>
      <w:spacing w:after="0"/>
      <w:ind w:left="1320"/>
    </w:pPr>
    <w:rPr>
      <w:rFonts w:asciiTheme="minorHAnsi" w:hAnsiTheme="minorHAnsi"/>
      <w:sz w:val="18"/>
      <w:szCs w:val="18"/>
    </w:rPr>
  </w:style>
  <w:style w:type="paragraph" w:styleId="81">
    <w:name w:val="toc 8"/>
    <w:basedOn w:val="a"/>
    <w:autoRedefine/>
    <w:uiPriority w:val="39"/>
    <w:unhideWhenUsed/>
    <w:rsid w:val="00992DFF"/>
    <w:pPr>
      <w:spacing w:after="0"/>
      <w:ind w:left="1540"/>
    </w:pPr>
    <w:rPr>
      <w:rFonts w:asciiTheme="minorHAnsi" w:hAnsiTheme="minorHAnsi"/>
      <w:sz w:val="18"/>
      <w:szCs w:val="18"/>
    </w:rPr>
  </w:style>
  <w:style w:type="paragraph" w:styleId="92">
    <w:name w:val="toc 9"/>
    <w:basedOn w:val="a"/>
    <w:autoRedefine/>
    <w:uiPriority w:val="39"/>
    <w:unhideWhenUsed/>
    <w:rsid w:val="00992DFF"/>
    <w:pPr>
      <w:spacing w:after="0"/>
      <w:ind w:left="1760"/>
    </w:pPr>
    <w:rPr>
      <w:rFonts w:asciiTheme="minorHAnsi" w:hAnsiTheme="minorHAnsi"/>
      <w:sz w:val="18"/>
      <w:szCs w:val="18"/>
    </w:rPr>
  </w:style>
  <w:style w:type="paragraph" w:styleId="affff5">
    <w:name w:val="endnote text"/>
    <w:basedOn w:val="a"/>
    <w:uiPriority w:val="99"/>
    <w:unhideWhenUsed/>
    <w:qFormat/>
    <w:rsid w:val="006E2FDA"/>
    <w:rPr>
      <w:sz w:val="24"/>
      <w:szCs w:val="24"/>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
    <w:uiPriority w:val="34"/>
    <w:qFormat/>
    <w:rsid w:val="003D60B0"/>
    <w:pPr>
      <w:ind w:left="720"/>
      <w:contextualSpacing/>
    </w:pPr>
  </w:style>
  <w:style w:type="paragraph" w:styleId="affff6">
    <w:name w:val="Document Map"/>
    <w:basedOn w:val="a"/>
    <w:uiPriority w:val="99"/>
    <w:semiHidden/>
    <w:unhideWhenUsed/>
    <w:qFormat/>
    <w:rsid w:val="008925E5"/>
    <w:rPr>
      <w:rFonts w:ascii="Times New Roman" w:hAnsi="Times New Roman"/>
      <w:sz w:val="24"/>
      <w:szCs w:val="24"/>
    </w:rPr>
  </w:style>
  <w:style w:type="paragraph" w:customStyle="1" w:styleId="2-">
    <w:name w:val="Рег. Заголовок 2-го уровня регламента"/>
    <w:basedOn w:val="ConsPlusNormal0"/>
    <w:autoRedefine/>
    <w:qFormat/>
    <w:rsid w:val="00FA3AFB"/>
    <w:pPr>
      <w:numPr>
        <w:numId w:val="1"/>
      </w:numPr>
      <w:shd w:val="clear" w:color="auto" w:fill="FFFFFF" w:themeFill="background1"/>
      <w:spacing w:before="360" w:after="360"/>
      <w:jc w:val="center"/>
      <w:outlineLvl w:val="1"/>
    </w:pPr>
    <w:rPr>
      <w:rFonts w:ascii="Times New Roman" w:hAnsi="Times New Roman" w:cs="Times New Roman"/>
      <w:b/>
      <w:sz w:val="24"/>
      <w:szCs w:val="24"/>
    </w:rPr>
  </w:style>
  <w:style w:type="paragraph" w:customStyle="1" w:styleId="affff7">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8">
    <w:name w:val="Сценарии"/>
    <w:basedOn w:val="a"/>
    <w:qFormat/>
    <w:rsid w:val="00620CD7"/>
    <w:pPr>
      <w:spacing w:before="120" w:after="120"/>
      <w:ind w:firstLine="539"/>
      <w:contextualSpacing/>
      <w:jc w:val="center"/>
    </w:pPr>
    <w:rPr>
      <w:rFonts w:ascii="Times New Roman" w:hAnsi="Times New Roman"/>
      <w:i/>
      <w:sz w:val="28"/>
      <w:szCs w:val="28"/>
    </w:rPr>
  </w:style>
  <w:style w:type="paragraph" w:customStyle="1" w:styleId="2f5">
    <w:name w:val="Заголовок оглавления2"/>
    <w:basedOn w:val="1"/>
    <w:uiPriority w:val="39"/>
    <w:semiHidden/>
    <w:unhideWhenUsed/>
    <w:qFormat/>
    <w:rsid w:val="00F922FB"/>
    <w:pPr>
      <w:keepLines/>
      <w:spacing w:before="480" w:line="276" w:lineRule="auto"/>
      <w:jc w:val="left"/>
    </w:pPr>
    <w:rPr>
      <w:rFonts w:ascii="Cambria" w:hAnsi="Cambria"/>
      <w:i w:val="0"/>
      <w:iCs w:val="0"/>
      <w:color w:val="365F91"/>
      <w:sz w:val="28"/>
      <w:szCs w:val="28"/>
    </w:rPr>
  </w:style>
  <w:style w:type="paragraph" w:styleId="affff9">
    <w:name w:val="List Paragraph"/>
    <w:basedOn w:val="a"/>
    <w:uiPriority w:val="34"/>
    <w:qFormat/>
    <w:rsid w:val="00CC4911"/>
    <w:pPr>
      <w:ind w:left="720"/>
      <w:contextualSpacing/>
    </w:pPr>
  </w:style>
  <w:style w:type="paragraph" w:customStyle="1" w:styleId="1-">
    <w:name w:val="Рег. Заголовок 1-го уровня регламента"/>
    <w:basedOn w:val="1"/>
    <w:autoRedefine/>
    <w:qFormat/>
    <w:rsid w:val="009A39F1"/>
    <w:pPr>
      <w:shd w:val="clear" w:color="auto" w:fill="FFFFFF" w:themeFill="background1"/>
      <w:tabs>
        <w:tab w:val="center" w:pos="5102"/>
        <w:tab w:val="left" w:pos="6964"/>
      </w:tabs>
      <w:spacing w:before="240" w:after="240"/>
      <w:jc w:val="center"/>
    </w:pPr>
    <w:rPr>
      <w:i w:val="0"/>
      <w:caps/>
    </w:rPr>
  </w:style>
  <w:style w:type="paragraph" w:customStyle="1" w:styleId="111">
    <w:name w:val="Рег. Основной текст уровень 1.1"/>
    <w:basedOn w:val="ConsPlusNormal0"/>
    <w:qFormat/>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2EFE"/>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0271B5"/>
    <w:pPr>
      <w:spacing w:line="276" w:lineRule="auto"/>
      <w:jc w:val="both"/>
    </w:pPr>
    <w:rPr>
      <w:rFonts w:ascii="Times New Roman" w:hAnsi="Times New Roman" w:cs="Times New Roman"/>
      <w:sz w:val="28"/>
      <w:szCs w:val="28"/>
    </w:rPr>
  </w:style>
  <w:style w:type="paragraph" w:customStyle="1" w:styleId="affffa">
    <w:name w:val="Рег. Обычный с отступом"/>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affffb">
    <w:name w:val="Рег. Списки числовый"/>
    <w:basedOn w:val="1-21"/>
    <w:qFormat/>
    <w:rsid w:val="000C4215"/>
    <w:pPr>
      <w:ind w:left="1068"/>
      <w:jc w:val="both"/>
    </w:pPr>
    <w:rPr>
      <w:rFonts w:ascii="Times New Roman" w:hAnsi="Times New Roman"/>
      <w:sz w:val="28"/>
      <w:szCs w:val="28"/>
    </w:rPr>
  </w:style>
  <w:style w:type="paragraph" w:customStyle="1" w:styleId="affffc">
    <w:name w:val="Рег. Заголовок для названий результата"/>
    <w:basedOn w:val="2-"/>
    <w:qFormat/>
    <w:rsid w:val="00326896"/>
    <w:pPr>
      <w:shd w:val="clear" w:color="auto" w:fill="FFFFFF"/>
      <w:ind w:left="714"/>
      <w:jc w:val="left"/>
    </w:pPr>
  </w:style>
  <w:style w:type="paragraph" w:customStyle="1" w:styleId="113">
    <w:name w:val="Рег. Основной текст уровень 1.1 (сценарии)"/>
    <w:basedOn w:val="112"/>
    <w:qFormat/>
    <w:rsid w:val="0084437A"/>
    <w:pPr>
      <w:spacing w:before="360" w:after="240"/>
    </w:pPr>
    <w:rPr>
      <w:i/>
    </w:rPr>
  </w:style>
  <w:style w:type="paragraph" w:customStyle="1" w:styleId="1111">
    <w:name w:val="Рег. Основной текст уровень 1.1.1"/>
    <w:basedOn w:val="a"/>
    <w:qFormat/>
    <w:rsid w:val="00612EFE"/>
    <w:pPr>
      <w:spacing w:after="0"/>
      <w:ind w:left="1440" w:hanging="720"/>
      <w:jc w:val="both"/>
    </w:pPr>
    <w:rPr>
      <w:rFonts w:ascii="Times New Roman" w:hAnsi="Times New Roman"/>
      <w:sz w:val="28"/>
      <w:szCs w:val="28"/>
    </w:rPr>
  </w:style>
  <w:style w:type="paragraph" w:customStyle="1" w:styleId="affffd">
    <w:name w:val="Рег. Списки без буллетов"/>
    <w:basedOn w:val="ConsPlusNormal0"/>
    <w:qFormat/>
    <w:rsid w:val="007E6E84"/>
    <w:pPr>
      <w:spacing w:line="276" w:lineRule="auto"/>
      <w:ind w:left="709"/>
      <w:jc w:val="both"/>
    </w:pPr>
    <w:rPr>
      <w:rFonts w:ascii="Times New Roman" w:hAnsi="Times New Roman" w:cs="Times New Roman"/>
      <w:sz w:val="28"/>
      <w:szCs w:val="28"/>
    </w:rPr>
  </w:style>
  <w:style w:type="paragraph" w:customStyle="1" w:styleId="1f7">
    <w:name w:val="Рег. Списки 1)"/>
    <w:basedOn w:val="affffd"/>
    <w:qFormat/>
    <w:rsid w:val="007E6E84"/>
  </w:style>
  <w:style w:type="paragraph" w:customStyle="1" w:styleId="1f8">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ffffe">
    <w:name w:val="Рег. Списки одного уровня: а) б) в)"/>
    <w:basedOn w:val="1f8"/>
    <w:qFormat/>
    <w:rsid w:val="00175985"/>
    <w:rPr>
      <w:lang w:eastAsia="ar-SA"/>
    </w:rPr>
  </w:style>
  <w:style w:type="paragraph" w:customStyle="1" w:styleId="afffff">
    <w:name w:val="Рег. Списки без буллетов широкие"/>
    <w:basedOn w:val="a"/>
    <w:qFormat/>
    <w:rsid w:val="00175985"/>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14"/>
    <w:qFormat/>
    <w:rsid w:val="00CE4FAB"/>
    <w:pPr>
      <w:spacing w:before="360" w:after="240" w:line="276" w:lineRule="auto"/>
      <w:jc w:val="center"/>
    </w:pPr>
    <w:rPr>
      <w:sz w:val="24"/>
    </w:rPr>
  </w:style>
  <w:style w:type="paragraph" w:customStyle="1" w:styleId="1f9">
    <w:name w:val="Рег. Основной нумерованный 1. текст"/>
    <w:basedOn w:val="ConsPlusNormal0"/>
    <w:qFormat/>
    <w:rsid w:val="00036C5E"/>
    <w:pPr>
      <w:spacing w:line="276" w:lineRule="auto"/>
      <w:jc w:val="both"/>
    </w:pPr>
    <w:rPr>
      <w:rFonts w:ascii="Times New Roman" w:hAnsi="Times New Roman" w:cs="Times New Roman"/>
      <w:sz w:val="28"/>
      <w:szCs w:val="28"/>
    </w:rPr>
  </w:style>
  <w:style w:type="paragraph" w:styleId="afffff0">
    <w:name w:val="No Spacing"/>
    <w:basedOn w:val="1"/>
    <w:qFormat/>
    <w:rsid w:val="001B7AC2"/>
    <w:pPr>
      <w:spacing w:after="240"/>
    </w:pPr>
    <w:rPr>
      <w:i w:val="0"/>
      <w:szCs w:val="22"/>
      <w:lang w:eastAsia="en-US"/>
    </w:rPr>
  </w:style>
  <w:style w:type="paragraph" w:styleId="afffff1">
    <w:name w:val="Revision"/>
    <w:uiPriority w:val="99"/>
    <w:semiHidden/>
    <w:qFormat/>
    <w:rsid w:val="00EC15BC"/>
    <w:rPr>
      <w:sz w:val="22"/>
      <w:szCs w:val="22"/>
      <w:lang w:eastAsia="en-US"/>
    </w:rPr>
  </w:style>
  <w:style w:type="paragraph" w:customStyle="1" w:styleId="114">
    <w:name w:val="Абзац списка11"/>
    <w:basedOn w:val="a"/>
    <w:uiPriority w:val="99"/>
    <w:qFormat/>
    <w:rsid w:val="00EF2921"/>
    <w:pPr>
      <w:spacing w:after="0"/>
      <w:ind w:left="720"/>
      <w:jc w:val="center"/>
    </w:pPr>
  </w:style>
  <w:style w:type="paragraph" w:customStyle="1" w:styleId="2f6">
    <w:name w:val="Знак Знак Знак Знак Знак Знак Знак Знак Знак Знак2"/>
    <w:basedOn w:val="a"/>
    <w:qFormat/>
    <w:rsid w:val="00EF2921"/>
    <w:pPr>
      <w:spacing w:after="160" w:line="240" w:lineRule="exact"/>
      <w:jc w:val="center"/>
    </w:pPr>
    <w:rPr>
      <w:rFonts w:ascii="Verdana" w:hAnsi="Verdana" w:cs="Verdana"/>
      <w:sz w:val="24"/>
      <w:szCs w:val="24"/>
      <w:lang w:val="en-US"/>
    </w:rPr>
  </w:style>
  <w:style w:type="paragraph" w:customStyle="1" w:styleId="24">
    <w:name w:val="Знак2"/>
    <w:basedOn w:val="a"/>
    <w:link w:val="22"/>
    <w:qFormat/>
    <w:rsid w:val="00EF2921"/>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 Знак Знак Знак Знак2"/>
    <w:basedOn w:val="a"/>
    <w:qFormat/>
    <w:rsid w:val="00EF2921"/>
    <w:pPr>
      <w:spacing w:beforeAutospacing="1" w:afterAutospacing="1" w:line="240" w:lineRule="auto"/>
    </w:pPr>
    <w:rPr>
      <w:rFonts w:ascii="Tahoma" w:eastAsia="Times New Roman" w:hAnsi="Tahoma"/>
      <w:sz w:val="20"/>
      <w:szCs w:val="20"/>
      <w:lang w:val="en-US"/>
    </w:rPr>
  </w:style>
  <w:style w:type="paragraph" w:customStyle="1" w:styleId="afffff2">
    <w:name w:val="РегламентГПЗУ"/>
    <w:basedOn w:val="affff9"/>
    <w:qFormat/>
    <w:rsid w:val="003C541F"/>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8">
    <w:name w:val="РегламентГПЗУ2"/>
    <w:basedOn w:val="afffff2"/>
    <w:qFormat/>
    <w:rsid w:val="003C541F"/>
    <w:pPr>
      <w:tabs>
        <w:tab w:val="left" w:pos="1418"/>
      </w:tabs>
    </w:pPr>
  </w:style>
  <w:style w:type="paragraph" w:customStyle="1" w:styleId="formattext">
    <w:name w:val="formattext"/>
    <w:basedOn w:val="a"/>
    <w:qFormat/>
    <w:rsid w:val="005128A2"/>
    <w:pPr>
      <w:spacing w:beforeAutospacing="1" w:afterAutospacing="1" w:line="240" w:lineRule="auto"/>
    </w:pPr>
    <w:rPr>
      <w:rFonts w:ascii="Times New Roman" w:eastAsia="Times New Roman" w:hAnsi="Times New Roman"/>
      <w:sz w:val="24"/>
      <w:szCs w:val="24"/>
      <w:lang w:eastAsia="ru-RU"/>
    </w:rPr>
  </w:style>
  <w:style w:type="paragraph" w:customStyle="1" w:styleId="2c">
    <w:name w:val="Без интервала2"/>
    <w:link w:val="NoSpacingChar"/>
    <w:uiPriority w:val="99"/>
    <w:qFormat/>
    <w:rsid w:val="008826E9"/>
    <w:rPr>
      <w:sz w:val="22"/>
      <w:lang w:eastAsia="en-US"/>
    </w:rPr>
  </w:style>
  <w:style w:type="paragraph" w:styleId="afffff3">
    <w:name w:val="TOC Heading"/>
    <w:basedOn w:val="1"/>
    <w:uiPriority w:val="39"/>
    <w:unhideWhenUsed/>
    <w:qFormat/>
    <w:rsid w:val="00F41550"/>
    <w:pPr>
      <w:keepLines/>
      <w:spacing w:before="480" w:line="276" w:lineRule="auto"/>
      <w:jc w:val="left"/>
    </w:pPr>
    <w:rPr>
      <w:rFonts w:asciiTheme="majorHAnsi" w:eastAsiaTheme="majorEastAsia" w:hAnsiTheme="majorHAnsi" w:cstheme="majorBidi"/>
      <w:i w:val="0"/>
      <w:iCs w:val="0"/>
      <w:color w:val="365F91" w:themeColor="accent1" w:themeShade="BF"/>
      <w:sz w:val="28"/>
      <w:szCs w:val="28"/>
    </w:rPr>
  </w:style>
  <w:style w:type="paragraph" w:customStyle="1" w:styleId="54">
    <w:name w:val="Основной текст (5)"/>
    <w:basedOn w:val="a"/>
    <w:qFormat/>
    <w:rsid w:val="003159DA"/>
    <w:pPr>
      <w:widowControl w:val="0"/>
      <w:shd w:val="clear" w:color="auto" w:fill="FFFFFF"/>
      <w:spacing w:after="0" w:line="216" w:lineRule="exact"/>
      <w:jc w:val="center"/>
    </w:pPr>
    <w:rPr>
      <w:rFonts w:ascii="Times New Roman" w:eastAsia="Times New Roman" w:hAnsi="Times New Roman"/>
      <w:i/>
      <w:iCs/>
      <w:sz w:val="20"/>
      <w:szCs w:val="20"/>
      <w:lang w:eastAsia="ru-RU"/>
    </w:rPr>
  </w:style>
  <w:style w:type="paragraph" w:customStyle="1" w:styleId="63">
    <w:name w:val="Основной текст (6)"/>
    <w:basedOn w:val="a"/>
    <w:qFormat/>
    <w:rsid w:val="003159DA"/>
    <w:pPr>
      <w:widowControl w:val="0"/>
      <w:shd w:val="clear" w:color="auto" w:fill="FFFFFF"/>
      <w:spacing w:after="0" w:line="302" w:lineRule="exact"/>
      <w:jc w:val="center"/>
    </w:pPr>
    <w:rPr>
      <w:rFonts w:ascii="Times New Roman" w:eastAsia="Times New Roman" w:hAnsi="Times New Roman"/>
      <w:i/>
      <w:iCs/>
      <w:lang w:eastAsia="ru-RU"/>
    </w:rPr>
  </w:style>
  <w:style w:type="paragraph" w:customStyle="1" w:styleId="45">
    <w:name w:val="Основной текст (4)"/>
    <w:basedOn w:val="a"/>
    <w:qFormat/>
    <w:rsid w:val="003159DA"/>
    <w:pPr>
      <w:widowControl w:val="0"/>
      <w:shd w:val="clear" w:color="auto" w:fill="FFFFFF"/>
      <w:spacing w:before="600" w:after="0"/>
    </w:pPr>
    <w:rPr>
      <w:rFonts w:ascii="Times New Roman" w:eastAsia="Times New Roman" w:hAnsi="Times New Roman"/>
      <w:sz w:val="28"/>
      <w:szCs w:val="28"/>
      <w:lang w:eastAsia="ru-RU"/>
    </w:rPr>
  </w:style>
  <w:style w:type="paragraph" w:customStyle="1" w:styleId="2f9">
    <w:name w:val="Подпись к таблице (2)"/>
    <w:basedOn w:val="a"/>
    <w:qFormat/>
    <w:rsid w:val="003159DA"/>
    <w:pPr>
      <w:widowControl w:val="0"/>
      <w:shd w:val="clear" w:color="auto" w:fill="FFFFFF"/>
      <w:spacing w:after="0"/>
    </w:pPr>
    <w:rPr>
      <w:rFonts w:ascii="Times New Roman" w:eastAsia="Times New Roman" w:hAnsi="Times New Roman"/>
      <w:i/>
      <w:iCs/>
      <w:lang w:eastAsia="ru-RU"/>
    </w:rPr>
  </w:style>
  <w:style w:type="paragraph" w:customStyle="1" w:styleId="1fa">
    <w:name w:val="Заголовок №1"/>
    <w:basedOn w:val="a"/>
    <w:qFormat/>
    <w:rsid w:val="003159DA"/>
    <w:pPr>
      <w:widowControl w:val="0"/>
      <w:shd w:val="clear" w:color="auto" w:fill="FFFFFF"/>
      <w:spacing w:before="120" w:after="120"/>
      <w:ind w:firstLine="700"/>
      <w:jc w:val="both"/>
      <w:outlineLvl w:val="0"/>
    </w:pPr>
    <w:rPr>
      <w:rFonts w:ascii="Tahoma" w:eastAsia="Tahoma" w:hAnsi="Tahoma" w:cs="Tahoma"/>
      <w:sz w:val="24"/>
      <w:szCs w:val="24"/>
      <w:lang w:eastAsia="ru-RU"/>
    </w:rPr>
  </w:style>
  <w:style w:type="paragraph" w:customStyle="1" w:styleId="afffff4">
    <w:name w:val="Подпись к таблице"/>
    <w:basedOn w:val="a"/>
    <w:qFormat/>
    <w:rsid w:val="003159DA"/>
    <w:pPr>
      <w:widowControl w:val="0"/>
      <w:shd w:val="clear" w:color="auto" w:fill="FFFFFF"/>
      <w:spacing w:after="0"/>
    </w:pPr>
    <w:rPr>
      <w:rFonts w:ascii="Times New Roman" w:eastAsia="Times New Roman" w:hAnsi="Times New Roman"/>
      <w:i/>
      <w:iCs/>
      <w:sz w:val="28"/>
      <w:szCs w:val="28"/>
      <w:lang w:eastAsia="ru-RU"/>
    </w:rPr>
  </w:style>
  <w:style w:type="paragraph" w:customStyle="1" w:styleId="73">
    <w:name w:val="Основной текст (7)"/>
    <w:basedOn w:val="a"/>
    <w:qFormat/>
    <w:rsid w:val="003159DA"/>
    <w:pPr>
      <w:widowControl w:val="0"/>
      <w:shd w:val="clear" w:color="auto" w:fill="FFFFFF"/>
      <w:spacing w:before="720" w:after="0"/>
      <w:jc w:val="both"/>
    </w:pPr>
    <w:rPr>
      <w:rFonts w:ascii="Times New Roman" w:eastAsia="Times New Roman" w:hAnsi="Times New Roman"/>
      <w:sz w:val="24"/>
      <w:szCs w:val="24"/>
      <w:lang w:eastAsia="ru-RU"/>
    </w:rPr>
  </w:style>
  <w:style w:type="paragraph" w:styleId="afffff5">
    <w:name w:val="Subtitle"/>
    <w:basedOn w:val="a"/>
    <w:qFormat/>
    <w:rsid w:val="00665DF1"/>
    <w:pPr>
      <w:tabs>
        <w:tab w:val="left" w:pos="14280"/>
      </w:tabs>
      <w:spacing w:after="0" w:line="240" w:lineRule="auto"/>
    </w:pPr>
    <w:rPr>
      <w:rFonts w:ascii="Arial" w:eastAsia="Times New Roman" w:hAnsi="Arial"/>
      <w:b/>
      <w:szCs w:val="20"/>
      <w:lang w:eastAsia="ru-RU"/>
    </w:rPr>
  </w:style>
  <w:style w:type="paragraph" w:customStyle="1" w:styleId="afffff6">
    <w:name w:val="Содержимое врезки"/>
    <w:basedOn w:val="a"/>
    <w:qFormat/>
    <w:rsid w:val="00BE2CDB"/>
  </w:style>
  <w:style w:type="paragraph" w:customStyle="1" w:styleId="1fb">
    <w:name w:val="Текст сноски1"/>
    <w:basedOn w:val="a"/>
    <w:qFormat/>
    <w:rsid w:val="00213E62"/>
    <w:pPr>
      <w:suppressAutoHyphens/>
      <w:spacing w:after="0" w:line="240" w:lineRule="auto"/>
    </w:pPr>
    <w:rPr>
      <w:rFonts w:ascii="Times New Roman" w:eastAsia="Times New Roman" w:hAnsi="Times New Roman"/>
      <w:sz w:val="20"/>
      <w:szCs w:val="20"/>
      <w:lang w:eastAsia="ar-SA"/>
    </w:rPr>
  </w:style>
  <w:style w:type="paragraph" w:customStyle="1" w:styleId="2fa">
    <w:name w:val="Абзац списка2"/>
    <w:basedOn w:val="a"/>
    <w:qFormat/>
    <w:rsid w:val="00213E62"/>
    <w:pPr>
      <w:suppressAutoHyphens/>
      <w:ind w:left="720"/>
      <w:contextualSpacing/>
    </w:pPr>
  </w:style>
  <w:style w:type="paragraph" w:customStyle="1" w:styleId="2fb">
    <w:name w:val="Текст сноски2"/>
    <w:basedOn w:val="a"/>
    <w:qFormat/>
    <w:rsid w:val="00E16E42"/>
    <w:pPr>
      <w:suppressAutoHyphens/>
      <w:spacing w:after="0" w:line="240" w:lineRule="auto"/>
    </w:pPr>
    <w:rPr>
      <w:rFonts w:ascii="Times New Roman" w:eastAsia="Times New Roman" w:hAnsi="Times New Roman"/>
      <w:sz w:val="20"/>
      <w:szCs w:val="20"/>
      <w:lang w:eastAsia="ar-SA"/>
    </w:rPr>
  </w:style>
  <w:style w:type="paragraph" w:customStyle="1" w:styleId="510">
    <w:name w:val="Заголовок 51"/>
    <w:basedOn w:val="a"/>
    <w:qFormat/>
    <w:rsid w:val="00D16A57"/>
    <w:pPr>
      <w:suppressAutoHyphens/>
      <w:spacing w:before="240" w:after="60" w:line="240" w:lineRule="auto"/>
      <w:outlineLvl w:val="4"/>
    </w:pPr>
    <w:rPr>
      <w:rFonts w:ascii="Times New Roman" w:eastAsia="Times New Roman" w:hAnsi="Times New Roman"/>
      <w:b/>
      <w:bCs/>
      <w:i/>
      <w:iCs/>
      <w:sz w:val="26"/>
      <w:szCs w:val="26"/>
      <w:lang w:eastAsia="ar-SA"/>
    </w:rPr>
  </w:style>
  <w:style w:type="paragraph" w:customStyle="1" w:styleId="115">
    <w:name w:val="Заголовок 11"/>
    <w:basedOn w:val="a"/>
    <w:qFormat/>
    <w:rsid w:val="00972626"/>
    <w:pPr>
      <w:keepNext/>
      <w:spacing w:after="0" w:line="240" w:lineRule="auto"/>
      <w:jc w:val="right"/>
      <w:outlineLvl w:val="0"/>
    </w:pPr>
    <w:rPr>
      <w:rFonts w:ascii="Times New Roman" w:eastAsia="Times New Roman" w:hAnsi="Times New Roman"/>
      <w:b/>
      <w:bCs/>
      <w:i/>
      <w:iCs/>
      <w:sz w:val="24"/>
      <w:szCs w:val="24"/>
      <w:lang w:eastAsia="ru-RU"/>
    </w:rPr>
  </w:style>
  <w:style w:type="paragraph" w:customStyle="1" w:styleId="3f2">
    <w:name w:val="Текст сноски3"/>
    <w:basedOn w:val="a"/>
    <w:qFormat/>
    <w:rsid w:val="00764D01"/>
    <w:pPr>
      <w:suppressAutoHyphens/>
      <w:spacing w:after="0" w:line="240" w:lineRule="auto"/>
    </w:pPr>
    <w:rPr>
      <w:rFonts w:ascii="Times New Roman" w:eastAsia="Times New Roman" w:hAnsi="Times New Roman"/>
      <w:kern w:val="2"/>
      <w:sz w:val="20"/>
      <w:szCs w:val="20"/>
      <w:lang w:eastAsia="ar-SA"/>
    </w:rPr>
  </w:style>
  <w:style w:type="paragraph" w:customStyle="1" w:styleId="3f3">
    <w:name w:val="Абзац списка3"/>
    <w:basedOn w:val="a"/>
    <w:qFormat/>
    <w:rsid w:val="00764D01"/>
    <w:pPr>
      <w:suppressAutoHyphens/>
      <w:ind w:left="720"/>
      <w:contextualSpacing/>
    </w:pPr>
    <w:rPr>
      <w:kern w:val="2"/>
    </w:rPr>
  </w:style>
  <w:style w:type="paragraph" w:customStyle="1" w:styleId="Standard">
    <w:name w:val="Standard"/>
    <w:qFormat/>
    <w:rsid w:val="00A26625"/>
    <w:pPr>
      <w:suppressAutoHyphens/>
      <w:textAlignment w:val="baseline"/>
    </w:pPr>
    <w:rPr>
      <w:rFonts w:ascii="Liberation Serif" w:eastAsia="Noto Sans CJK SC Regular" w:hAnsi="Liberation Serif" w:cs="FreeSans"/>
      <w:kern w:val="2"/>
      <w:sz w:val="24"/>
      <w:lang w:eastAsia="zh-CN" w:bidi="hi-IN"/>
    </w:rPr>
  </w:style>
  <w:style w:type="numbering" w:customStyle="1" w:styleId="WW8Num16">
    <w:name w:val="WW8Num16"/>
    <w:qFormat/>
    <w:rsid w:val="00712455"/>
  </w:style>
  <w:style w:type="table" w:styleId="afffff7">
    <w:name w:val="Table Grid"/>
    <w:basedOn w:val="a1"/>
    <w:uiPriority w:val="59"/>
    <w:rsid w:val="00FE2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uiPriority w:val="59"/>
    <w:rsid w:val="009C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Сетка таблицы2"/>
    <w:basedOn w:val="a1"/>
    <w:next w:val="afffff7"/>
    <w:uiPriority w:val="59"/>
    <w:rsid w:val="00553B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8">
    <w:name w:val="Hyperlink"/>
    <w:basedOn w:val="a0"/>
    <w:unhideWhenUsed/>
    <w:rsid w:val="005C4A5E"/>
    <w:rPr>
      <w:color w:val="0000FF" w:themeColor="hyperlink"/>
      <w:u w:val="single"/>
    </w:rPr>
  </w:style>
  <w:style w:type="paragraph" w:customStyle="1" w:styleId="2Tahoma">
    <w:name w:val="Основной текст (2) + Tahoma"/>
    <w:aliases w:val="12 pt Exact"/>
    <w:basedOn w:val="a"/>
    <w:rsid w:val="005B6F07"/>
    <w:pPr>
      <w:suppressAutoHyphens/>
      <w:spacing w:after="0" w:line="23" w:lineRule="atLeast"/>
      <w:ind w:firstLine="709"/>
      <w:jc w:val="both"/>
    </w:pPr>
    <w:rPr>
      <w:rFonts w:ascii="Times New Roman" w:hAnsi="Times New Roman"/>
      <w:sz w:val="24"/>
      <w:szCs w:val="24"/>
    </w:rPr>
  </w:style>
  <w:style w:type="character" w:styleId="afffff9">
    <w:name w:val="endnote reference"/>
    <w:basedOn w:val="a0"/>
    <w:uiPriority w:val="99"/>
    <w:semiHidden/>
    <w:unhideWhenUsed/>
    <w:rsid w:val="00C4299A"/>
    <w:rPr>
      <w:vertAlign w:val="superscript"/>
    </w:rPr>
  </w:style>
  <w:style w:type="character" w:styleId="afffffa">
    <w:name w:val="footnote reference"/>
    <w:basedOn w:val="a0"/>
    <w:semiHidden/>
    <w:unhideWhenUsed/>
    <w:rsid w:val="00C4299A"/>
    <w:rPr>
      <w:vertAlign w:val="superscript"/>
    </w:rPr>
  </w:style>
  <w:style w:type="paragraph" w:customStyle="1" w:styleId="2fd">
    <w:name w:val="Знак Знак Знак Знак2"/>
    <w:basedOn w:val="a"/>
    <w:rsid w:val="00B16338"/>
    <w:pPr>
      <w:spacing w:before="100" w:beforeAutospacing="1" w:after="100" w:afterAutospacing="1" w:line="240" w:lineRule="auto"/>
    </w:pPr>
    <w:rPr>
      <w:rFonts w:ascii="Tahoma" w:eastAsia="Times New Roman" w:hAnsi="Tahoma"/>
      <w:sz w:val="20"/>
      <w:szCs w:val="20"/>
      <w:lang w:val="en-US"/>
    </w:rPr>
  </w:style>
  <w:style w:type="character" w:customStyle="1" w:styleId="21">
    <w:name w:val="Заголовок 2 Знак1"/>
    <w:basedOn w:val="a0"/>
    <w:link w:val="2"/>
    <w:rsid w:val="00947E79"/>
    <w:rPr>
      <w:rFonts w:ascii="Arial" w:eastAsia="Times New Roman" w:hAnsi="Arial" w:cs="Arial"/>
      <w:b/>
      <w:bCs/>
      <w:i/>
      <w:iCs/>
      <w:sz w:val="28"/>
      <w:szCs w:val="28"/>
    </w:rPr>
  </w:style>
  <w:style w:type="paragraph" w:customStyle="1" w:styleId="ListParagraph">
    <w:name w:val="List Paragraph"/>
    <w:basedOn w:val="a"/>
    <w:rsid w:val="00947E79"/>
    <w:pPr>
      <w:spacing w:after="0" w:line="240" w:lineRule="auto"/>
      <w:ind w:left="720"/>
    </w:pPr>
    <w:rPr>
      <w:rFonts w:ascii="Times New Roman" w:hAnsi="Times New Roman"/>
      <w:sz w:val="28"/>
      <w:szCs w:val="20"/>
      <w:lang w:eastAsia="ru-RU"/>
    </w:rPr>
  </w:style>
  <w:style w:type="paragraph" w:customStyle="1" w:styleId="2fe">
    <w:name w:val=" Знак Знак Знак Знак2"/>
    <w:basedOn w:val="a"/>
    <w:rsid w:val="00947E79"/>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4657">
      <w:bodyDiv w:val="1"/>
      <w:marLeft w:val="0"/>
      <w:marRight w:val="0"/>
      <w:marTop w:val="0"/>
      <w:marBottom w:val="0"/>
      <w:divBdr>
        <w:top w:val="none" w:sz="0" w:space="0" w:color="auto"/>
        <w:left w:val="none" w:sz="0" w:space="0" w:color="auto"/>
        <w:bottom w:val="none" w:sz="0" w:space="0" w:color="auto"/>
        <w:right w:val="none" w:sz="0" w:space="0" w:color="auto"/>
      </w:divBdr>
    </w:div>
    <w:div w:id="7370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hukovskiy.ru" TargetMode="External"/><Relationship Id="rId18" Type="http://schemas.openxmlformats.org/officeDocument/2006/relationships/hyperlink" Target="https://login.consultant.ru/link/?rnd=52E2889615BF5BBA024F79F08E0582DD&amp;req=doc&amp;base=LAW&amp;n=342786&amp;dst=100012&amp;fld=134&amp;REFFIELD=134&amp;REFDST=104545&amp;REFDOC=303070&amp;REFBASE=MOB&amp;stat=refcode%3D16876%3Bdstident%3D100012%3Bindex%3D3699&amp;date=16.04.2020"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P15U03/AppData/Local/Temp/7zO4F5B.tmp/:/uslugi.mosreg.ru" TargetMode="External"/><Relationship Id="rId17"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83A3FE3A7548FAE48FC16F20D7D2E3C4C72C60DC98E6E9BF7DA3C44A7B03D0FD1218E16A7ED5E2BT12DI"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3" Type="http://schemas.openxmlformats.org/officeDocument/2006/relationships/footer" Target="footer2.xml"/><Relationship Id="rId10" Type="http://schemas.openxmlformats.org/officeDocument/2006/relationships/hyperlink" Target="http://zhukovskiy.ru" TargetMode="External"/><Relationship Id="rId19" Type="http://schemas.openxmlformats.org/officeDocument/2006/relationships/hyperlink" Target="consultantplus://offline/ref=515803A162396AE99EB0A240853E4E24F816CD236EC669FF22F0B4C9C5645D02642312FD98D79C8Aq5e4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ogin.consultant.ru/link/?rnd=864E944E667998FED13B1583C0F2684F&amp;req=doc&amp;base=LAW&amp;n=354558&amp;dst=200&amp;fld=134&amp;REFFIELD=134&amp;REFDST=100020&amp;REFDOC=342111&amp;REFBASE=LAW&amp;stat=refcode%3D16876%3Bdstident%3D200%3Bindex%3D43&amp;date=09.07.20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1233-A99F-4D09-AC8B-6528732F3E72}">
  <ds:schemaRefs>
    <ds:schemaRef ds:uri="http://schemas.openxmlformats.org/officeDocument/2006/bibliography"/>
  </ds:schemaRefs>
</ds:datastoreItem>
</file>

<file path=customXml/itemProps2.xml><?xml version="1.0" encoding="utf-8"?>
<ds:datastoreItem xmlns:ds="http://schemas.openxmlformats.org/officeDocument/2006/customXml" ds:itemID="{2B7F32D9-57A8-44CB-8621-707CB81C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8768</Words>
  <Characters>49984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58635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Коромыслова Валентина Васильевна;Маркина Мария Марковна</dc:creator>
  <cp:keywords>Порядок</cp:keywords>
  <cp:lastModifiedBy>Чугуев</cp:lastModifiedBy>
  <cp:revision>5</cp:revision>
  <cp:lastPrinted>2020-10-01T12:32:00Z</cp:lastPrinted>
  <dcterms:created xsi:type="dcterms:W3CDTF">2020-09-28T07:08:00Z</dcterms:created>
  <dcterms:modified xsi:type="dcterms:W3CDTF">2023-02-20T08:08:00Z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